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23372" w14:textId="77777777" w:rsidR="008E460D" w:rsidRPr="00442E08" w:rsidRDefault="0076158E" w:rsidP="00FE3C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42E08">
        <w:rPr>
          <w:rFonts w:ascii="Times New Roman" w:hAnsi="Times New Roman" w:cs="Times New Roman"/>
          <w:b/>
          <w:sz w:val="21"/>
          <w:szCs w:val="21"/>
        </w:rPr>
        <w:t xml:space="preserve">ДОГОВОР </w:t>
      </w:r>
      <w:r w:rsidR="008E460D" w:rsidRPr="00442E08">
        <w:rPr>
          <w:rFonts w:ascii="Times New Roman" w:hAnsi="Times New Roman" w:cs="Times New Roman"/>
          <w:b/>
          <w:sz w:val="21"/>
          <w:szCs w:val="21"/>
        </w:rPr>
        <w:t>№</w:t>
      </w:r>
    </w:p>
    <w:p w14:paraId="68DC5BCD" w14:textId="77777777" w:rsidR="00A33C06" w:rsidRPr="00442E08" w:rsidRDefault="0076158E" w:rsidP="00FE3C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42E08">
        <w:rPr>
          <w:rFonts w:ascii="Times New Roman" w:hAnsi="Times New Roman" w:cs="Times New Roman"/>
          <w:b/>
          <w:sz w:val="21"/>
          <w:szCs w:val="21"/>
        </w:rPr>
        <w:t>НА ТРАНСПОРТНО-ЭКСПЕДИЦИОННОЕ</w:t>
      </w:r>
      <w:r w:rsidR="008E460D" w:rsidRPr="00442E0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42E08">
        <w:rPr>
          <w:rFonts w:ascii="Times New Roman" w:hAnsi="Times New Roman" w:cs="Times New Roman"/>
          <w:b/>
          <w:sz w:val="21"/>
          <w:szCs w:val="21"/>
        </w:rPr>
        <w:t xml:space="preserve">ОБСЛУЖИВАНИЕ </w:t>
      </w:r>
    </w:p>
    <w:p w14:paraId="68BABAEF" w14:textId="77777777" w:rsidR="00821F2C" w:rsidRPr="00442E08" w:rsidRDefault="00821F2C" w:rsidP="00FE3C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5EA25F81" w14:textId="437999D2" w:rsidR="0076158E" w:rsidRPr="00442E08" w:rsidRDefault="0076158E" w:rsidP="00FE3C68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>г.</w:t>
      </w:r>
      <w:r w:rsidR="003339CD"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="00D17CA7" w:rsidRPr="00442E08">
        <w:rPr>
          <w:rFonts w:ascii="Times New Roman" w:hAnsi="Times New Roman" w:cs="Times New Roman"/>
          <w:sz w:val="21"/>
          <w:szCs w:val="21"/>
        </w:rPr>
        <w:t>Санкт-Петербург</w:t>
      </w:r>
      <w:r w:rsidRPr="00442E08">
        <w:rPr>
          <w:rFonts w:ascii="Times New Roman" w:hAnsi="Times New Roman" w:cs="Times New Roman"/>
          <w:sz w:val="21"/>
          <w:szCs w:val="21"/>
        </w:rPr>
        <w:tab/>
      </w:r>
      <w:r w:rsidRPr="00442E08">
        <w:rPr>
          <w:rFonts w:ascii="Times New Roman" w:hAnsi="Times New Roman" w:cs="Times New Roman"/>
          <w:sz w:val="21"/>
          <w:szCs w:val="21"/>
        </w:rPr>
        <w:tab/>
      </w:r>
      <w:r w:rsidRPr="00442E08">
        <w:rPr>
          <w:rFonts w:ascii="Times New Roman" w:hAnsi="Times New Roman" w:cs="Times New Roman"/>
          <w:sz w:val="21"/>
          <w:szCs w:val="21"/>
        </w:rPr>
        <w:tab/>
      </w:r>
      <w:r w:rsidRPr="00442E08">
        <w:rPr>
          <w:rFonts w:ascii="Times New Roman" w:hAnsi="Times New Roman" w:cs="Times New Roman"/>
          <w:sz w:val="21"/>
          <w:szCs w:val="21"/>
        </w:rPr>
        <w:tab/>
      </w:r>
      <w:r w:rsidRPr="00442E08">
        <w:rPr>
          <w:rFonts w:ascii="Times New Roman" w:hAnsi="Times New Roman" w:cs="Times New Roman"/>
          <w:sz w:val="21"/>
          <w:szCs w:val="21"/>
        </w:rPr>
        <w:tab/>
      </w:r>
      <w:r w:rsidRPr="00442E08">
        <w:rPr>
          <w:rFonts w:ascii="Times New Roman" w:hAnsi="Times New Roman" w:cs="Times New Roman"/>
          <w:sz w:val="21"/>
          <w:szCs w:val="21"/>
        </w:rPr>
        <w:tab/>
      </w:r>
      <w:r w:rsidR="00DF4A5E" w:rsidRPr="00442E08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Pr="00442E08">
        <w:rPr>
          <w:rFonts w:ascii="Times New Roman" w:hAnsi="Times New Roman" w:cs="Times New Roman"/>
          <w:sz w:val="21"/>
          <w:szCs w:val="21"/>
        </w:rPr>
        <w:tab/>
      </w:r>
      <w:r w:rsidR="008E460D" w:rsidRPr="00442E08">
        <w:rPr>
          <w:rFonts w:ascii="Times New Roman" w:hAnsi="Times New Roman" w:cs="Times New Roman"/>
          <w:sz w:val="21"/>
          <w:szCs w:val="21"/>
        </w:rPr>
        <w:t xml:space="preserve">          </w:t>
      </w:r>
      <w:proofErr w:type="gramStart"/>
      <w:r w:rsidR="008E460D" w:rsidRPr="00442E08">
        <w:rPr>
          <w:rFonts w:ascii="Times New Roman" w:hAnsi="Times New Roman" w:cs="Times New Roman"/>
          <w:sz w:val="21"/>
          <w:szCs w:val="21"/>
        </w:rPr>
        <w:t xml:space="preserve">   </w:t>
      </w:r>
      <w:r w:rsidRPr="00442E08">
        <w:rPr>
          <w:rFonts w:ascii="Times New Roman" w:hAnsi="Times New Roman" w:cs="Times New Roman"/>
          <w:sz w:val="21"/>
          <w:szCs w:val="21"/>
        </w:rPr>
        <w:t>«</w:t>
      </w:r>
      <w:proofErr w:type="gramEnd"/>
      <w:r w:rsidRPr="00442E08">
        <w:rPr>
          <w:rFonts w:ascii="Times New Roman" w:hAnsi="Times New Roman" w:cs="Times New Roman"/>
          <w:sz w:val="21"/>
          <w:szCs w:val="21"/>
        </w:rPr>
        <w:t>____»_______________20</w:t>
      </w:r>
      <w:r w:rsidR="008E460D" w:rsidRPr="00442E08">
        <w:rPr>
          <w:rFonts w:ascii="Times New Roman" w:hAnsi="Times New Roman" w:cs="Times New Roman"/>
          <w:sz w:val="21"/>
          <w:szCs w:val="21"/>
        </w:rPr>
        <w:t>2</w:t>
      </w:r>
      <w:r w:rsidR="008E460D" w:rsidRPr="00442E08">
        <w:rPr>
          <w:rFonts w:ascii="Times New Roman" w:hAnsi="Times New Roman" w:cs="Times New Roman"/>
          <w:sz w:val="21"/>
          <w:szCs w:val="21"/>
        </w:rPr>
        <w:softHyphen/>
      </w:r>
      <w:r w:rsidR="008249CA">
        <w:rPr>
          <w:rFonts w:ascii="Times New Roman" w:hAnsi="Times New Roman" w:cs="Times New Roman"/>
          <w:sz w:val="21"/>
          <w:szCs w:val="21"/>
        </w:rPr>
        <w:t>0</w:t>
      </w:r>
      <w:r w:rsidRPr="00442E08">
        <w:rPr>
          <w:rFonts w:ascii="Times New Roman" w:hAnsi="Times New Roman" w:cs="Times New Roman"/>
          <w:sz w:val="21"/>
          <w:szCs w:val="21"/>
        </w:rPr>
        <w:t>г.</w:t>
      </w:r>
    </w:p>
    <w:p w14:paraId="1636BB4C" w14:textId="77777777" w:rsidR="0076158E" w:rsidRPr="00442E08" w:rsidRDefault="0076158E" w:rsidP="00FE3C68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4CBC0782" w14:textId="77777777" w:rsidR="00CD27FA" w:rsidRPr="00442E08" w:rsidRDefault="00CD27FA" w:rsidP="00FE3C68">
      <w:pPr>
        <w:spacing w:after="0" w:afterAutospacing="0" w:line="240" w:lineRule="auto"/>
        <w:ind w:firstLine="567"/>
        <w:contextualSpacing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b/>
          <w:sz w:val="21"/>
          <w:szCs w:val="21"/>
        </w:rPr>
        <w:t>Общество с ограниченной ответственностью «</w:t>
      </w:r>
      <w:proofErr w:type="spellStart"/>
      <w:r w:rsidR="00DF4A5E" w:rsidRPr="00442E08">
        <w:rPr>
          <w:rFonts w:ascii="Times New Roman" w:hAnsi="Times New Roman" w:cs="Times New Roman"/>
          <w:b/>
          <w:sz w:val="21"/>
          <w:szCs w:val="21"/>
        </w:rPr>
        <w:t>АльфаЛайн</w:t>
      </w:r>
      <w:proofErr w:type="spellEnd"/>
      <w:r w:rsidRPr="00442E08">
        <w:rPr>
          <w:rFonts w:ascii="Times New Roman" w:hAnsi="Times New Roman" w:cs="Times New Roman"/>
          <w:b/>
          <w:sz w:val="21"/>
          <w:szCs w:val="21"/>
        </w:rPr>
        <w:t xml:space="preserve">», </w:t>
      </w:r>
      <w:r w:rsidRPr="00442E08">
        <w:rPr>
          <w:rFonts w:ascii="Times New Roman" w:hAnsi="Times New Roman" w:cs="Times New Roman"/>
          <w:sz w:val="21"/>
          <w:szCs w:val="21"/>
        </w:rPr>
        <w:t>именуемое в дальнейшем «Э</w:t>
      </w:r>
      <w:r w:rsidR="00AF7266" w:rsidRPr="00442E08">
        <w:rPr>
          <w:rFonts w:ascii="Times New Roman" w:hAnsi="Times New Roman" w:cs="Times New Roman"/>
          <w:sz w:val="21"/>
          <w:szCs w:val="21"/>
        </w:rPr>
        <w:t>кспедитор</w:t>
      </w:r>
      <w:r w:rsidRPr="00442E08">
        <w:rPr>
          <w:rFonts w:ascii="Times New Roman" w:hAnsi="Times New Roman" w:cs="Times New Roman"/>
          <w:sz w:val="21"/>
          <w:szCs w:val="21"/>
        </w:rPr>
        <w:t xml:space="preserve">», в лице </w:t>
      </w:r>
      <w:r w:rsidR="00DF4A5E" w:rsidRPr="00442E08">
        <w:rPr>
          <w:rFonts w:ascii="Times New Roman" w:hAnsi="Times New Roman" w:cs="Times New Roman"/>
          <w:sz w:val="21"/>
          <w:szCs w:val="21"/>
        </w:rPr>
        <w:t>Генеральн</w:t>
      </w:r>
      <w:r w:rsidR="008E460D" w:rsidRPr="00442E08">
        <w:rPr>
          <w:rFonts w:ascii="Times New Roman" w:hAnsi="Times New Roman" w:cs="Times New Roman"/>
          <w:sz w:val="21"/>
          <w:szCs w:val="21"/>
        </w:rPr>
        <w:t>ого</w:t>
      </w:r>
      <w:r w:rsidR="00DF4A5E" w:rsidRPr="00442E08">
        <w:rPr>
          <w:rFonts w:ascii="Times New Roman" w:hAnsi="Times New Roman" w:cs="Times New Roman"/>
          <w:sz w:val="21"/>
          <w:szCs w:val="21"/>
        </w:rPr>
        <w:t xml:space="preserve"> д</w:t>
      </w:r>
      <w:r w:rsidRPr="00442E08">
        <w:rPr>
          <w:rFonts w:ascii="Times New Roman" w:hAnsi="Times New Roman" w:cs="Times New Roman"/>
          <w:sz w:val="21"/>
          <w:szCs w:val="21"/>
        </w:rPr>
        <w:t xml:space="preserve">иректора </w:t>
      </w:r>
      <w:proofErr w:type="spellStart"/>
      <w:r w:rsidR="00DF4A5E" w:rsidRPr="00442E08">
        <w:rPr>
          <w:rFonts w:ascii="Times New Roman" w:hAnsi="Times New Roman" w:cs="Times New Roman"/>
          <w:sz w:val="21"/>
          <w:szCs w:val="21"/>
        </w:rPr>
        <w:t>Илюшика</w:t>
      </w:r>
      <w:proofErr w:type="spellEnd"/>
      <w:r w:rsidR="00DF4A5E" w:rsidRPr="00442E08">
        <w:rPr>
          <w:rFonts w:ascii="Times New Roman" w:hAnsi="Times New Roman" w:cs="Times New Roman"/>
          <w:sz w:val="21"/>
          <w:szCs w:val="21"/>
        </w:rPr>
        <w:t xml:space="preserve"> Владимира Владимировича</w:t>
      </w:r>
      <w:r w:rsidRPr="00442E08">
        <w:rPr>
          <w:rFonts w:ascii="Times New Roman" w:hAnsi="Times New Roman" w:cs="Times New Roman"/>
          <w:sz w:val="21"/>
          <w:szCs w:val="21"/>
        </w:rPr>
        <w:t>, действующего на основании Устава, с одной стороны, и</w:t>
      </w:r>
    </w:p>
    <w:p w14:paraId="6478E934" w14:textId="77777777" w:rsidR="003C3328" w:rsidRPr="00442E08" w:rsidRDefault="0076158E" w:rsidP="00FE3C68">
      <w:pPr>
        <w:spacing w:after="0" w:afterAutospacing="0" w:line="240" w:lineRule="auto"/>
        <w:ind w:firstLine="567"/>
        <w:contextualSpacing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>________________________</w:t>
      </w:r>
      <w:r w:rsidR="00CD27FA" w:rsidRPr="00442E08">
        <w:rPr>
          <w:rFonts w:ascii="Times New Roman" w:hAnsi="Times New Roman" w:cs="Times New Roman"/>
          <w:sz w:val="21"/>
          <w:szCs w:val="21"/>
        </w:rPr>
        <w:t>________________</w:t>
      </w:r>
      <w:r w:rsidRPr="00442E08">
        <w:rPr>
          <w:rFonts w:ascii="Times New Roman" w:hAnsi="Times New Roman" w:cs="Times New Roman"/>
          <w:sz w:val="21"/>
          <w:szCs w:val="21"/>
        </w:rPr>
        <w:t>, именуемое в дальнейшем «К</w:t>
      </w:r>
      <w:r w:rsidR="00AF7266" w:rsidRPr="00442E08">
        <w:rPr>
          <w:rFonts w:ascii="Times New Roman" w:hAnsi="Times New Roman" w:cs="Times New Roman"/>
          <w:sz w:val="21"/>
          <w:szCs w:val="21"/>
        </w:rPr>
        <w:t>лиент</w:t>
      </w:r>
      <w:r w:rsidRPr="00442E08">
        <w:rPr>
          <w:rFonts w:ascii="Times New Roman" w:hAnsi="Times New Roman" w:cs="Times New Roman"/>
          <w:sz w:val="21"/>
          <w:szCs w:val="21"/>
        </w:rPr>
        <w:t>», в лице_______________</w:t>
      </w:r>
      <w:r w:rsidR="00CD27FA" w:rsidRPr="00442E08">
        <w:rPr>
          <w:rFonts w:ascii="Times New Roman" w:hAnsi="Times New Roman" w:cs="Times New Roman"/>
          <w:sz w:val="21"/>
          <w:szCs w:val="21"/>
        </w:rPr>
        <w:t>_________</w:t>
      </w:r>
      <w:r w:rsidRPr="00442E08">
        <w:rPr>
          <w:rFonts w:ascii="Times New Roman" w:hAnsi="Times New Roman" w:cs="Times New Roman"/>
          <w:sz w:val="21"/>
          <w:szCs w:val="21"/>
        </w:rPr>
        <w:t>___</w:t>
      </w:r>
      <w:r w:rsidR="000075D1" w:rsidRPr="00442E08">
        <w:rPr>
          <w:rFonts w:ascii="Times New Roman" w:hAnsi="Times New Roman" w:cs="Times New Roman"/>
          <w:sz w:val="21"/>
          <w:szCs w:val="21"/>
        </w:rPr>
        <w:t xml:space="preserve">, </w:t>
      </w:r>
      <w:r w:rsidR="003C3328" w:rsidRPr="00442E08">
        <w:rPr>
          <w:rFonts w:ascii="Times New Roman" w:hAnsi="Times New Roman" w:cs="Times New Roman"/>
          <w:sz w:val="21"/>
          <w:szCs w:val="21"/>
        </w:rPr>
        <w:t xml:space="preserve">действующего на основании_________, с </w:t>
      </w:r>
      <w:r w:rsidR="00CD27FA" w:rsidRPr="00442E08">
        <w:rPr>
          <w:rFonts w:ascii="Times New Roman" w:hAnsi="Times New Roman" w:cs="Times New Roman"/>
          <w:sz w:val="21"/>
          <w:szCs w:val="21"/>
        </w:rPr>
        <w:t>другой</w:t>
      </w:r>
      <w:r w:rsidR="003C3328" w:rsidRPr="00442E08">
        <w:rPr>
          <w:rFonts w:ascii="Times New Roman" w:hAnsi="Times New Roman" w:cs="Times New Roman"/>
          <w:sz w:val="21"/>
          <w:szCs w:val="21"/>
        </w:rPr>
        <w:t xml:space="preserve"> стороны</w:t>
      </w:r>
      <w:r w:rsidR="00DF4A5E" w:rsidRPr="00442E08">
        <w:rPr>
          <w:rFonts w:ascii="Times New Roman" w:hAnsi="Times New Roman" w:cs="Times New Roman"/>
          <w:sz w:val="21"/>
          <w:szCs w:val="21"/>
        </w:rPr>
        <w:t>, совместно именуемые «С</w:t>
      </w:r>
      <w:r w:rsidR="0018663C" w:rsidRPr="00442E08">
        <w:rPr>
          <w:rFonts w:ascii="Times New Roman" w:hAnsi="Times New Roman" w:cs="Times New Roman"/>
          <w:sz w:val="21"/>
          <w:szCs w:val="21"/>
        </w:rPr>
        <w:t>тороны</w:t>
      </w:r>
      <w:r w:rsidR="00DF4A5E" w:rsidRPr="00442E08">
        <w:rPr>
          <w:rFonts w:ascii="Times New Roman" w:hAnsi="Times New Roman" w:cs="Times New Roman"/>
          <w:sz w:val="21"/>
          <w:szCs w:val="21"/>
        </w:rPr>
        <w:t xml:space="preserve">», </w:t>
      </w:r>
      <w:r w:rsidR="00CD27FA" w:rsidRPr="00442E08">
        <w:rPr>
          <w:rFonts w:ascii="Times New Roman" w:hAnsi="Times New Roman" w:cs="Times New Roman"/>
          <w:sz w:val="21"/>
          <w:szCs w:val="21"/>
        </w:rPr>
        <w:t>заключили настоящий Договор о нижеследующем:</w:t>
      </w:r>
    </w:p>
    <w:p w14:paraId="0D976E13" w14:textId="77777777" w:rsidR="00811CF2" w:rsidRPr="00442E08" w:rsidRDefault="00811CF2" w:rsidP="00FE3C68">
      <w:pPr>
        <w:spacing w:after="0" w:afterAutospacing="0" w:line="240" w:lineRule="auto"/>
        <w:ind w:firstLine="567"/>
        <w:contextualSpacing/>
        <w:rPr>
          <w:rFonts w:ascii="Times New Roman" w:hAnsi="Times New Roman" w:cs="Times New Roman"/>
          <w:sz w:val="21"/>
          <w:szCs w:val="21"/>
        </w:rPr>
      </w:pPr>
    </w:p>
    <w:p w14:paraId="05667DE3" w14:textId="77777777" w:rsidR="00DF4A5E" w:rsidRPr="00442E08" w:rsidRDefault="0076158E" w:rsidP="0027037A">
      <w:pPr>
        <w:pStyle w:val="af"/>
        <w:numPr>
          <w:ilvl w:val="0"/>
          <w:numId w:val="8"/>
        </w:numPr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42E08">
        <w:rPr>
          <w:rFonts w:ascii="Times New Roman" w:hAnsi="Times New Roman" w:cs="Times New Roman"/>
          <w:b/>
          <w:sz w:val="21"/>
          <w:szCs w:val="21"/>
        </w:rPr>
        <w:t>Предмет Договора.</w:t>
      </w:r>
    </w:p>
    <w:p w14:paraId="47F81CAB" w14:textId="77777777" w:rsidR="0027037A" w:rsidRPr="00442E08" w:rsidRDefault="0027037A" w:rsidP="0027037A">
      <w:pPr>
        <w:pStyle w:val="af"/>
        <w:spacing w:line="240" w:lineRule="auto"/>
        <w:ind w:left="284"/>
        <w:rPr>
          <w:rFonts w:ascii="Times New Roman" w:hAnsi="Times New Roman" w:cs="Times New Roman"/>
          <w:b/>
          <w:sz w:val="21"/>
          <w:szCs w:val="21"/>
        </w:rPr>
      </w:pPr>
    </w:p>
    <w:p w14:paraId="1470B699" w14:textId="77777777" w:rsidR="0076158E" w:rsidRPr="00442E08" w:rsidRDefault="0076158E" w:rsidP="00FE3C68">
      <w:pPr>
        <w:pStyle w:val="af"/>
        <w:numPr>
          <w:ilvl w:val="1"/>
          <w:numId w:val="8"/>
        </w:numPr>
        <w:spacing w:after="0" w:afterAutospacing="0" w:line="240" w:lineRule="auto"/>
        <w:ind w:left="567" w:hanging="567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>К</w:t>
      </w:r>
      <w:r w:rsidR="00AF7266" w:rsidRPr="00442E08">
        <w:rPr>
          <w:rFonts w:ascii="Times New Roman" w:hAnsi="Times New Roman" w:cs="Times New Roman"/>
          <w:sz w:val="21"/>
          <w:szCs w:val="21"/>
        </w:rPr>
        <w:t>лиент</w:t>
      </w:r>
      <w:r w:rsidRPr="00442E08">
        <w:rPr>
          <w:rFonts w:ascii="Times New Roman" w:hAnsi="Times New Roman" w:cs="Times New Roman"/>
          <w:sz w:val="21"/>
          <w:szCs w:val="21"/>
        </w:rPr>
        <w:t xml:space="preserve"> поручает, а Э</w:t>
      </w:r>
      <w:r w:rsidR="00AF7266" w:rsidRPr="00442E08">
        <w:rPr>
          <w:rFonts w:ascii="Times New Roman" w:hAnsi="Times New Roman" w:cs="Times New Roman"/>
          <w:sz w:val="21"/>
          <w:szCs w:val="21"/>
        </w:rPr>
        <w:t xml:space="preserve">кспедитор </w:t>
      </w:r>
      <w:r w:rsidRPr="00442E08">
        <w:rPr>
          <w:rFonts w:ascii="Times New Roman" w:hAnsi="Times New Roman" w:cs="Times New Roman"/>
          <w:sz w:val="21"/>
          <w:szCs w:val="21"/>
        </w:rPr>
        <w:t>обязуется</w:t>
      </w:r>
      <w:r w:rsidR="00B07839" w:rsidRPr="00442E08">
        <w:rPr>
          <w:rFonts w:ascii="Times New Roman" w:hAnsi="Times New Roman" w:cs="Times New Roman"/>
          <w:sz w:val="21"/>
          <w:szCs w:val="21"/>
        </w:rPr>
        <w:t xml:space="preserve"> выполнить или организовать выполнение</w:t>
      </w:r>
      <w:r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="004D3427" w:rsidRPr="00442E08">
        <w:rPr>
          <w:rFonts w:ascii="Times New Roman" w:hAnsi="Times New Roman" w:cs="Times New Roman"/>
          <w:sz w:val="21"/>
          <w:szCs w:val="21"/>
        </w:rPr>
        <w:t>комплекс</w:t>
      </w:r>
      <w:r w:rsidR="00B07839" w:rsidRPr="00442E08">
        <w:rPr>
          <w:rFonts w:ascii="Times New Roman" w:hAnsi="Times New Roman" w:cs="Times New Roman"/>
          <w:sz w:val="21"/>
          <w:szCs w:val="21"/>
        </w:rPr>
        <w:t>а</w:t>
      </w:r>
      <w:r w:rsidR="004D3427" w:rsidRPr="00442E08">
        <w:rPr>
          <w:rFonts w:ascii="Times New Roman" w:hAnsi="Times New Roman" w:cs="Times New Roman"/>
          <w:sz w:val="21"/>
          <w:szCs w:val="21"/>
        </w:rPr>
        <w:t xml:space="preserve"> транспортно-экспедиционн</w:t>
      </w:r>
      <w:r w:rsidR="00B07839" w:rsidRPr="00442E08">
        <w:rPr>
          <w:rFonts w:ascii="Times New Roman" w:hAnsi="Times New Roman" w:cs="Times New Roman"/>
          <w:sz w:val="21"/>
          <w:szCs w:val="21"/>
        </w:rPr>
        <w:t xml:space="preserve">ых услуг, связанных с </w:t>
      </w:r>
      <w:r w:rsidR="004D3427" w:rsidRPr="00442E08">
        <w:rPr>
          <w:rFonts w:ascii="Times New Roman" w:hAnsi="Times New Roman" w:cs="Times New Roman"/>
          <w:sz w:val="21"/>
          <w:szCs w:val="21"/>
        </w:rPr>
        <w:t>перевоз</w:t>
      </w:r>
      <w:r w:rsidR="00B07839" w:rsidRPr="00442E08">
        <w:rPr>
          <w:rFonts w:ascii="Times New Roman" w:hAnsi="Times New Roman" w:cs="Times New Roman"/>
          <w:sz w:val="21"/>
          <w:szCs w:val="21"/>
        </w:rPr>
        <w:t>кой</w:t>
      </w:r>
      <w:r w:rsidRPr="00442E08">
        <w:rPr>
          <w:rFonts w:ascii="Times New Roman" w:hAnsi="Times New Roman" w:cs="Times New Roman"/>
          <w:sz w:val="21"/>
          <w:szCs w:val="21"/>
        </w:rPr>
        <w:t xml:space="preserve"> грузов </w:t>
      </w:r>
      <w:r w:rsidR="00D52859" w:rsidRPr="00442E08">
        <w:rPr>
          <w:rFonts w:ascii="Times New Roman" w:hAnsi="Times New Roman" w:cs="Times New Roman"/>
          <w:sz w:val="21"/>
          <w:szCs w:val="21"/>
        </w:rPr>
        <w:t>Клиента</w:t>
      </w:r>
      <w:r w:rsidRPr="00442E08">
        <w:rPr>
          <w:rFonts w:ascii="Times New Roman" w:hAnsi="Times New Roman" w:cs="Times New Roman"/>
          <w:sz w:val="21"/>
          <w:szCs w:val="21"/>
        </w:rPr>
        <w:t xml:space="preserve"> различными видами транспорта, </w:t>
      </w:r>
      <w:r w:rsidR="0027037A" w:rsidRPr="00442E08">
        <w:rPr>
          <w:rFonts w:ascii="Times New Roman" w:hAnsi="Times New Roman" w:cs="Times New Roman"/>
          <w:sz w:val="21"/>
          <w:szCs w:val="21"/>
        </w:rPr>
        <w:t>а К</w:t>
      </w:r>
      <w:r w:rsidR="00AF7266" w:rsidRPr="00442E08">
        <w:rPr>
          <w:rFonts w:ascii="Times New Roman" w:hAnsi="Times New Roman" w:cs="Times New Roman"/>
          <w:sz w:val="21"/>
          <w:szCs w:val="21"/>
        </w:rPr>
        <w:t>лиент</w:t>
      </w:r>
      <w:r w:rsidR="0027037A" w:rsidRPr="00442E08">
        <w:rPr>
          <w:rFonts w:ascii="Times New Roman" w:hAnsi="Times New Roman" w:cs="Times New Roman"/>
          <w:sz w:val="21"/>
          <w:szCs w:val="21"/>
        </w:rPr>
        <w:t xml:space="preserve"> обязуется оплатить оказанные услуги</w:t>
      </w:r>
      <w:r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="0027037A" w:rsidRPr="00442E08">
        <w:rPr>
          <w:rFonts w:ascii="Times New Roman" w:hAnsi="Times New Roman" w:cs="Times New Roman"/>
          <w:sz w:val="21"/>
          <w:szCs w:val="21"/>
        </w:rPr>
        <w:t>на условиях, предусмотренных настоящим Договором</w:t>
      </w:r>
      <w:r w:rsidR="0018663C" w:rsidRPr="00442E08">
        <w:rPr>
          <w:rFonts w:ascii="Times New Roman" w:hAnsi="Times New Roman" w:cs="Times New Roman"/>
          <w:sz w:val="21"/>
          <w:szCs w:val="21"/>
        </w:rPr>
        <w:t>.</w:t>
      </w:r>
    </w:p>
    <w:p w14:paraId="4319C354" w14:textId="77777777" w:rsidR="00AC6B2B" w:rsidRPr="00B7205E" w:rsidRDefault="00DB2E6C" w:rsidP="00FE3C68">
      <w:pPr>
        <w:pStyle w:val="af"/>
        <w:numPr>
          <w:ilvl w:val="1"/>
          <w:numId w:val="8"/>
        </w:numPr>
        <w:spacing w:after="0" w:afterAutospacing="0" w:line="240" w:lineRule="auto"/>
        <w:ind w:left="567" w:hanging="567"/>
        <w:rPr>
          <w:rFonts w:ascii="Times New Roman" w:hAnsi="Times New Roman" w:cs="Times New Roman"/>
          <w:sz w:val="21"/>
          <w:szCs w:val="21"/>
        </w:rPr>
      </w:pPr>
      <w:r w:rsidRPr="00B7205E">
        <w:rPr>
          <w:rFonts w:ascii="Times New Roman" w:hAnsi="Times New Roman" w:cs="Times New Roman"/>
          <w:sz w:val="21"/>
          <w:szCs w:val="21"/>
        </w:rPr>
        <w:t xml:space="preserve">Существенные условия экспедирования каждой партии груза согласовываются Сторонами и фиксируются в письменной форме в </w:t>
      </w:r>
      <w:r w:rsidR="00811CF2" w:rsidRPr="00B7205E">
        <w:rPr>
          <w:rFonts w:ascii="Times New Roman" w:hAnsi="Times New Roman" w:cs="Times New Roman"/>
          <w:sz w:val="21"/>
          <w:szCs w:val="21"/>
        </w:rPr>
        <w:t>Заявке на перевозку грузов</w:t>
      </w:r>
      <w:r w:rsidR="00E12C0F" w:rsidRPr="00B7205E">
        <w:rPr>
          <w:rFonts w:ascii="Times New Roman" w:hAnsi="Times New Roman" w:cs="Times New Roman"/>
          <w:sz w:val="21"/>
          <w:szCs w:val="21"/>
        </w:rPr>
        <w:t xml:space="preserve"> (Поручении экспедитору, </w:t>
      </w:r>
      <w:r w:rsidR="00D67FE3" w:rsidRPr="00B7205E">
        <w:rPr>
          <w:rFonts w:ascii="Times New Roman" w:hAnsi="Times New Roman" w:cs="Times New Roman"/>
          <w:sz w:val="21"/>
          <w:szCs w:val="21"/>
        </w:rPr>
        <w:t>далее – Заявке)</w:t>
      </w:r>
      <w:r w:rsidRPr="00B7205E">
        <w:rPr>
          <w:rFonts w:ascii="Times New Roman" w:hAnsi="Times New Roman" w:cs="Times New Roman"/>
          <w:sz w:val="21"/>
          <w:szCs w:val="21"/>
        </w:rPr>
        <w:t>,</w:t>
      </w:r>
      <w:r w:rsidR="0027037A" w:rsidRPr="00B7205E">
        <w:rPr>
          <w:rFonts w:ascii="Times New Roman" w:hAnsi="Times New Roman" w:cs="Times New Roman"/>
          <w:sz w:val="21"/>
          <w:szCs w:val="21"/>
        </w:rPr>
        <w:t xml:space="preserve"> </w:t>
      </w:r>
      <w:r w:rsidRPr="00B7205E">
        <w:rPr>
          <w:rFonts w:ascii="Times New Roman" w:hAnsi="Times New Roman" w:cs="Times New Roman"/>
          <w:sz w:val="21"/>
          <w:szCs w:val="21"/>
        </w:rPr>
        <w:t>являющ</w:t>
      </w:r>
      <w:r w:rsidR="0027037A" w:rsidRPr="00B7205E">
        <w:rPr>
          <w:rFonts w:ascii="Times New Roman" w:hAnsi="Times New Roman" w:cs="Times New Roman"/>
          <w:sz w:val="21"/>
          <w:szCs w:val="21"/>
        </w:rPr>
        <w:t>е</w:t>
      </w:r>
      <w:r w:rsidR="00811CF2" w:rsidRPr="00B7205E">
        <w:rPr>
          <w:rFonts w:ascii="Times New Roman" w:hAnsi="Times New Roman" w:cs="Times New Roman"/>
          <w:sz w:val="21"/>
          <w:szCs w:val="21"/>
        </w:rPr>
        <w:t>йся</w:t>
      </w:r>
      <w:r w:rsidRPr="00B7205E">
        <w:rPr>
          <w:rFonts w:ascii="Times New Roman" w:hAnsi="Times New Roman" w:cs="Times New Roman"/>
          <w:sz w:val="21"/>
          <w:szCs w:val="21"/>
        </w:rPr>
        <w:t xml:space="preserve"> неотъемлемой частью настоящего Договора</w:t>
      </w:r>
      <w:r w:rsidR="00E12C0F" w:rsidRPr="00B7205E">
        <w:rPr>
          <w:rFonts w:ascii="Times New Roman" w:hAnsi="Times New Roman" w:cs="Times New Roman"/>
          <w:sz w:val="21"/>
          <w:szCs w:val="21"/>
        </w:rPr>
        <w:t xml:space="preserve">. В зависимости от вида перевозки, следует использовать соответствующую форму Заявки (Приложение №1 - </w:t>
      </w:r>
      <w:r w:rsidR="00CD27FA" w:rsidRPr="00B7205E">
        <w:rPr>
          <w:rFonts w:ascii="Times New Roman" w:hAnsi="Times New Roman" w:cs="Times New Roman"/>
          <w:sz w:val="21"/>
          <w:szCs w:val="21"/>
        </w:rPr>
        <w:t xml:space="preserve">Форма </w:t>
      </w:r>
      <w:r w:rsidR="00811CF2" w:rsidRPr="00B7205E">
        <w:rPr>
          <w:rFonts w:ascii="Times New Roman" w:hAnsi="Times New Roman" w:cs="Times New Roman"/>
          <w:sz w:val="21"/>
          <w:szCs w:val="21"/>
        </w:rPr>
        <w:t>Заявки</w:t>
      </w:r>
      <w:r w:rsidR="00442E08" w:rsidRPr="00B7205E">
        <w:rPr>
          <w:rFonts w:ascii="Times New Roman" w:hAnsi="Times New Roman" w:cs="Times New Roman"/>
          <w:sz w:val="21"/>
          <w:szCs w:val="21"/>
        </w:rPr>
        <w:t xml:space="preserve"> на сборный груз</w:t>
      </w:r>
      <w:r w:rsidR="00E12C0F" w:rsidRPr="00B7205E">
        <w:rPr>
          <w:rFonts w:ascii="Times New Roman" w:hAnsi="Times New Roman" w:cs="Times New Roman"/>
          <w:sz w:val="21"/>
          <w:szCs w:val="21"/>
        </w:rPr>
        <w:t xml:space="preserve">, Приложение №2 - </w:t>
      </w:r>
      <w:r w:rsidR="00B7205E" w:rsidRPr="00B7205E">
        <w:rPr>
          <w:rFonts w:ascii="Times New Roman" w:hAnsi="Times New Roman" w:cs="Times New Roman"/>
          <w:sz w:val="21"/>
          <w:szCs w:val="21"/>
        </w:rPr>
        <w:t>Форма Заявки на</w:t>
      </w:r>
      <w:r w:rsidR="00B7205E">
        <w:rPr>
          <w:rFonts w:ascii="Times New Roman" w:hAnsi="Times New Roman" w:cs="Times New Roman"/>
          <w:sz w:val="21"/>
          <w:szCs w:val="21"/>
        </w:rPr>
        <w:t xml:space="preserve"> контейнер</w:t>
      </w:r>
      <w:r w:rsidR="00E12C0F" w:rsidRPr="00B7205E">
        <w:rPr>
          <w:rFonts w:ascii="Times New Roman" w:hAnsi="Times New Roman" w:cs="Times New Roman"/>
          <w:sz w:val="21"/>
          <w:szCs w:val="21"/>
        </w:rPr>
        <w:t>, Приложение №3 -</w:t>
      </w:r>
      <w:r w:rsidR="00B7205E" w:rsidRPr="00B7205E">
        <w:rPr>
          <w:rFonts w:ascii="Times New Roman" w:hAnsi="Times New Roman" w:cs="Times New Roman"/>
          <w:sz w:val="21"/>
          <w:szCs w:val="21"/>
        </w:rPr>
        <w:t xml:space="preserve"> Форма Заявки на отдельное автотранспортное средство</w:t>
      </w:r>
      <w:r w:rsidR="0018663C" w:rsidRPr="00B7205E">
        <w:rPr>
          <w:rFonts w:ascii="Times New Roman" w:hAnsi="Times New Roman" w:cs="Times New Roman"/>
          <w:sz w:val="21"/>
          <w:szCs w:val="21"/>
        </w:rPr>
        <w:t>).</w:t>
      </w:r>
    </w:p>
    <w:p w14:paraId="4E674CC0" w14:textId="77777777" w:rsidR="003F18E0" w:rsidRPr="00442E08" w:rsidRDefault="007B092C" w:rsidP="003F18E0">
      <w:pPr>
        <w:pStyle w:val="af"/>
        <w:numPr>
          <w:ilvl w:val="1"/>
          <w:numId w:val="8"/>
        </w:numPr>
        <w:spacing w:after="0" w:afterAutospacing="0" w:line="240" w:lineRule="auto"/>
        <w:ind w:left="567" w:hanging="567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>Заявка</w:t>
      </w:r>
      <w:r w:rsidR="008E6F0D"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="00AC6B2B" w:rsidRPr="00442E08">
        <w:rPr>
          <w:rFonts w:ascii="Times New Roman" w:hAnsi="Times New Roman" w:cs="Times New Roman"/>
          <w:sz w:val="21"/>
          <w:szCs w:val="21"/>
        </w:rPr>
        <w:t>должн</w:t>
      </w:r>
      <w:r w:rsidRPr="00442E08">
        <w:rPr>
          <w:rFonts w:ascii="Times New Roman" w:hAnsi="Times New Roman" w:cs="Times New Roman"/>
          <w:sz w:val="21"/>
          <w:szCs w:val="21"/>
        </w:rPr>
        <w:t>а</w:t>
      </w:r>
      <w:r w:rsidR="00AC6B2B" w:rsidRPr="00442E08">
        <w:rPr>
          <w:rFonts w:ascii="Times New Roman" w:hAnsi="Times New Roman" w:cs="Times New Roman"/>
          <w:sz w:val="21"/>
          <w:szCs w:val="21"/>
        </w:rPr>
        <w:t xml:space="preserve"> быть подписан</w:t>
      </w:r>
      <w:r w:rsidRPr="00442E08">
        <w:rPr>
          <w:rFonts w:ascii="Times New Roman" w:hAnsi="Times New Roman" w:cs="Times New Roman"/>
          <w:sz w:val="21"/>
          <w:szCs w:val="21"/>
        </w:rPr>
        <w:t>а</w:t>
      </w:r>
      <w:r w:rsidR="00AC6B2B" w:rsidRPr="00442E08">
        <w:rPr>
          <w:rFonts w:ascii="Times New Roman" w:hAnsi="Times New Roman" w:cs="Times New Roman"/>
          <w:sz w:val="21"/>
          <w:szCs w:val="21"/>
        </w:rPr>
        <w:t xml:space="preserve"> и заверен</w:t>
      </w:r>
      <w:r w:rsidRPr="00442E08">
        <w:rPr>
          <w:rFonts w:ascii="Times New Roman" w:hAnsi="Times New Roman" w:cs="Times New Roman"/>
          <w:sz w:val="21"/>
          <w:szCs w:val="21"/>
        </w:rPr>
        <w:t>а</w:t>
      </w:r>
      <w:r w:rsidR="00AC6B2B" w:rsidRPr="00442E08">
        <w:rPr>
          <w:rFonts w:ascii="Times New Roman" w:hAnsi="Times New Roman" w:cs="Times New Roman"/>
          <w:sz w:val="21"/>
          <w:szCs w:val="21"/>
        </w:rPr>
        <w:t xml:space="preserve"> печатью </w:t>
      </w:r>
      <w:r w:rsidR="00D52859" w:rsidRPr="00442E08">
        <w:rPr>
          <w:rFonts w:ascii="Times New Roman" w:hAnsi="Times New Roman" w:cs="Times New Roman"/>
          <w:sz w:val="21"/>
          <w:szCs w:val="21"/>
        </w:rPr>
        <w:t>Клиента</w:t>
      </w:r>
      <w:r w:rsidR="00AC6B2B" w:rsidRPr="00442E08">
        <w:rPr>
          <w:rFonts w:ascii="Times New Roman" w:hAnsi="Times New Roman" w:cs="Times New Roman"/>
          <w:sz w:val="21"/>
          <w:szCs w:val="21"/>
        </w:rPr>
        <w:t>.</w:t>
      </w:r>
      <w:r w:rsidR="003F18E0" w:rsidRPr="00442E0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BF8366B" w14:textId="77777777" w:rsidR="00AC6B2B" w:rsidRPr="00442E08" w:rsidRDefault="003F18E0" w:rsidP="003F18E0">
      <w:pPr>
        <w:pStyle w:val="af"/>
        <w:numPr>
          <w:ilvl w:val="1"/>
          <w:numId w:val="8"/>
        </w:numPr>
        <w:spacing w:after="0" w:afterAutospacing="0" w:line="240" w:lineRule="auto"/>
        <w:ind w:left="567" w:hanging="567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>Клиент направляет Экспедитору скан-копию Заявки посредством электронной почты на адрес</w:t>
      </w:r>
      <w:r w:rsidRPr="00B7205E">
        <w:rPr>
          <w:rFonts w:ascii="Times New Roman" w:hAnsi="Times New Roman" w:cs="Times New Roman"/>
          <w:sz w:val="21"/>
          <w:szCs w:val="21"/>
        </w:rPr>
        <w:t>:</w:t>
      </w:r>
      <w:r w:rsidR="00AA1A9D" w:rsidRPr="00AA1A9D">
        <w:rPr>
          <w:sz w:val="20"/>
          <w:szCs w:val="20"/>
        </w:rPr>
        <w:t xml:space="preserve"> </w:t>
      </w:r>
      <w:hyperlink r:id="rId8" w:history="1">
        <w:r w:rsidR="00AA1A9D" w:rsidRPr="00AA1A9D">
          <w:rPr>
            <w:rStyle w:val="ae"/>
            <w:rFonts w:ascii="Times New Roman" w:hAnsi="Times New Roman" w:cs="Times New Roman"/>
            <w:sz w:val="20"/>
            <w:szCs w:val="20"/>
            <w:lang w:val="en-US"/>
          </w:rPr>
          <w:t>gruz</w:t>
        </w:r>
        <w:r w:rsidR="00AA1A9D" w:rsidRPr="00AA1A9D">
          <w:rPr>
            <w:rStyle w:val="ae"/>
            <w:rFonts w:ascii="Times New Roman" w:hAnsi="Times New Roman" w:cs="Times New Roman"/>
            <w:sz w:val="20"/>
            <w:szCs w:val="20"/>
          </w:rPr>
          <w:t>@</w:t>
        </w:r>
        <w:r w:rsidR="00AA1A9D" w:rsidRPr="00AA1A9D">
          <w:rPr>
            <w:rStyle w:val="ae"/>
            <w:rFonts w:ascii="Times New Roman" w:hAnsi="Times New Roman" w:cs="Times New Roman"/>
            <w:sz w:val="20"/>
            <w:szCs w:val="20"/>
            <w:lang w:val="en-US"/>
          </w:rPr>
          <w:t>logist</w:t>
        </w:r>
        <w:r w:rsidR="00AA1A9D" w:rsidRPr="00AA1A9D">
          <w:rPr>
            <w:rStyle w:val="ae"/>
            <w:rFonts w:ascii="Times New Roman" w:hAnsi="Times New Roman" w:cs="Times New Roman"/>
            <w:sz w:val="20"/>
            <w:szCs w:val="20"/>
          </w:rPr>
          <w:t>24.</w:t>
        </w:r>
        <w:r w:rsidR="00AA1A9D" w:rsidRPr="00AA1A9D">
          <w:rPr>
            <w:rStyle w:val="ae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Pr="00B7205E">
        <w:rPr>
          <w:rFonts w:ascii="Times New Roman" w:hAnsi="Times New Roman" w:cs="Times New Roman"/>
          <w:sz w:val="21"/>
          <w:szCs w:val="21"/>
        </w:rPr>
        <w:t>.</w:t>
      </w:r>
    </w:p>
    <w:p w14:paraId="2C4C8A74" w14:textId="77777777" w:rsidR="003F18E0" w:rsidRPr="00442E08" w:rsidRDefault="003F18E0" w:rsidP="003F18E0">
      <w:pPr>
        <w:pStyle w:val="af"/>
        <w:numPr>
          <w:ilvl w:val="1"/>
          <w:numId w:val="8"/>
        </w:numPr>
        <w:spacing w:after="0" w:afterAutospacing="0" w:line="240" w:lineRule="auto"/>
        <w:ind w:left="567" w:hanging="567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>Условия выполнения перевозки</w:t>
      </w:r>
      <w:r w:rsidR="0018663C" w:rsidRPr="00442E08">
        <w:rPr>
          <w:rFonts w:ascii="Times New Roman" w:hAnsi="Times New Roman" w:cs="Times New Roman"/>
          <w:sz w:val="21"/>
          <w:szCs w:val="21"/>
        </w:rPr>
        <w:t>, указанные в Заявке,</w:t>
      </w:r>
      <w:r w:rsidRPr="00442E08">
        <w:rPr>
          <w:rFonts w:ascii="Times New Roman" w:hAnsi="Times New Roman" w:cs="Times New Roman"/>
          <w:sz w:val="21"/>
          <w:szCs w:val="21"/>
        </w:rPr>
        <w:t xml:space="preserve"> имеют преимущественное </w:t>
      </w:r>
      <w:r w:rsidR="0018663C" w:rsidRPr="00442E08">
        <w:rPr>
          <w:rFonts w:ascii="Times New Roman" w:hAnsi="Times New Roman" w:cs="Times New Roman"/>
          <w:sz w:val="21"/>
          <w:szCs w:val="21"/>
        </w:rPr>
        <w:t>значение</w:t>
      </w:r>
      <w:r w:rsidRPr="00442E08">
        <w:rPr>
          <w:rFonts w:ascii="Times New Roman" w:hAnsi="Times New Roman" w:cs="Times New Roman"/>
          <w:sz w:val="21"/>
          <w:szCs w:val="21"/>
        </w:rPr>
        <w:t xml:space="preserve"> по отношению к условиям, указанным в Договоре</w:t>
      </w:r>
      <w:r w:rsidR="0018663C" w:rsidRPr="00442E08">
        <w:rPr>
          <w:rFonts w:ascii="Times New Roman" w:hAnsi="Times New Roman" w:cs="Times New Roman"/>
          <w:sz w:val="21"/>
          <w:szCs w:val="21"/>
        </w:rPr>
        <w:t xml:space="preserve"> для каждой конкретной перевозки</w:t>
      </w:r>
      <w:r w:rsidRPr="00442E08">
        <w:rPr>
          <w:rFonts w:ascii="Times New Roman" w:hAnsi="Times New Roman" w:cs="Times New Roman"/>
          <w:sz w:val="21"/>
          <w:szCs w:val="21"/>
        </w:rPr>
        <w:t>.</w:t>
      </w:r>
    </w:p>
    <w:p w14:paraId="0F68470E" w14:textId="77777777" w:rsidR="00730A21" w:rsidRPr="00442E08" w:rsidRDefault="00730A21" w:rsidP="00FE3C68">
      <w:pPr>
        <w:pStyle w:val="af"/>
        <w:numPr>
          <w:ilvl w:val="1"/>
          <w:numId w:val="8"/>
        </w:numPr>
        <w:spacing w:after="0" w:afterAutospacing="0" w:line="240" w:lineRule="auto"/>
        <w:ind w:left="567" w:hanging="567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 xml:space="preserve">Отношения между </w:t>
      </w:r>
      <w:r w:rsidR="00277008" w:rsidRPr="00442E08">
        <w:rPr>
          <w:rFonts w:ascii="Times New Roman" w:hAnsi="Times New Roman" w:cs="Times New Roman"/>
          <w:sz w:val="21"/>
          <w:szCs w:val="21"/>
        </w:rPr>
        <w:t>Э</w:t>
      </w:r>
      <w:r w:rsidR="0018663C" w:rsidRPr="00442E08">
        <w:rPr>
          <w:rFonts w:ascii="Times New Roman" w:hAnsi="Times New Roman" w:cs="Times New Roman"/>
          <w:sz w:val="21"/>
          <w:szCs w:val="21"/>
        </w:rPr>
        <w:t>кспедитором</w:t>
      </w:r>
      <w:r w:rsidR="00277008"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Pr="00442E08">
        <w:rPr>
          <w:rFonts w:ascii="Times New Roman" w:hAnsi="Times New Roman" w:cs="Times New Roman"/>
          <w:sz w:val="21"/>
          <w:szCs w:val="21"/>
        </w:rPr>
        <w:t xml:space="preserve">и </w:t>
      </w:r>
      <w:r w:rsidR="00277008" w:rsidRPr="00442E08">
        <w:rPr>
          <w:rFonts w:ascii="Times New Roman" w:hAnsi="Times New Roman" w:cs="Times New Roman"/>
          <w:sz w:val="21"/>
          <w:szCs w:val="21"/>
        </w:rPr>
        <w:t>К</w:t>
      </w:r>
      <w:r w:rsidR="0018663C" w:rsidRPr="00442E08">
        <w:rPr>
          <w:rFonts w:ascii="Times New Roman" w:hAnsi="Times New Roman" w:cs="Times New Roman"/>
          <w:sz w:val="21"/>
          <w:szCs w:val="21"/>
        </w:rPr>
        <w:t>лиентом</w:t>
      </w:r>
      <w:r w:rsidRPr="00442E08">
        <w:rPr>
          <w:rFonts w:ascii="Times New Roman" w:hAnsi="Times New Roman" w:cs="Times New Roman"/>
          <w:sz w:val="21"/>
          <w:szCs w:val="21"/>
        </w:rPr>
        <w:t xml:space="preserve"> регулируются </w:t>
      </w:r>
      <w:r w:rsidR="0018663C" w:rsidRPr="00442E08">
        <w:rPr>
          <w:rFonts w:ascii="Times New Roman" w:hAnsi="Times New Roman" w:cs="Times New Roman"/>
          <w:sz w:val="21"/>
          <w:szCs w:val="21"/>
        </w:rPr>
        <w:t>действующим законодательством Российской Федерации и настоящим Договором</w:t>
      </w:r>
      <w:r w:rsidRPr="00442E08">
        <w:rPr>
          <w:rFonts w:ascii="Times New Roman" w:hAnsi="Times New Roman" w:cs="Times New Roman"/>
          <w:sz w:val="21"/>
          <w:szCs w:val="21"/>
        </w:rPr>
        <w:t>.</w:t>
      </w:r>
    </w:p>
    <w:p w14:paraId="2E7A9F6E" w14:textId="77777777" w:rsidR="003422A5" w:rsidRPr="00442E08" w:rsidRDefault="003422A5" w:rsidP="00FE3C68">
      <w:pPr>
        <w:pStyle w:val="af"/>
        <w:numPr>
          <w:ilvl w:val="1"/>
          <w:numId w:val="8"/>
        </w:numPr>
        <w:spacing w:after="0" w:afterAutospacing="0" w:line="240" w:lineRule="auto"/>
        <w:ind w:left="567" w:hanging="567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>К</w:t>
      </w:r>
      <w:r w:rsidR="003F18E0" w:rsidRPr="00442E08">
        <w:rPr>
          <w:rFonts w:ascii="Times New Roman" w:hAnsi="Times New Roman" w:cs="Times New Roman"/>
          <w:sz w:val="21"/>
          <w:szCs w:val="21"/>
        </w:rPr>
        <w:t>лиентом</w:t>
      </w:r>
      <w:r w:rsidRPr="00442E08">
        <w:rPr>
          <w:rFonts w:ascii="Times New Roman" w:hAnsi="Times New Roman" w:cs="Times New Roman"/>
          <w:sz w:val="21"/>
          <w:szCs w:val="21"/>
        </w:rPr>
        <w:t xml:space="preserve"> в соответствии с настоящим Договором </w:t>
      </w:r>
      <w:r w:rsidR="002F0844" w:rsidRPr="00442E08">
        <w:rPr>
          <w:rFonts w:ascii="Times New Roman" w:hAnsi="Times New Roman" w:cs="Times New Roman"/>
          <w:sz w:val="21"/>
          <w:szCs w:val="21"/>
        </w:rPr>
        <w:t xml:space="preserve">и законодательством РФ может </w:t>
      </w:r>
      <w:r w:rsidR="00576FAA" w:rsidRPr="00442E08">
        <w:rPr>
          <w:rFonts w:ascii="Times New Roman" w:hAnsi="Times New Roman" w:cs="Times New Roman"/>
          <w:sz w:val="21"/>
          <w:szCs w:val="21"/>
        </w:rPr>
        <w:t>выступат</w:t>
      </w:r>
      <w:r w:rsidR="002F0844" w:rsidRPr="00442E08">
        <w:rPr>
          <w:rFonts w:ascii="Times New Roman" w:hAnsi="Times New Roman" w:cs="Times New Roman"/>
          <w:sz w:val="21"/>
          <w:szCs w:val="21"/>
        </w:rPr>
        <w:t>ь Г</w:t>
      </w:r>
      <w:r w:rsidR="00576FAA" w:rsidRPr="00442E08">
        <w:rPr>
          <w:rFonts w:ascii="Times New Roman" w:hAnsi="Times New Roman" w:cs="Times New Roman"/>
          <w:sz w:val="21"/>
          <w:szCs w:val="21"/>
        </w:rPr>
        <w:t>рузополучател</w:t>
      </w:r>
      <w:r w:rsidR="002F0844" w:rsidRPr="00442E08">
        <w:rPr>
          <w:rFonts w:ascii="Times New Roman" w:hAnsi="Times New Roman" w:cs="Times New Roman"/>
          <w:sz w:val="21"/>
          <w:szCs w:val="21"/>
        </w:rPr>
        <w:t>ь</w:t>
      </w:r>
      <w:r w:rsidR="00576FAA" w:rsidRPr="00442E08">
        <w:rPr>
          <w:rFonts w:ascii="Times New Roman" w:hAnsi="Times New Roman" w:cs="Times New Roman"/>
          <w:sz w:val="21"/>
          <w:szCs w:val="21"/>
        </w:rPr>
        <w:t xml:space="preserve">, </w:t>
      </w:r>
      <w:r w:rsidR="002F0844" w:rsidRPr="00442E08">
        <w:rPr>
          <w:rFonts w:ascii="Times New Roman" w:hAnsi="Times New Roman" w:cs="Times New Roman"/>
          <w:sz w:val="21"/>
          <w:szCs w:val="21"/>
        </w:rPr>
        <w:t>Г</w:t>
      </w:r>
      <w:r w:rsidR="00576FAA" w:rsidRPr="00442E08">
        <w:rPr>
          <w:rFonts w:ascii="Times New Roman" w:hAnsi="Times New Roman" w:cs="Times New Roman"/>
          <w:sz w:val="21"/>
          <w:szCs w:val="21"/>
        </w:rPr>
        <w:t>рузоотправител</w:t>
      </w:r>
      <w:r w:rsidR="002F0844" w:rsidRPr="00442E08">
        <w:rPr>
          <w:rFonts w:ascii="Times New Roman" w:hAnsi="Times New Roman" w:cs="Times New Roman"/>
          <w:sz w:val="21"/>
          <w:szCs w:val="21"/>
        </w:rPr>
        <w:t>ь</w:t>
      </w:r>
      <w:r w:rsidR="00576FAA" w:rsidRPr="00442E08">
        <w:rPr>
          <w:rFonts w:ascii="Times New Roman" w:hAnsi="Times New Roman" w:cs="Times New Roman"/>
          <w:sz w:val="21"/>
          <w:szCs w:val="21"/>
        </w:rPr>
        <w:t xml:space="preserve"> либо ин</w:t>
      </w:r>
      <w:r w:rsidR="00FC1D73" w:rsidRPr="00442E08">
        <w:rPr>
          <w:rFonts w:ascii="Times New Roman" w:hAnsi="Times New Roman" w:cs="Times New Roman"/>
          <w:sz w:val="21"/>
          <w:szCs w:val="21"/>
        </w:rPr>
        <w:t xml:space="preserve">ое </w:t>
      </w:r>
      <w:r w:rsidR="00576FAA" w:rsidRPr="00442E08">
        <w:rPr>
          <w:rFonts w:ascii="Times New Roman" w:hAnsi="Times New Roman" w:cs="Times New Roman"/>
          <w:sz w:val="21"/>
          <w:szCs w:val="21"/>
        </w:rPr>
        <w:t>лицо,</w:t>
      </w:r>
      <w:r w:rsidR="00FC1D73" w:rsidRPr="00442E08">
        <w:rPr>
          <w:rFonts w:ascii="Times New Roman" w:hAnsi="Times New Roman" w:cs="Times New Roman"/>
          <w:sz w:val="21"/>
          <w:szCs w:val="21"/>
        </w:rPr>
        <w:t xml:space="preserve"> действующее </w:t>
      </w:r>
      <w:proofErr w:type="gramStart"/>
      <w:r w:rsidR="00FC1D73" w:rsidRPr="00442E08">
        <w:rPr>
          <w:rFonts w:ascii="Times New Roman" w:hAnsi="Times New Roman" w:cs="Times New Roman"/>
          <w:sz w:val="21"/>
          <w:szCs w:val="21"/>
        </w:rPr>
        <w:t xml:space="preserve">по </w:t>
      </w:r>
      <w:r w:rsidR="00576FAA"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="00FC1D73" w:rsidRPr="00442E08">
        <w:rPr>
          <w:rFonts w:ascii="Times New Roman" w:hAnsi="Times New Roman" w:cs="Times New Roman"/>
          <w:sz w:val="21"/>
          <w:szCs w:val="21"/>
        </w:rPr>
        <w:t>поручению</w:t>
      </w:r>
      <w:proofErr w:type="gramEnd"/>
      <w:r w:rsidR="00576FAA"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="00FC1D73" w:rsidRPr="00442E08">
        <w:rPr>
          <w:rFonts w:ascii="Times New Roman" w:hAnsi="Times New Roman" w:cs="Times New Roman"/>
          <w:sz w:val="21"/>
          <w:szCs w:val="21"/>
        </w:rPr>
        <w:t>Г</w:t>
      </w:r>
      <w:r w:rsidR="00576FAA" w:rsidRPr="00442E08">
        <w:rPr>
          <w:rFonts w:ascii="Times New Roman" w:hAnsi="Times New Roman" w:cs="Times New Roman"/>
          <w:sz w:val="21"/>
          <w:szCs w:val="21"/>
        </w:rPr>
        <w:t xml:space="preserve">рузополучателя либо </w:t>
      </w:r>
      <w:r w:rsidR="00FC1D73" w:rsidRPr="00442E08">
        <w:rPr>
          <w:rFonts w:ascii="Times New Roman" w:hAnsi="Times New Roman" w:cs="Times New Roman"/>
          <w:sz w:val="21"/>
          <w:szCs w:val="21"/>
        </w:rPr>
        <w:t>Г</w:t>
      </w:r>
      <w:r w:rsidR="00576FAA" w:rsidRPr="00442E08">
        <w:rPr>
          <w:rFonts w:ascii="Times New Roman" w:hAnsi="Times New Roman" w:cs="Times New Roman"/>
          <w:sz w:val="21"/>
          <w:szCs w:val="21"/>
        </w:rPr>
        <w:t>рузоотправителя</w:t>
      </w:r>
      <w:r w:rsidR="00FC1D73" w:rsidRPr="00442E08">
        <w:rPr>
          <w:rFonts w:ascii="Times New Roman" w:hAnsi="Times New Roman" w:cs="Times New Roman"/>
          <w:sz w:val="21"/>
          <w:szCs w:val="21"/>
        </w:rPr>
        <w:t xml:space="preserve">, в связи с чем соответствующие пункты Договора, регламентирующие права и обязанности </w:t>
      </w:r>
      <w:r w:rsidR="00D52859" w:rsidRPr="00442E08">
        <w:rPr>
          <w:rFonts w:ascii="Times New Roman" w:hAnsi="Times New Roman" w:cs="Times New Roman"/>
          <w:sz w:val="21"/>
          <w:szCs w:val="21"/>
        </w:rPr>
        <w:t>Клиента</w:t>
      </w:r>
      <w:r w:rsidR="00FC1D73" w:rsidRPr="00442E08">
        <w:rPr>
          <w:rFonts w:ascii="Times New Roman" w:hAnsi="Times New Roman" w:cs="Times New Roman"/>
          <w:sz w:val="21"/>
          <w:szCs w:val="21"/>
        </w:rPr>
        <w:t>, применяются к нему в той части, в которой те или иные права и обязанности, предусмотрены законодательством РФ и Договором.</w:t>
      </w:r>
    </w:p>
    <w:p w14:paraId="31431368" w14:textId="77777777" w:rsidR="00576FAA" w:rsidRPr="00442E08" w:rsidRDefault="00576FAA" w:rsidP="00FE3C68">
      <w:pPr>
        <w:pStyle w:val="af"/>
        <w:numPr>
          <w:ilvl w:val="1"/>
          <w:numId w:val="8"/>
        </w:numPr>
        <w:spacing w:after="0" w:afterAutospacing="0" w:line="240" w:lineRule="auto"/>
        <w:ind w:left="567" w:hanging="567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>Э</w:t>
      </w:r>
      <w:r w:rsidR="00B24FB5" w:rsidRPr="00442E08">
        <w:rPr>
          <w:rFonts w:ascii="Times New Roman" w:hAnsi="Times New Roman" w:cs="Times New Roman"/>
          <w:sz w:val="21"/>
          <w:szCs w:val="21"/>
        </w:rPr>
        <w:t>кспедитором</w:t>
      </w:r>
      <w:r w:rsidRPr="00442E08">
        <w:rPr>
          <w:rFonts w:ascii="Times New Roman" w:hAnsi="Times New Roman" w:cs="Times New Roman"/>
          <w:sz w:val="21"/>
          <w:szCs w:val="21"/>
        </w:rPr>
        <w:t xml:space="preserve"> в соответствии с настоящим Договором выступает юридическое лицо, которое своими силами либо силами третьих лиц оказывает услуг</w:t>
      </w:r>
      <w:r w:rsidR="00B24FB5" w:rsidRPr="00442E08">
        <w:rPr>
          <w:rFonts w:ascii="Times New Roman" w:hAnsi="Times New Roman" w:cs="Times New Roman"/>
          <w:sz w:val="21"/>
          <w:szCs w:val="21"/>
        </w:rPr>
        <w:t>и</w:t>
      </w:r>
      <w:r w:rsidRPr="00442E08">
        <w:rPr>
          <w:rFonts w:ascii="Times New Roman" w:hAnsi="Times New Roman" w:cs="Times New Roman"/>
          <w:sz w:val="21"/>
          <w:szCs w:val="21"/>
        </w:rPr>
        <w:t xml:space="preserve"> транспортно-экспедиционного обслуж</w:t>
      </w:r>
      <w:r w:rsidR="00251BAC" w:rsidRPr="00442E08">
        <w:rPr>
          <w:rFonts w:ascii="Times New Roman" w:hAnsi="Times New Roman" w:cs="Times New Roman"/>
          <w:sz w:val="21"/>
          <w:szCs w:val="21"/>
        </w:rPr>
        <w:t>ивания при организации перевозки</w:t>
      </w:r>
      <w:r w:rsidRPr="00442E08">
        <w:rPr>
          <w:rFonts w:ascii="Times New Roman" w:hAnsi="Times New Roman" w:cs="Times New Roman"/>
          <w:sz w:val="21"/>
          <w:szCs w:val="21"/>
        </w:rPr>
        <w:t xml:space="preserve"> грузов </w:t>
      </w:r>
      <w:r w:rsidR="00D52859" w:rsidRPr="00442E08">
        <w:rPr>
          <w:rFonts w:ascii="Times New Roman" w:hAnsi="Times New Roman" w:cs="Times New Roman"/>
          <w:sz w:val="21"/>
          <w:szCs w:val="21"/>
        </w:rPr>
        <w:t>Клиента</w:t>
      </w:r>
      <w:r w:rsidRPr="00442E08">
        <w:rPr>
          <w:rFonts w:ascii="Times New Roman" w:hAnsi="Times New Roman" w:cs="Times New Roman"/>
          <w:sz w:val="21"/>
          <w:szCs w:val="21"/>
        </w:rPr>
        <w:t>.</w:t>
      </w:r>
    </w:p>
    <w:p w14:paraId="754C4B74" w14:textId="77777777" w:rsidR="00904B4C" w:rsidRPr="00442E08" w:rsidRDefault="00904B4C" w:rsidP="00FE3C68">
      <w:pPr>
        <w:pStyle w:val="af"/>
        <w:numPr>
          <w:ilvl w:val="1"/>
          <w:numId w:val="8"/>
        </w:numPr>
        <w:spacing w:after="0" w:afterAutospacing="0" w:line="240" w:lineRule="auto"/>
        <w:ind w:left="567" w:hanging="567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>Скан-копи</w:t>
      </w:r>
      <w:r w:rsidR="00F64AEB" w:rsidRPr="00442E08">
        <w:rPr>
          <w:rFonts w:ascii="Times New Roman" w:hAnsi="Times New Roman" w:cs="Times New Roman"/>
          <w:sz w:val="21"/>
          <w:szCs w:val="21"/>
        </w:rPr>
        <w:t>и</w:t>
      </w:r>
      <w:r w:rsidRPr="00442E08">
        <w:rPr>
          <w:rFonts w:ascii="Times New Roman" w:hAnsi="Times New Roman" w:cs="Times New Roman"/>
          <w:sz w:val="21"/>
          <w:szCs w:val="21"/>
        </w:rPr>
        <w:t xml:space="preserve"> заключенного Договора</w:t>
      </w:r>
      <w:r w:rsidR="00F64AEB" w:rsidRPr="00442E08">
        <w:rPr>
          <w:rFonts w:ascii="Times New Roman" w:hAnsi="Times New Roman" w:cs="Times New Roman"/>
          <w:sz w:val="21"/>
          <w:szCs w:val="21"/>
        </w:rPr>
        <w:t xml:space="preserve">, </w:t>
      </w:r>
      <w:r w:rsidR="00251BAC" w:rsidRPr="00442E08">
        <w:rPr>
          <w:rFonts w:ascii="Times New Roman" w:hAnsi="Times New Roman" w:cs="Times New Roman"/>
          <w:sz w:val="21"/>
          <w:szCs w:val="21"/>
        </w:rPr>
        <w:t>д</w:t>
      </w:r>
      <w:r w:rsidR="00F64AEB" w:rsidRPr="00442E08">
        <w:rPr>
          <w:rFonts w:ascii="Times New Roman" w:hAnsi="Times New Roman" w:cs="Times New Roman"/>
          <w:sz w:val="21"/>
          <w:szCs w:val="21"/>
        </w:rPr>
        <w:t xml:space="preserve">ополнительные соглашения, а также </w:t>
      </w:r>
      <w:r w:rsidR="00251BAC" w:rsidRPr="00442E08">
        <w:rPr>
          <w:rFonts w:ascii="Times New Roman" w:hAnsi="Times New Roman" w:cs="Times New Roman"/>
          <w:sz w:val="21"/>
          <w:szCs w:val="21"/>
        </w:rPr>
        <w:t>п</w:t>
      </w:r>
      <w:r w:rsidR="00F64AEB" w:rsidRPr="00442E08">
        <w:rPr>
          <w:rFonts w:ascii="Times New Roman" w:hAnsi="Times New Roman" w:cs="Times New Roman"/>
          <w:sz w:val="21"/>
          <w:szCs w:val="21"/>
        </w:rPr>
        <w:t>риложения к нему, подп</w:t>
      </w:r>
      <w:r w:rsidRPr="00442E08">
        <w:rPr>
          <w:rFonts w:ascii="Times New Roman" w:hAnsi="Times New Roman" w:cs="Times New Roman"/>
          <w:sz w:val="21"/>
          <w:szCs w:val="21"/>
        </w:rPr>
        <w:t>исанн</w:t>
      </w:r>
      <w:r w:rsidR="00F64AEB" w:rsidRPr="00442E08">
        <w:rPr>
          <w:rFonts w:ascii="Times New Roman" w:hAnsi="Times New Roman" w:cs="Times New Roman"/>
          <w:sz w:val="21"/>
          <w:szCs w:val="21"/>
        </w:rPr>
        <w:t>ые</w:t>
      </w:r>
      <w:r w:rsidRPr="00442E08">
        <w:rPr>
          <w:rFonts w:ascii="Times New Roman" w:hAnsi="Times New Roman" w:cs="Times New Roman"/>
          <w:sz w:val="21"/>
          <w:szCs w:val="21"/>
        </w:rPr>
        <w:t xml:space="preserve"> Сторонами и заверенн</w:t>
      </w:r>
      <w:r w:rsidR="00F64AEB" w:rsidRPr="00442E08">
        <w:rPr>
          <w:rFonts w:ascii="Times New Roman" w:hAnsi="Times New Roman" w:cs="Times New Roman"/>
          <w:sz w:val="21"/>
          <w:szCs w:val="21"/>
        </w:rPr>
        <w:t>ые печатями</w:t>
      </w:r>
      <w:r w:rsidRPr="00442E08">
        <w:rPr>
          <w:rFonts w:ascii="Times New Roman" w:hAnsi="Times New Roman" w:cs="Times New Roman"/>
          <w:sz w:val="21"/>
          <w:szCs w:val="21"/>
        </w:rPr>
        <w:t>, име</w:t>
      </w:r>
      <w:r w:rsidR="00262735" w:rsidRPr="00442E08">
        <w:rPr>
          <w:rFonts w:ascii="Times New Roman" w:hAnsi="Times New Roman" w:cs="Times New Roman"/>
          <w:sz w:val="21"/>
          <w:szCs w:val="21"/>
        </w:rPr>
        <w:t>ю</w:t>
      </w:r>
      <w:r w:rsidRPr="00442E08">
        <w:rPr>
          <w:rFonts w:ascii="Times New Roman" w:hAnsi="Times New Roman" w:cs="Times New Roman"/>
          <w:sz w:val="21"/>
          <w:szCs w:val="21"/>
        </w:rPr>
        <w:t>т юридическую силу оригинала</w:t>
      </w:r>
      <w:r w:rsidR="005B49C8" w:rsidRPr="00442E08">
        <w:rPr>
          <w:rFonts w:ascii="Times New Roman" w:hAnsi="Times New Roman" w:cs="Times New Roman"/>
          <w:sz w:val="21"/>
          <w:szCs w:val="21"/>
        </w:rPr>
        <w:t>.</w:t>
      </w:r>
    </w:p>
    <w:p w14:paraId="0AF796B5" w14:textId="77777777" w:rsidR="00DE2658" w:rsidRPr="00442E08" w:rsidRDefault="00DE2658" w:rsidP="00DE2658">
      <w:pPr>
        <w:spacing w:after="0" w:afterAutospacing="0" w:line="240" w:lineRule="auto"/>
        <w:rPr>
          <w:rFonts w:ascii="Times New Roman" w:hAnsi="Times New Roman" w:cs="Times New Roman"/>
          <w:sz w:val="21"/>
          <w:szCs w:val="21"/>
        </w:rPr>
      </w:pPr>
    </w:p>
    <w:p w14:paraId="575D5114" w14:textId="77777777" w:rsidR="00DE2658" w:rsidRPr="00442E08" w:rsidRDefault="00DE2658" w:rsidP="00DE2658">
      <w:pPr>
        <w:pStyle w:val="af"/>
        <w:numPr>
          <w:ilvl w:val="0"/>
          <w:numId w:val="8"/>
        </w:numPr>
        <w:spacing w:after="0" w:afterAutospacing="0" w:line="240" w:lineRule="auto"/>
        <w:ind w:left="284" w:hanging="284"/>
        <w:jc w:val="center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b/>
          <w:sz w:val="21"/>
          <w:szCs w:val="21"/>
        </w:rPr>
        <w:t>Порядок взаимодействия сторон</w:t>
      </w:r>
    </w:p>
    <w:p w14:paraId="31FC565E" w14:textId="77777777" w:rsidR="00DE2658" w:rsidRPr="00442E08" w:rsidRDefault="00DE2658" w:rsidP="00B675D4">
      <w:pPr>
        <w:spacing w:after="0" w:afterAutospacing="0" w:line="240" w:lineRule="auto"/>
        <w:rPr>
          <w:rFonts w:ascii="Times New Roman" w:hAnsi="Times New Roman" w:cs="Times New Roman"/>
          <w:sz w:val="21"/>
          <w:szCs w:val="21"/>
        </w:rPr>
      </w:pPr>
    </w:p>
    <w:p w14:paraId="388A0F6B" w14:textId="77777777" w:rsidR="00DE2658" w:rsidRPr="00442E08" w:rsidRDefault="00DE2658" w:rsidP="00DE2658">
      <w:pPr>
        <w:pStyle w:val="af"/>
        <w:numPr>
          <w:ilvl w:val="1"/>
          <w:numId w:val="8"/>
        </w:numPr>
        <w:spacing w:after="0" w:afterAutospacing="0" w:line="240" w:lineRule="auto"/>
        <w:ind w:left="567" w:hanging="567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 xml:space="preserve">Экспедитор начинает транспортно-экспедиционное обслуживание конкретной партии груза </w:t>
      </w:r>
      <w:r w:rsidR="00D52859" w:rsidRPr="00442E08">
        <w:rPr>
          <w:rFonts w:ascii="Times New Roman" w:hAnsi="Times New Roman" w:cs="Times New Roman"/>
          <w:sz w:val="21"/>
          <w:szCs w:val="21"/>
        </w:rPr>
        <w:t>Клиента</w:t>
      </w:r>
      <w:r w:rsidRPr="00442E08">
        <w:rPr>
          <w:rFonts w:ascii="Times New Roman" w:hAnsi="Times New Roman" w:cs="Times New Roman"/>
          <w:sz w:val="21"/>
          <w:szCs w:val="21"/>
        </w:rPr>
        <w:t xml:space="preserve"> с момента </w:t>
      </w:r>
      <w:r w:rsidR="006D4632" w:rsidRPr="00442E08">
        <w:rPr>
          <w:rFonts w:ascii="Times New Roman" w:hAnsi="Times New Roman" w:cs="Times New Roman"/>
          <w:sz w:val="21"/>
          <w:szCs w:val="21"/>
        </w:rPr>
        <w:t>подписания Сторонами</w:t>
      </w:r>
      <w:r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="00B675D4" w:rsidRPr="00442E08">
        <w:rPr>
          <w:rFonts w:ascii="Times New Roman" w:hAnsi="Times New Roman" w:cs="Times New Roman"/>
          <w:sz w:val="21"/>
          <w:szCs w:val="21"/>
        </w:rPr>
        <w:t>заполненной З</w:t>
      </w:r>
      <w:r w:rsidRPr="00442E08">
        <w:rPr>
          <w:rFonts w:ascii="Times New Roman" w:hAnsi="Times New Roman" w:cs="Times New Roman"/>
          <w:sz w:val="21"/>
          <w:szCs w:val="21"/>
        </w:rPr>
        <w:t>аявки.</w:t>
      </w:r>
    </w:p>
    <w:p w14:paraId="237E4959" w14:textId="77777777" w:rsidR="00DE2658" w:rsidRPr="00442E08" w:rsidRDefault="00DE2658" w:rsidP="00DE2658">
      <w:pPr>
        <w:pStyle w:val="af"/>
        <w:numPr>
          <w:ilvl w:val="1"/>
          <w:numId w:val="8"/>
        </w:numPr>
        <w:spacing w:after="0" w:afterAutospacing="0" w:line="240" w:lineRule="auto"/>
        <w:ind w:left="567" w:hanging="567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 xml:space="preserve">Груз принимается в пункте отправления и выдается в пункте назначения по количеству грузовых мест, если заявкой </w:t>
      </w:r>
      <w:r w:rsidR="00D52859" w:rsidRPr="00442E08">
        <w:rPr>
          <w:rFonts w:ascii="Times New Roman" w:hAnsi="Times New Roman" w:cs="Times New Roman"/>
          <w:sz w:val="21"/>
          <w:szCs w:val="21"/>
        </w:rPr>
        <w:t>Клиента</w:t>
      </w:r>
      <w:r w:rsidRPr="00442E08">
        <w:rPr>
          <w:rFonts w:ascii="Times New Roman" w:hAnsi="Times New Roman" w:cs="Times New Roman"/>
          <w:sz w:val="21"/>
          <w:szCs w:val="21"/>
        </w:rPr>
        <w:t xml:space="preserve"> не предусмотрен иной порядок.  При принятии груза к перевозке проверка качества груза не производится и считается, если не доказано иное, что груз будет получен того качества</w:t>
      </w:r>
      <w:r w:rsidR="00B675D4" w:rsidRPr="00442E08">
        <w:rPr>
          <w:rFonts w:ascii="Times New Roman" w:hAnsi="Times New Roman" w:cs="Times New Roman"/>
          <w:sz w:val="21"/>
          <w:szCs w:val="21"/>
        </w:rPr>
        <w:t>,</w:t>
      </w:r>
      <w:r w:rsidRPr="00442E08">
        <w:rPr>
          <w:rFonts w:ascii="Times New Roman" w:hAnsi="Times New Roman" w:cs="Times New Roman"/>
          <w:sz w:val="21"/>
          <w:szCs w:val="21"/>
        </w:rPr>
        <w:t xml:space="preserve"> что и был отправлен.</w:t>
      </w:r>
    </w:p>
    <w:p w14:paraId="3ED0AE21" w14:textId="77777777" w:rsidR="00DE2658" w:rsidRPr="00442E08" w:rsidRDefault="00DE2658" w:rsidP="00DE2658">
      <w:pPr>
        <w:pStyle w:val="af"/>
        <w:numPr>
          <w:ilvl w:val="1"/>
          <w:numId w:val="8"/>
        </w:numPr>
        <w:spacing w:after="0" w:afterAutospacing="0" w:line="240" w:lineRule="auto"/>
        <w:ind w:left="567" w:hanging="567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 xml:space="preserve">Прием Экспедитором груза с проверкой содержимого грузовых мест возможен только на складе </w:t>
      </w:r>
      <w:r w:rsidR="00D52859" w:rsidRPr="00442E08">
        <w:rPr>
          <w:rFonts w:ascii="Times New Roman" w:hAnsi="Times New Roman" w:cs="Times New Roman"/>
          <w:sz w:val="21"/>
          <w:szCs w:val="21"/>
        </w:rPr>
        <w:t>Экспедитора</w:t>
      </w:r>
      <w:r w:rsidRPr="00442E08">
        <w:rPr>
          <w:rFonts w:ascii="Times New Roman" w:hAnsi="Times New Roman" w:cs="Times New Roman"/>
          <w:sz w:val="21"/>
          <w:szCs w:val="21"/>
        </w:rPr>
        <w:t xml:space="preserve">, стоимость такой услуги оговаривается индивидуально. При погрузке транспортного средства такая услуга </w:t>
      </w:r>
      <w:proofErr w:type="gramStart"/>
      <w:r w:rsidRPr="00442E08">
        <w:rPr>
          <w:rFonts w:ascii="Times New Roman" w:hAnsi="Times New Roman" w:cs="Times New Roman"/>
          <w:sz w:val="21"/>
          <w:szCs w:val="21"/>
        </w:rPr>
        <w:t>не</w:t>
      </w:r>
      <w:proofErr w:type="gramEnd"/>
      <w:r w:rsidRPr="00442E08">
        <w:rPr>
          <w:rFonts w:ascii="Times New Roman" w:hAnsi="Times New Roman" w:cs="Times New Roman"/>
          <w:sz w:val="21"/>
          <w:szCs w:val="21"/>
        </w:rPr>
        <w:t xml:space="preserve"> оказывается.</w:t>
      </w:r>
    </w:p>
    <w:p w14:paraId="66B4F6D0" w14:textId="77777777" w:rsidR="00DE2658" w:rsidRPr="00442E08" w:rsidRDefault="00DE2658" w:rsidP="00DE2658">
      <w:pPr>
        <w:pStyle w:val="af"/>
        <w:numPr>
          <w:ilvl w:val="1"/>
          <w:numId w:val="8"/>
        </w:numPr>
        <w:spacing w:after="0" w:afterAutospacing="0" w:line="240" w:lineRule="auto"/>
        <w:ind w:left="567" w:hanging="567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 xml:space="preserve">Лицо, сдающее груз в пункте отправления от имени или в адрес </w:t>
      </w:r>
      <w:r w:rsidR="00D52859" w:rsidRPr="00442E08">
        <w:rPr>
          <w:rFonts w:ascii="Times New Roman" w:hAnsi="Times New Roman" w:cs="Times New Roman"/>
          <w:sz w:val="21"/>
          <w:szCs w:val="21"/>
        </w:rPr>
        <w:t>Клиента</w:t>
      </w:r>
      <w:r w:rsidRPr="00442E08">
        <w:rPr>
          <w:rFonts w:ascii="Times New Roman" w:hAnsi="Times New Roman" w:cs="Times New Roman"/>
          <w:sz w:val="21"/>
          <w:szCs w:val="21"/>
        </w:rPr>
        <w:t>, считается уполномоченным Клиентом на подписание транспортной накладной и выполнение иных действий и формальностей, необходимых для приема груза Экспедитором.</w:t>
      </w:r>
    </w:p>
    <w:p w14:paraId="476D66B3" w14:textId="77777777" w:rsidR="00DE2658" w:rsidRPr="00442E08" w:rsidRDefault="00DE2658" w:rsidP="00B675D4">
      <w:pPr>
        <w:pStyle w:val="af"/>
        <w:numPr>
          <w:ilvl w:val="1"/>
          <w:numId w:val="8"/>
        </w:numPr>
        <w:spacing w:after="0" w:afterAutospacing="0" w:line="240" w:lineRule="auto"/>
        <w:ind w:left="567" w:hanging="567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>Груз выдается в пункте назначения Клиенту, или третьему лицу, представляющему интересы «</w:t>
      </w:r>
      <w:r w:rsidR="00D52859" w:rsidRPr="00442E08">
        <w:rPr>
          <w:rFonts w:ascii="Times New Roman" w:hAnsi="Times New Roman" w:cs="Times New Roman"/>
          <w:sz w:val="21"/>
          <w:szCs w:val="21"/>
        </w:rPr>
        <w:t>Клиента</w:t>
      </w:r>
      <w:r w:rsidRPr="00442E08">
        <w:rPr>
          <w:rFonts w:ascii="Times New Roman" w:hAnsi="Times New Roman" w:cs="Times New Roman"/>
          <w:sz w:val="21"/>
          <w:szCs w:val="21"/>
        </w:rPr>
        <w:t>», заявленному в транспортной накладной при сдаче груза в пункте отправления, на основании доверенности на получение груза и только после выплат</w:t>
      </w:r>
      <w:r w:rsidR="00B675D4"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Pr="00442E08">
        <w:rPr>
          <w:rFonts w:ascii="Times New Roman" w:hAnsi="Times New Roman" w:cs="Times New Roman"/>
          <w:sz w:val="21"/>
          <w:szCs w:val="21"/>
        </w:rPr>
        <w:t xml:space="preserve">Экспедитору всех причитающихся платежей. </w:t>
      </w:r>
    </w:p>
    <w:p w14:paraId="4B09B266" w14:textId="77777777" w:rsidR="00CD27FA" w:rsidRPr="00442E08" w:rsidRDefault="00CD27FA" w:rsidP="00FE3C68">
      <w:pPr>
        <w:pStyle w:val="af"/>
        <w:spacing w:after="0" w:afterAutospacing="0" w:line="240" w:lineRule="auto"/>
        <w:ind w:left="567"/>
        <w:rPr>
          <w:rFonts w:ascii="Times New Roman" w:hAnsi="Times New Roman" w:cs="Times New Roman"/>
          <w:sz w:val="21"/>
          <w:szCs w:val="21"/>
          <w:highlight w:val="yellow"/>
        </w:rPr>
      </w:pPr>
    </w:p>
    <w:p w14:paraId="4E0DD6EF" w14:textId="77777777" w:rsidR="0076158E" w:rsidRPr="00442E08" w:rsidRDefault="0076158E" w:rsidP="00FE3C68">
      <w:pPr>
        <w:pStyle w:val="af"/>
        <w:numPr>
          <w:ilvl w:val="0"/>
          <w:numId w:val="8"/>
        </w:numPr>
        <w:spacing w:after="0" w:afterAutospacing="0" w:line="240" w:lineRule="auto"/>
        <w:ind w:left="284" w:hanging="28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42E08">
        <w:rPr>
          <w:rFonts w:ascii="Times New Roman" w:hAnsi="Times New Roman" w:cs="Times New Roman"/>
          <w:b/>
          <w:sz w:val="21"/>
          <w:szCs w:val="21"/>
        </w:rPr>
        <w:t>Права и обязанности сторон.</w:t>
      </w:r>
    </w:p>
    <w:p w14:paraId="03FB6D8A" w14:textId="77777777" w:rsidR="00CD27FA" w:rsidRPr="00442E08" w:rsidRDefault="00CD27FA" w:rsidP="00FE3C68">
      <w:pPr>
        <w:pStyle w:val="af"/>
        <w:spacing w:after="0" w:afterAutospacing="0" w:line="240" w:lineRule="auto"/>
        <w:ind w:left="284"/>
        <w:rPr>
          <w:rFonts w:ascii="Times New Roman" w:hAnsi="Times New Roman" w:cs="Times New Roman"/>
          <w:b/>
          <w:sz w:val="21"/>
          <w:szCs w:val="21"/>
        </w:rPr>
      </w:pPr>
    </w:p>
    <w:p w14:paraId="5FA5EB06" w14:textId="77777777" w:rsidR="00280163" w:rsidRPr="00442E08" w:rsidRDefault="00280163" w:rsidP="00FE3C68">
      <w:pPr>
        <w:pStyle w:val="af"/>
        <w:numPr>
          <w:ilvl w:val="1"/>
          <w:numId w:val="8"/>
        </w:numPr>
        <w:spacing w:line="240" w:lineRule="auto"/>
        <w:ind w:left="567" w:hanging="567"/>
        <w:rPr>
          <w:rFonts w:ascii="Times New Roman" w:hAnsi="Times New Roman" w:cs="Times New Roman"/>
          <w:b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 xml:space="preserve">Обязанности </w:t>
      </w:r>
      <w:r w:rsidR="00AF7266" w:rsidRPr="00442E08">
        <w:rPr>
          <w:rFonts w:ascii="Times New Roman" w:hAnsi="Times New Roman" w:cs="Times New Roman"/>
          <w:sz w:val="21"/>
          <w:szCs w:val="21"/>
        </w:rPr>
        <w:t>Экспедитора</w:t>
      </w:r>
      <w:r w:rsidRPr="00442E08">
        <w:rPr>
          <w:rFonts w:ascii="Times New Roman" w:hAnsi="Times New Roman" w:cs="Times New Roman"/>
          <w:sz w:val="21"/>
          <w:szCs w:val="21"/>
        </w:rPr>
        <w:t>:</w:t>
      </w:r>
    </w:p>
    <w:p w14:paraId="7B361F3D" w14:textId="77777777" w:rsidR="00624DBD" w:rsidRPr="00442E08" w:rsidRDefault="00280163" w:rsidP="00D67FE3">
      <w:pPr>
        <w:pStyle w:val="3"/>
        <w:numPr>
          <w:ilvl w:val="2"/>
          <w:numId w:val="8"/>
        </w:numPr>
        <w:tabs>
          <w:tab w:val="left" w:pos="900"/>
        </w:tabs>
        <w:spacing w:after="0" w:afterAutospacing="0" w:line="240" w:lineRule="auto"/>
        <w:ind w:left="1276" w:hanging="709"/>
        <w:contextualSpacing w:val="0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 xml:space="preserve">Оказать </w:t>
      </w:r>
      <w:r w:rsidR="00AF7266" w:rsidRPr="00442E08">
        <w:rPr>
          <w:rFonts w:ascii="Times New Roman" w:hAnsi="Times New Roman" w:cs="Times New Roman"/>
          <w:sz w:val="21"/>
          <w:szCs w:val="21"/>
        </w:rPr>
        <w:t>Клиенту</w:t>
      </w:r>
      <w:r w:rsidR="00EE79B1"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Pr="00442E08">
        <w:rPr>
          <w:rFonts w:ascii="Times New Roman" w:hAnsi="Times New Roman" w:cs="Times New Roman"/>
          <w:sz w:val="21"/>
          <w:szCs w:val="21"/>
        </w:rPr>
        <w:t xml:space="preserve">услуги </w:t>
      </w:r>
      <w:r w:rsidR="00EE79B1" w:rsidRPr="00442E08">
        <w:rPr>
          <w:rFonts w:ascii="Times New Roman" w:hAnsi="Times New Roman" w:cs="Times New Roman"/>
          <w:sz w:val="21"/>
          <w:szCs w:val="21"/>
        </w:rPr>
        <w:t xml:space="preserve">транспортно-экспедиционного обслуживания </w:t>
      </w:r>
      <w:r w:rsidRPr="00442E08">
        <w:rPr>
          <w:rFonts w:ascii="Times New Roman" w:hAnsi="Times New Roman" w:cs="Times New Roman"/>
          <w:sz w:val="21"/>
          <w:szCs w:val="21"/>
        </w:rPr>
        <w:t xml:space="preserve">в соответствии </w:t>
      </w:r>
      <w:r w:rsidR="00EE79B1" w:rsidRPr="00442E08">
        <w:rPr>
          <w:rFonts w:ascii="Times New Roman" w:hAnsi="Times New Roman" w:cs="Times New Roman"/>
          <w:sz w:val="21"/>
          <w:szCs w:val="21"/>
        </w:rPr>
        <w:t>с условиями настоящего Договора</w:t>
      </w:r>
      <w:r w:rsidR="00D67FE3" w:rsidRPr="00442E08">
        <w:rPr>
          <w:rFonts w:ascii="Times New Roman" w:hAnsi="Times New Roman" w:cs="Times New Roman"/>
          <w:sz w:val="21"/>
          <w:szCs w:val="21"/>
        </w:rPr>
        <w:t xml:space="preserve"> и</w:t>
      </w:r>
      <w:r w:rsidR="00055529"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="00D67FE3" w:rsidRPr="00442E08">
        <w:rPr>
          <w:rFonts w:ascii="Times New Roman" w:hAnsi="Times New Roman" w:cs="Times New Roman"/>
          <w:sz w:val="21"/>
          <w:szCs w:val="21"/>
        </w:rPr>
        <w:t xml:space="preserve">согласованной </w:t>
      </w:r>
      <w:r w:rsidR="00055529" w:rsidRPr="00442E08">
        <w:rPr>
          <w:rFonts w:ascii="Times New Roman" w:hAnsi="Times New Roman" w:cs="Times New Roman"/>
          <w:sz w:val="21"/>
          <w:szCs w:val="21"/>
        </w:rPr>
        <w:t>Заявкой</w:t>
      </w:r>
      <w:r w:rsidR="00EE79B1" w:rsidRPr="00442E08">
        <w:rPr>
          <w:rFonts w:ascii="Times New Roman" w:hAnsi="Times New Roman" w:cs="Times New Roman"/>
          <w:sz w:val="21"/>
          <w:szCs w:val="21"/>
        </w:rPr>
        <w:t>.</w:t>
      </w:r>
    </w:p>
    <w:p w14:paraId="66597419" w14:textId="77777777" w:rsidR="00124FA8" w:rsidRPr="00442E08" w:rsidRDefault="00124FA8" w:rsidP="00124FA8">
      <w:pPr>
        <w:pStyle w:val="3"/>
        <w:numPr>
          <w:ilvl w:val="2"/>
          <w:numId w:val="8"/>
        </w:numPr>
        <w:tabs>
          <w:tab w:val="left" w:pos="900"/>
        </w:tabs>
        <w:spacing w:after="0" w:afterAutospacing="0" w:line="240" w:lineRule="auto"/>
        <w:ind w:left="1276" w:hanging="709"/>
        <w:contextualSpacing w:val="0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>Предоставить Экспедиторскую расписку установленного Исполнителем образца (форма Экспедиторской расписки - Приложение 2 к договору) для подписи Грузоотправителем при приеме груза к перевозке и Грузополучателем при доставке груза для подтверждения получения груза.</w:t>
      </w:r>
    </w:p>
    <w:p w14:paraId="10C7D68D" w14:textId="77777777" w:rsidR="00280163" w:rsidRPr="00442E08" w:rsidRDefault="00280163" w:rsidP="00FE3C68">
      <w:pPr>
        <w:pStyle w:val="3"/>
        <w:numPr>
          <w:ilvl w:val="2"/>
          <w:numId w:val="8"/>
        </w:numPr>
        <w:tabs>
          <w:tab w:val="left" w:pos="900"/>
        </w:tabs>
        <w:spacing w:after="0" w:afterAutospacing="0" w:line="240" w:lineRule="auto"/>
        <w:ind w:left="1276" w:hanging="709"/>
        <w:contextualSpacing w:val="0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>Обеспечить сохранность груза в пути следования.</w:t>
      </w:r>
    </w:p>
    <w:p w14:paraId="5D7E8F2D" w14:textId="77777777" w:rsidR="00280163" w:rsidRPr="00442E08" w:rsidRDefault="00280163" w:rsidP="00FE3C68">
      <w:pPr>
        <w:pStyle w:val="3"/>
        <w:numPr>
          <w:ilvl w:val="2"/>
          <w:numId w:val="8"/>
        </w:numPr>
        <w:tabs>
          <w:tab w:val="left" w:pos="900"/>
        </w:tabs>
        <w:spacing w:after="0" w:afterAutospacing="0" w:line="240" w:lineRule="auto"/>
        <w:ind w:left="1276" w:hanging="709"/>
        <w:contextualSpacing w:val="0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 xml:space="preserve">Сообщать </w:t>
      </w:r>
      <w:r w:rsidR="00AF7266" w:rsidRPr="00442E08">
        <w:rPr>
          <w:rFonts w:ascii="Times New Roman" w:hAnsi="Times New Roman" w:cs="Times New Roman"/>
          <w:sz w:val="21"/>
          <w:szCs w:val="21"/>
        </w:rPr>
        <w:t>Клиенту</w:t>
      </w:r>
      <w:r w:rsidRPr="00442E08">
        <w:rPr>
          <w:rFonts w:ascii="Times New Roman" w:hAnsi="Times New Roman" w:cs="Times New Roman"/>
          <w:sz w:val="21"/>
          <w:szCs w:val="21"/>
        </w:rPr>
        <w:t xml:space="preserve"> по его требованию информацию о месте нахождения груза</w:t>
      </w:r>
      <w:r w:rsidR="00EC1677" w:rsidRPr="00442E08">
        <w:rPr>
          <w:rFonts w:ascii="Times New Roman" w:hAnsi="Times New Roman" w:cs="Times New Roman"/>
          <w:sz w:val="21"/>
          <w:szCs w:val="21"/>
        </w:rPr>
        <w:t xml:space="preserve"> в течени</w:t>
      </w:r>
      <w:r w:rsidR="00AF7266" w:rsidRPr="00442E08">
        <w:rPr>
          <w:rFonts w:ascii="Times New Roman" w:hAnsi="Times New Roman" w:cs="Times New Roman"/>
          <w:sz w:val="21"/>
          <w:szCs w:val="21"/>
        </w:rPr>
        <w:t>е</w:t>
      </w:r>
      <w:r w:rsidR="00EC1677" w:rsidRPr="00442E08">
        <w:rPr>
          <w:rFonts w:ascii="Times New Roman" w:hAnsi="Times New Roman" w:cs="Times New Roman"/>
          <w:sz w:val="21"/>
          <w:szCs w:val="21"/>
        </w:rPr>
        <w:t xml:space="preserve"> 12 часов с момента обращения</w:t>
      </w:r>
      <w:r w:rsidRPr="00442E08">
        <w:rPr>
          <w:rFonts w:ascii="Times New Roman" w:hAnsi="Times New Roman" w:cs="Times New Roman"/>
          <w:sz w:val="21"/>
          <w:szCs w:val="21"/>
        </w:rPr>
        <w:t>.</w:t>
      </w:r>
    </w:p>
    <w:p w14:paraId="5B4794C7" w14:textId="77777777" w:rsidR="00280163" w:rsidRPr="00442E08" w:rsidRDefault="00280163" w:rsidP="00FE3C68">
      <w:pPr>
        <w:pStyle w:val="3"/>
        <w:numPr>
          <w:ilvl w:val="2"/>
          <w:numId w:val="8"/>
        </w:numPr>
        <w:tabs>
          <w:tab w:val="left" w:pos="900"/>
        </w:tabs>
        <w:spacing w:after="0" w:afterAutospacing="0" w:line="240" w:lineRule="auto"/>
        <w:ind w:left="1276" w:hanging="709"/>
        <w:contextualSpacing w:val="0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lastRenderedPageBreak/>
        <w:t xml:space="preserve">Уведомлять Грузополучателя о прибытии груза на склад </w:t>
      </w:r>
      <w:r w:rsidR="005205F9" w:rsidRPr="00442E08">
        <w:rPr>
          <w:rFonts w:ascii="Times New Roman" w:hAnsi="Times New Roman" w:cs="Times New Roman"/>
          <w:sz w:val="21"/>
          <w:szCs w:val="21"/>
        </w:rPr>
        <w:t>Экспедитора</w:t>
      </w:r>
      <w:r w:rsidRPr="00442E08">
        <w:rPr>
          <w:rFonts w:ascii="Times New Roman" w:hAnsi="Times New Roman" w:cs="Times New Roman"/>
          <w:sz w:val="21"/>
          <w:szCs w:val="21"/>
        </w:rPr>
        <w:t xml:space="preserve"> в пункт</w:t>
      </w:r>
      <w:r w:rsidR="00EC1677" w:rsidRPr="00442E08">
        <w:rPr>
          <w:rFonts w:ascii="Times New Roman" w:hAnsi="Times New Roman" w:cs="Times New Roman"/>
          <w:sz w:val="21"/>
          <w:szCs w:val="21"/>
        </w:rPr>
        <w:t>е</w:t>
      </w:r>
      <w:r w:rsidRPr="00442E08">
        <w:rPr>
          <w:rFonts w:ascii="Times New Roman" w:hAnsi="Times New Roman" w:cs="Times New Roman"/>
          <w:sz w:val="21"/>
          <w:szCs w:val="21"/>
        </w:rPr>
        <w:t xml:space="preserve"> назначения. </w:t>
      </w:r>
    </w:p>
    <w:p w14:paraId="6423718E" w14:textId="77777777" w:rsidR="00CB078B" w:rsidRPr="00442E08" w:rsidRDefault="00280163" w:rsidP="00467DE3">
      <w:pPr>
        <w:pStyle w:val="3"/>
        <w:numPr>
          <w:ilvl w:val="2"/>
          <w:numId w:val="8"/>
        </w:numPr>
        <w:tabs>
          <w:tab w:val="left" w:pos="900"/>
        </w:tabs>
        <w:spacing w:after="0" w:afterAutospacing="0" w:line="240" w:lineRule="auto"/>
        <w:ind w:left="1276" w:hanging="709"/>
        <w:contextualSpacing w:val="0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 xml:space="preserve">Осуществлять бесплатное хранение груза на складе в пункте выдачи груза Грузополучателю в течение </w:t>
      </w:r>
      <w:r w:rsidR="005205F9" w:rsidRPr="00442E08">
        <w:rPr>
          <w:rFonts w:ascii="Times New Roman" w:hAnsi="Times New Roman" w:cs="Times New Roman"/>
          <w:sz w:val="21"/>
          <w:szCs w:val="21"/>
        </w:rPr>
        <w:t>3-</w:t>
      </w:r>
      <w:r w:rsidR="00467DE3" w:rsidRPr="00442E08">
        <w:rPr>
          <w:rFonts w:ascii="Times New Roman" w:hAnsi="Times New Roman" w:cs="Times New Roman"/>
          <w:sz w:val="21"/>
          <w:szCs w:val="21"/>
        </w:rPr>
        <w:t>х рабочих дней</w:t>
      </w:r>
      <w:r w:rsidR="00CB078B" w:rsidRPr="00442E08">
        <w:rPr>
          <w:rFonts w:ascii="Times New Roman" w:hAnsi="Times New Roman" w:cs="Times New Roman"/>
          <w:sz w:val="21"/>
          <w:szCs w:val="21"/>
        </w:rPr>
        <w:t>.</w:t>
      </w:r>
    </w:p>
    <w:p w14:paraId="3EC83791" w14:textId="77777777" w:rsidR="00280163" w:rsidRPr="00442E08" w:rsidRDefault="00280163" w:rsidP="00FE3C68">
      <w:pPr>
        <w:pStyle w:val="3"/>
        <w:tabs>
          <w:tab w:val="left" w:pos="900"/>
        </w:tabs>
        <w:spacing w:after="0" w:afterAutospacing="0" w:line="240" w:lineRule="auto"/>
        <w:ind w:left="567" w:firstLine="0"/>
        <w:contextualSpacing w:val="0"/>
        <w:rPr>
          <w:rFonts w:ascii="Times New Roman" w:hAnsi="Times New Roman" w:cs="Times New Roman"/>
          <w:sz w:val="21"/>
          <w:szCs w:val="21"/>
        </w:rPr>
      </w:pPr>
    </w:p>
    <w:p w14:paraId="22088D7E" w14:textId="77777777" w:rsidR="00280163" w:rsidRPr="00442E08" w:rsidRDefault="00280163" w:rsidP="00FE3C68">
      <w:pPr>
        <w:pStyle w:val="af"/>
        <w:numPr>
          <w:ilvl w:val="1"/>
          <w:numId w:val="8"/>
        </w:numPr>
        <w:spacing w:line="240" w:lineRule="auto"/>
        <w:ind w:left="567" w:hanging="567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 xml:space="preserve">Права </w:t>
      </w:r>
      <w:r w:rsidR="00467DE3" w:rsidRPr="00442E08">
        <w:rPr>
          <w:rFonts w:ascii="Times New Roman" w:hAnsi="Times New Roman" w:cs="Times New Roman"/>
          <w:sz w:val="21"/>
          <w:szCs w:val="21"/>
        </w:rPr>
        <w:t>Экспедитора</w:t>
      </w:r>
      <w:r w:rsidR="00EC1677" w:rsidRPr="00442E08">
        <w:rPr>
          <w:rFonts w:ascii="Times New Roman" w:hAnsi="Times New Roman" w:cs="Times New Roman"/>
          <w:sz w:val="21"/>
          <w:szCs w:val="21"/>
        </w:rPr>
        <w:t>:</w:t>
      </w:r>
    </w:p>
    <w:p w14:paraId="3D28F01E" w14:textId="77777777" w:rsidR="00280163" w:rsidRPr="00442E08" w:rsidRDefault="00280163" w:rsidP="00FE3C68">
      <w:pPr>
        <w:pStyle w:val="3"/>
        <w:numPr>
          <w:ilvl w:val="2"/>
          <w:numId w:val="8"/>
        </w:numPr>
        <w:tabs>
          <w:tab w:val="left" w:pos="900"/>
        </w:tabs>
        <w:spacing w:after="0" w:afterAutospacing="0" w:line="240" w:lineRule="auto"/>
        <w:ind w:left="1276" w:hanging="709"/>
        <w:contextualSpacing w:val="0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 xml:space="preserve">Оказывать экспедиционные услуги по своему усмотрению, исходя из интересов </w:t>
      </w:r>
      <w:r w:rsidR="00D52859" w:rsidRPr="00442E08">
        <w:rPr>
          <w:rFonts w:ascii="Times New Roman" w:hAnsi="Times New Roman" w:cs="Times New Roman"/>
          <w:sz w:val="21"/>
          <w:szCs w:val="21"/>
        </w:rPr>
        <w:t>Клиента</w:t>
      </w:r>
      <w:r w:rsidRPr="00442E08">
        <w:rPr>
          <w:rFonts w:ascii="Times New Roman" w:hAnsi="Times New Roman" w:cs="Times New Roman"/>
          <w:sz w:val="21"/>
          <w:szCs w:val="21"/>
        </w:rPr>
        <w:t xml:space="preserve">, в случае, если указания </w:t>
      </w:r>
      <w:r w:rsidR="00D52859" w:rsidRPr="00442E08">
        <w:rPr>
          <w:rFonts w:ascii="Times New Roman" w:hAnsi="Times New Roman" w:cs="Times New Roman"/>
          <w:sz w:val="21"/>
          <w:szCs w:val="21"/>
        </w:rPr>
        <w:t xml:space="preserve">Клиента </w:t>
      </w:r>
      <w:r w:rsidRPr="00442E08">
        <w:rPr>
          <w:rFonts w:ascii="Times New Roman" w:hAnsi="Times New Roman" w:cs="Times New Roman"/>
          <w:sz w:val="21"/>
          <w:szCs w:val="21"/>
        </w:rPr>
        <w:t>неточны или неполны</w:t>
      </w:r>
      <w:r w:rsidR="00D52859" w:rsidRPr="00442E08">
        <w:rPr>
          <w:rFonts w:ascii="Times New Roman" w:hAnsi="Times New Roman" w:cs="Times New Roman"/>
          <w:sz w:val="21"/>
          <w:szCs w:val="21"/>
        </w:rPr>
        <w:t>,</w:t>
      </w:r>
      <w:r w:rsidRPr="00442E08">
        <w:rPr>
          <w:rFonts w:ascii="Times New Roman" w:hAnsi="Times New Roman" w:cs="Times New Roman"/>
          <w:sz w:val="21"/>
          <w:szCs w:val="21"/>
        </w:rPr>
        <w:t xml:space="preserve"> либо не соответствуют настоящему Договору, а </w:t>
      </w:r>
      <w:r w:rsidR="00BE190D" w:rsidRPr="00442E08">
        <w:rPr>
          <w:rFonts w:ascii="Times New Roman" w:hAnsi="Times New Roman" w:cs="Times New Roman"/>
          <w:sz w:val="21"/>
          <w:szCs w:val="21"/>
        </w:rPr>
        <w:t>Экспедитор</w:t>
      </w:r>
      <w:r w:rsidRPr="00442E08">
        <w:rPr>
          <w:rFonts w:ascii="Times New Roman" w:hAnsi="Times New Roman" w:cs="Times New Roman"/>
          <w:sz w:val="21"/>
          <w:szCs w:val="21"/>
        </w:rPr>
        <w:t xml:space="preserve"> по не зависящим от него обстоятельствам не имел возможности уточнить указание </w:t>
      </w:r>
      <w:r w:rsidR="00BE190D" w:rsidRPr="00442E08">
        <w:rPr>
          <w:rFonts w:ascii="Times New Roman" w:hAnsi="Times New Roman" w:cs="Times New Roman"/>
          <w:sz w:val="21"/>
          <w:szCs w:val="21"/>
        </w:rPr>
        <w:t>Клиента</w:t>
      </w:r>
      <w:r w:rsidRPr="00442E08">
        <w:rPr>
          <w:rFonts w:ascii="Times New Roman" w:hAnsi="Times New Roman" w:cs="Times New Roman"/>
          <w:sz w:val="21"/>
          <w:szCs w:val="21"/>
        </w:rPr>
        <w:t>.</w:t>
      </w:r>
    </w:p>
    <w:p w14:paraId="66908477" w14:textId="77777777" w:rsidR="00280163" w:rsidRPr="00442E08" w:rsidRDefault="00280163" w:rsidP="00FE3C68">
      <w:pPr>
        <w:pStyle w:val="3"/>
        <w:numPr>
          <w:ilvl w:val="2"/>
          <w:numId w:val="8"/>
        </w:numPr>
        <w:tabs>
          <w:tab w:val="left" w:pos="900"/>
        </w:tabs>
        <w:spacing w:after="0" w:afterAutospacing="0" w:line="240" w:lineRule="auto"/>
        <w:ind w:left="1276" w:hanging="709"/>
        <w:contextualSpacing w:val="0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 xml:space="preserve">Отступать от указаний </w:t>
      </w:r>
      <w:r w:rsidR="00BE190D" w:rsidRPr="00442E08">
        <w:rPr>
          <w:rFonts w:ascii="Times New Roman" w:hAnsi="Times New Roman" w:cs="Times New Roman"/>
          <w:sz w:val="21"/>
          <w:szCs w:val="21"/>
        </w:rPr>
        <w:t>Клиента</w:t>
      </w:r>
      <w:r w:rsidRPr="00442E08">
        <w:rPr>
          <w:rFonts w:ascii="Times New Roman" w:hAnsi="Times New Roman" w:cs="Times New Roman"/>
          <w:sz w:val="21"/>
          <w:szCs w:val="21"/>
        </w:rPr>
        <w:t xml:space="preserve">, если только это необходимо в интересах </w:t>
      </w:r>
      <w:r w:rsidR="00BE190D" w:rsidRPr="00442E08">
        <w:rPr>
          <w:rFonts w:ascii="Times New Roman" w:hAnsi="Times New Roman" w:cs="Times New Roman"/>
          <w:sz w:val="21"/>
          <w:szCs w:val="21"/>
        </w:rPr>
        <w:t xml:space="preserve">Клиента </w:t>
      </w:r>
      <w:r w:rsidRPr="00442E08">
        <w:rPr>
          <w:rFonts w:ascii="Times New Roman" w:hAnsi="Times New Roman" w:cs="Times New Roman"/>
          <w:sz w:val="21"/>
          <w:szCs w:val="21"/>
        </w:rPr>
        <w:t xml:space="preserve">и </w:t>
      </w:r>
      <w:r w:rsidR="00BE190D" w:rsidRPr="00442E08">
        <w:rPr>
          <w:rFonts w:ascii="Times New Roman" w:hAnsi="Times New Roman" w:cs="Times New Roman"/>
          <w:sz w:val="21"/>
          <w:szCs w:val="21"/>
        </w:rPr>
        <w:t xml:space="preserve">Экспедитор </w:t>
      </w:r>
      <w:r w:rsidRPr="00442E08">
        <w:rPr>
          <w:rFonts w:ascii="Times New Roman" w:hAnsi="Times New Roman" w:cs="Times New Roman"/>
          <w:sz w:val="21"/>
          <w:szCs w:val="21"/>
        </w:rPr>
        <w:t>по независящим от него обстоятельствам не смог предварительно запросить</w:t>
      </w:r>
      <w:r w:rsidR="00BE190D" w:rsidRPr="00442E08">
        <w:rPr>
          <w:rFonts w:ascii="Times New Roman" w:hAnsi="Times New Roman" w:cs="Times New Roman"/>
          <w:sz w:val="21"/>
          <w:szCs w:val="21"/>
        </w:rPr>
        <w:t xml:space="preserve"> у</w:t>
      </w:r>
      <w:r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="00BE190D" w:rsidRPr="00442E08">
        <w:rPr>
          <w:rFonts w:ascii="Times New Roman" w:hAnsi="Times New Roman" w:cs="Times New Roman"/>
          <w:sz w:val="21"/>
          <w:szCs w:val="21"/>
        </w:rPr>
        <w:t xml:space="preserve">Клиента </w:t>
      </w:r>
      <w:r w:rsidRPr="00442E08">
        <w:rPr>
          <w:rFonts w:ascii="Times New Roman" w:hAnsi="Times New Roman" w:cs="Times New Roman"/>
          <w:sz w:val="21"/>
          <w:szCs w:val="21"/>
        </w:rPr>
        <w:t>о его согласии на такое отступлен</w:t>
      </w:r>
      <w:r w:rsidR="00940E8E" w:rsidRPr="00442E08">
        <w:rPr>
          <w:rFonts w:ascii="Times New Roman" w:hAnsi="Times New Roman" w:cs="Times New Roman"/>
          <w:sz w:val="21"/>
          <w:szCs w:val="21"/>
        </w:rPr>
        <w:t>ие или получить в течение суток</w:t>
      </w:r>
      <w:r w:rsidRPr="00442E08">
        <w:rPr>
          <w:rFonts w:ascii="Times New Roman" w:hAnsi="Times New Roman" w:cs="Times New Roman"/>
          <w:sz w:val="21"/>
          <w:szCs w:val="21"/>
        </w:rPr>
        <w:t xml:space="preserve"> ответ на свой запрос.</w:t>
      </w:r>
    </w:p>
    <w:p w14:paraId="5136B3B4" w14:textId="77777777" w:rsidR="00280163" w:rsidRPr="00442E08" w:rsidRDefault="00280163" w:rsidP="00FE3C68">
      <w:pPr>
        <w:pStyle w:val="3"/>
        <w:numPr>
          <w:ilvl w:val="2"/>
          <w:numId w:val="8"/>
        </w:numPr>
        <w:tabs>
          <w:tab w:val="left" w:pos="900"/>
        </w:tabs>
        <w:spacing w:after="0" w:afterAutospacing="0" w:line="240" w:lineRule="auto"/>
        <w:ind w:left="1276" w:hanging="709"/>
        <w:contextualSpacing w:val="0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 xml:space="preserve">Выбирать или изменять вид транспорта, маршрут перевозки груза, последовательность перевозки груза различными видами транспорта исходя из интересов </w:t>
      </w:r>
      <w:r w:rsidR="00BE190D" w:rsidRPr="00442E08">
        <w:rPr>
          <w:rFonts w:ascii="Times New Roman" w:hAnsi="Times New Roman" w:cs="Times New Roman"/>
          <w:sz w:val="21"/>
          <w:szCs w:val="21"/>
        </w:rPr>
        <w:t>Клиента</w:t>
      </w:r>
      <w:r w:rsidRPr="00442E08">
        <w:rPr>
          <w:rFonts w:ascii="Times New Roman" w:hAnsi="Times New Roman" w:cs="Times New Roman"/>
          <w:sz w:val="21"/>
          <w:szCs w:val="21"/>
        </w:rPr>
        <w:t>.</w:t>
      </w:r>
    </w:p>
    <w:p w14:paraId="3A98DE80" w14:textId="77777777" w:rsidR="00280163" w:rsidRPr="00442E08" w:rsidRDefault="00280163" w:rsidP="00FE3C68">
      <w:pPr>
        <w:pStyle w:val="3"/>
        <w:numPr>
          <w:ilvl w:val="2"/>
          <w:numId w:val="8"/>
        </w:numPr>
        <w:tabs>
          <w:tab w:val="left" w:pos="900"/>
        </w:tabs>
        <w:spacing w:after="0" w:afterAutospacing="0" w:line="240" w:lineRule="auto"/>
        <w:ind w:left="1276" w:hanging="709"/>
        <w:contextualSpacing w:val="0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 xml:space="preserve">Удерживать находящийся в его распоряжении груз до уплаты всех причитающихся </w:t>
      </w:r>
      <w:r w:rsidR="00BE190D" w:rsidRPr="00442E08">
        <w:rPr>
          <w:rFonts w:ascii="Times New Roman" w:hAnsi="Times New Roman" w:cs="Times New Roman"/>
          <w:sz w:val="21"/>
          <w:szCs w:val="21"/>
        </w:rPr>
        <w:t xml:space="preserve">Экспедитору </w:t>
      </w:r>
      <w:r w:rsidRPr="00442E08">
        <w:rPr>
          <w:rFonts w:ascii="Times New Roman" w:hAnsi="Times New Roman" w:cs="Times New Roman"/>
          <w:sz w:val="21"/>
          <w:szCs w:val="21"/>
        </w:rPr>
        <w:t xml:space="preserve">по настоящему Договору платежей или до предоставления </w:t>
      </w:r>
      <w:r w:rsidR="00BE190D" w:rsidRPr="00442E08">
        <w:rPr>
          <w:rFonts w:ascii="Times New Roman" w:hAnsi="Times New Roman" w:cs="Times New Roman"/>
          <w:sz w:val="21"/>
          <w:szCs w:val="21"/>
        </w:rPr>
        <w:t xml:space="preserve">Клиентом </w:t>
      </w:r>
      <w:r w:rsidRPr="00442E08">
        <w:rPr>
          <w:rFonts w:ascii="Times New Roman" w:hAnsi="Times New Roman" w:cs="Times New Roman"/>
          <w:sz w:val="21"/>
          <w:szCs w:val="21"/>
        </w:rPr>
        <w:t xml:space="preserve">надлежащего обеспечения исполнения своих обязательств в части оплаты. В этом случае </w:t>
      </w:r>
      <w:r w:rsidR="00BE190D" w:rsidRPr="00442E08">
        <w:rPr>
          <w:rFonts w:ascii="Times New Roman" w:hAnsi="Times New Roman" w:cs="Times New Roman"/>
          <w:sz w:val="21"/>
          <w:szCs w:val="21"/>
        </w:rPr>
        <w:t xml:space="preserve">Клиент </w:t>
      </w:r>
      <w:r w:rsidRPr="00442E08">
        <w:rPr>
          <w:rFonts w:ascii="Times New Roman" w:hAnsi="Times New Roman" w:cs="Times New Roman"/>
          <w:sz w:val="21"/>
          <w:szCs w:val="21"/>
        </w:rPr>
        <w:t xml:space="preserve">также оплачивает расходы, связанные с удержанием имущества. За возникшую порчу груза вследствие его удержания </w:t>
      </w:r>
      <w:r w:rsidR="00BE190D" w:rsidRPr="00442E08">
        <w:rPr>
          <w:rFonts w:ascii="Times New Roman" w:hAnsi="Times New Roman" w:cs="Times New Roman"/>
          <w:sz w:val="21"/>
          <w:szCs w:val="21"/>
        </w:rPr>
        <w:t xml:space="preserve">Экспедитором </w:t>
      </w:r>
      <w:r w:rsidRPr="00442E08">
        <w:rPr>
          <w:rFonts w:ascii="Times New Roman" w:hAnsi="Times New Roman" w:cs="Times New Roman"/>
          <w:sz w:val="21"/>
          <w:szCs w:val="21"/>
        </w:rPr>
        <w:t xml:space="preserve">в случаях, предусмотренных настоящим пунктом, ответственность несет </w:t>
      </w:r>
      <w:r w:rsidR="00BE190D" w:rsidRPr="00442E08">
        <w:rPr>
          <w:rFonts w:ascii="Times New Roman" w:hAnsi="Times New Roman" w:cs="Times New Roman"/>
          <w:sz w:val="21"/>
          <w:szCs w:val="21"/>
        </w:rPr>
        <w:t>Клиент</w:t>
      </w:r>
      <w:r w:rsidRPr="00442E08">
        <w:rPr>
          <w:rFonts w:ascii="Times New Roman" w:hAnsi="Times New Roman" w:cs="Times New Roman"/>
          <w:sz w:val="21"/>
          <w:szCs w:val="21"/>
        </w:rPr>
        <w:t>.</w:t>
      </w:r>
    </w:p>
    <w:p w14:paraId="159CB3BD" w14:textId="77777777" w:rsidR="00280163" w:rsidRPr="00442E08" w:rsidRDefault="00280163" w:rsidP="00FE3C68">
      <w:pPr>
        <w:pStyle w:val="3"/>
        <w:numPr>
          <w:ilvl w:val="2"/>
          <w:numId w:val="8"/>
        </w:numPr>
        <w:tabs>
          <w:tab w:val="left" w:pos="900"/>
        </w:tabs>
        <w:spacing w:after="0" w:afterAutospacing="0" w:line="240" w:lineRule="auto"/>
        <w:ind w:left="1276" w:hanging="709"/>
        <w:contextualSpacing w:val="0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 xml:space="preserve">Проверять достоверность представленных </w:t>
      </w:r>
      <w:r w:rsidR="00BE190D" w:rsidRPr="00442E08">
        <w:rPr>
          <w:rFonts w:ascii="Times New Roman" w:hAnsi="Times New Roman" w:cs="Times New Roman"/>
          <w:sz w:val="21"/>
          <w:szCs w:val="21"/>
        </w:rPr>
        <w:t>Клиентом</w:t>
      </w:r>
      <w:r w:rsidRPr="00442E08">
        <w:rPr>
          <w:rFonts w:ascii="Times New Roman" w:hAnsi="Times New Roman" w:cs="Times New Roman"/>
          <w:sz w:val="21"/>
          <w:szCs w:val="21"/>
        </w:rPr>
        <w:t xml:space="preserve"> документов, а также информации о свойствах груза, об условиях его перевозки и иной информации, необходимой для исполнения </w:t>
      </w:r>
      <w:r w:rsidR="00BE190D" w:rsidRPr="00442E08">
        <w:rPr>
          <w:rFonts w:ascii="Times New Roman" w:hAnsi="Times New Roman" w:cs="Times New Roman"/>
          <w:sz w:val="21"/>
          <w:szCs w:val="21"/>
        </w:rPr>
        <w:t xml:space="preserve">Экспедитором </w:t>
      </w:r>
      <w:r w:rsidRPr="00442E08">
        <w:rPr>
          <w:rFonts w:ascii="Times New Roman" w:hAnsi="Times New Roman" w:cs="Times New Roman"/>
          <w:sz w:val="21"/>
          <w:szCs w:val="21"/>
        </w:rPr>
        <w:t>обязанностей.</w:t>
      </w:r>
    </w:p>
    <w:p w14:paraId="37A807F7" w14:textId="77777777" w:rsidR="00280163" w:rsidRPr="00442E08" w:rsidRDefault="00280163" w:rsidP="00FE3C68">
      <w:pPr>
        <w:pStyle w:val="3"/>
        <w:numPr>
          <w:ilvl w:val="2"/>
          <w:numId w:val="8"/>
        </w:numPr>
        <w:tabs>
          <w:tab w:val="left" w:pos="900"/>
        </w:tabs>
        <w:spacing w:after="0" w:afterAutospacing="0" w:line="240" w:lineRule="auto"/>
        <w:ind w:left="1276" w:hanging="709"/>
        <w:contextualSpacing w:val="0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 xml:space="preserve">Привлечь к исполнению своих обязанностей третьих лиц. Возложение исполнения обязательств на третье лицо не освобождает </w:t>
      </w:r>
      <w:r w:rsidR="00BE190D" w:rsidRPr="00442E08">
        <w:rPr>
          <w:rFonts w:ascii="Times New Roman" w:hAnsi="Times New Roman" w:cs="Times New Roman"/>
          <w:sz w:val="21"/>
          <w:szCs w:val="21"/>
        </w:rPr>
        <w:t xml:space="preserve">Экспедитора </w:t>
      </w:r>
      <w:r w:rsidRPr="00442E08">
        <w:rPr>
          <w:rFonts w:ascii="Times New Roman" w:hAnsi="Times New Roman" w:cs="Times New Roman"/>
          <w:sz w:val="21"/>
          <w:szCs w:val="21"/>
        </w:rPr>
        <w:t xml:space="preserve">от ответственности перед </w:t>
      </w:r>
      <w:r w:rsidR="00BE190D" w:rsidRPr="00442E08">
        <w:rPr>
          <w:rFonts w:ascii="Times New Roman" w:hAnsi="Times New Roman" w:cs="Times New Roman"/>
          <w:sz w:val="21"/>
          <w:szCs w:val="21"/>
        </w:rPr>
        <w:t xml:space="preserve">Клиентом </w:t>
      </w:r>
      <w:r w:rsidRPr="00442E08">
        <w:rPr>
          <w:rFonts w:ascii="Times New Roman" w:hAnsi="Times New Roman" w:cs="Times New Roman"/>
          <w:sz w:val="21"/>
          <w:szCs w:val="21"/>
        </w:rPr>
        <w:t>за исполнение Договора.</w:t>
      </w:r>
    </w:p>
    <w:p w14:paraId="4446724F" w14:textId="77777777" w:rsidR="00DA5DA2" w:rsidRPr="00442E08" w:rsidRDefault="00DA5DA2" w:rsidP="00FE3C68">
      <w:pPr>
        <w:pStyle w:val="3"/>
        <w:tabs>
          <w:tab w:val="left" w:pos="900"/>
        </w:tabs>
        <w:spacing w:after="0" w:afterAutospacing="0" w:line="240" w:lineRule="auto"/>
        <w:ind w:left="1276" w:firstLine="0"/>
        <w:contextualSpacing w:val="0"/>
        <w:rPr>
          <w:rFonts w:ascii="Times New Roman" w:hAnsi="Times New Roman" w:cs="Times New Roman"/>
          <w:sz w:val="21"/>
          <w:szCs w:val="21"/>
        </w:rPr>
      </w:pPr>
    </w:p>
    <w:p w14:paraId="5D9C29E6" w14:textId="77777777" w:rsidR="0076158E" w:rsidRPr="00442E08" w:rsidRDefault="0076158E" w:rsidP="00FE3C68">
      <w:pPr>
        <w:pStyle w:val="af"/>
        <w:numPr>
          <w:ilvl w:val="1"/>
          <w:numId w:val="8"/>
        </w:numPr>
        <w:spacing w:line="240" w:lineRule="auto"/>
        <w:ind w:left="567" w:hanging="567"/>
        <w:rPr>
          <w:rFonts w:ascii="Times New Roman" w:hAnsi="Times New Roman" w:cs="Times New Roman"/>
          <w:b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>Обязанности</w:t>
      </w:r>
      <w:r w:rsidR="00BF2E98"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="00BE190D" w:rsidRPr="00442E08">
        <w:rPr>
          <w:rFonts w:ascii="Times New Roman" w:hAnsi="Times New Roman" w:cs="Times New Roman"/>
          <w:sz w:val="21"/>
          <w:szCs w:val="21"/>
        </w:rPr>
        <w:t>Клиента</w:t>
      </w:r>
      <w:r w:rsidRPr="00442E08">
        <w:rPr>
          <w:rFonts w:ascii="Times New Roman" w:hAnsi="Times New Roman" w:cs="Times New Roman"/>
          <w:b/>
          <w:sz w:val="21"/>
          <w:szCs w:val="21"/>
        </w:rPr>
        <w:t>:</w:t>
      </w:r>
    </w:p>
    <w:p w14:paraId="4B00374B" w14:textId="77777777" w:rsidR="00D11C41" w:rsidRPr="00442E08" w:rsidRDefault="00D11C41" w:rsidP="00FE3C68">
      <w:pPr>
        <w:pStyle w:val="3"/>
        <w:numPr>
          <w:ilvl w:val="2"/>
          <w:numId w:val="8"/>
        </w:numPr>
        <w:tabs>
          <w:tab w:val="left" w:pos="900"/>
        </w:tabs>
        <w:spacing w:after="0" w:afterAutospacing="0" w:line="240" w:lineRule="auto"/>
        <w:ind w:left="1276" w:hanging="709"/>
        <w:contextualSpacing w:val="0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 xml:space="preserve">Не позднее, чем за </w:t>
      </w:r>
      <w:r w:rsidR="002D1481" w:rsidRPr="00442E08">
        <w:rPr>
          <w:rFonts w:ascii="Times New Roman" w:hAnsi="Times New Roman" w:cs="Times New Roman"/>
          <w:sz w:val="21"/>
          <w:szCs w:val="21"/>
        </w:rPr>
        <w:t xml:space="preserve">3 </w:t>
      </w:r>
      <w:r w:rsidR="00EE3D4A" w:rsidRPr="00442E08">
        <w:rPr>
          <w:rFonts w:ascii="Times New Roman" w:hAnsi="Times New Roman" w:cs="Times New Roman"/>
          <w:sz w:val="21"/>
          <w:szCs w:val="21"/>
        </w:rPr>
        <w:t>сут</w:t>
      </w:r>
      <w:r w:rsidR="002D1481" w:rsidRPr="00442E08">
        <w:rPr>
          <w:rFonts w:ascii="Times New Roman" w:hAnsi="Times New Roman" w:cs="Times New Roman"/>
          <w:sz w:val="21"/>
          <w:szCs w:val="21"/>
        </w:rPr>
        <w:t>о</w:t>
      </w:r>
      <w:r w:rsidR="00EE3D4A" w:rsidRPr="00442E08">
        <w:rPr>
          <w:rFonts w:ascii="Times New Roman" w:hAnsi="Times New Roman" w:cs="Times New Roman"/>
          <w:sz w:val="21"/>
          <w:szCs w:val="21"/>
        </w:rPr>
        <w:t>к</w:t>
      </w:r>
      <w:r w:rsidR="00EC1677"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Pr="00442E08">
        <w:rPr>
          <w:rFonts w:ascii="Times New Roman" w:hAnsi="Times New Roman" w:cs="Times New Roman"/>
          <w:sz w:val="21"/>
          <w:szCs w:val="21"/>
        </w:rPr>
        <w:t xml:space="preserve">до планируемой даты отправки груза предоставить </w:t>
      </w:r>
      <w:r w:rsidR="0071619C" w:rsidRPr="00442E08">
        <w:rPr>
          <w:rFonts w:ascii="Times New Roman" w:hAnsi="Times New Roman" w:cs="Times New Roman"/>
          <w:sz w:val="21"/>
          <w:szCs w:val="21"/>
        </w:rPr>
        <w:t xml:space="preserve">Экспедитору </w:t>
      </w:r>
      <w:r w:rsidRPr="00442E08">
        <w:rPr>
          <w:rFonts w:ascii="Times New Roman" w:hAnsi="Times New Roman" w:cs="Times New Roman"/>
          <w:sz w:val="21"/>
          <w:szCs w:val="21"/>
        </w:rPr>
        <w:t>заполненн</w:t>
      </w:r>
      <w:r w:rsidR="0071619C" w:rsidRPr="00442E08">
        <w:rPr>
          <w:rFonts w:ascii="Times New Roman" w:hAnsi="Times New Roman" w:cs="Times New Roman"/>
          <w:sz w:val="21"/>
          <w:szCs w:val="21"/>
        </w:rPr>
        <w:t>ую</w:t>
      </w:r>
      <w:r w:rsidRPr="00442E08">
        <w:rPr>
          <w:rFonts w:ascii="Times New Roman" w:hAnsi="Times New Roman" w:cs="Times New Roman"/>
          <w:sz w:val="21"/>
          <w:szCs w:val="21"/>
        </w:rPr>
        <w:t xml:space="preserve"> и подписанн</w:t>
      </w:r>
      <w:r w:rsidR="0071619C" w:rsidRPr="00442E08">
        <w:rPr>
          <w:rFonts w:ascii="Times New Roman" w:hAnsi="Times New Roman" w:cs="Times New Roman"/>
          <w:sz w:val="21"/>
          <w:szCs w:val="21"/>
        </w:rPr>
        <w:t>ую Заявку</w:t>
      </w:r>
      <w:r w:rsidRPr="00442E08">
        <w:rPr>
          <w:rFonts w:ascii="Times New Roman" w:hAnsi="Times New Roman" w:cs="Times New Roman"/>
          <w:sz w:val="21"/>
          <w:szCs w:val="21"/>
        </w:rPr>
        <w:t>.</w:t>
      </w:r>
    </w:p>
    <w:p w14:paraId="625610CF" w14:textId="77777777" w:rsidR="00D11C41" w:rsidRPr="00442E08" w:rsidRDefault="00D11C41" w:rsidP="00FE3C68">
      <w:pPr>
        <w:pStyle w:val="3"/>
        <w:numPr>
          <w:ilvl w:val="2"/>
          <w:numId w:val="8"/>
        </w:numPr>
        <w:tabs>
          <w:tab w:val="left" w:pos="900"/>
        </w:tabs>
        <w:spacing w:after="0" w:afterAutospacing="0" w:line="240" w:lineRule="auto"/>
        <w:ind w:left="1276" w:hanging="709"/>
        <w:contextualSpacing w:val="0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 xml:space="preserve">Своевременно предоставить </w:t>
      </w:r>
      <w:r w:rsidR="0071619C" w:rsidRPr="00442E08">
        <w:rPr>
          <w:rFonts w:ascii="Times New Roman" w:hAnsi="Times New Roman" w:cs="Times New Roman"/>
          <w:sz w:val="21"/>
          <w:szCs w:val="21"/>
        </w:rPr>
        <w:t xml:space="preserve">Экспедитору </w:t>
      </w:r>
      <w:r w:rsidRPr="00442E08">
        <w:rPr>
          <w:rFonts w:ascii="Times New Roman" w:hAnsi="Times New Roman" w:cs="Times New Roman"/>
          <w:sz w:val="21"/>
          <w:szCs w:val="21"/>
        </w:rPr>
        <w:t xml:space="preserve">полную, точную и достоверную информацию о свойствах груза, об условиях его перевозки и иную информацию, необходимую для исполнения </w:t>
      </w:r>
      <w:r w:rsidR="0071619C" w:rsidRPr="00442E08">
        <w:rPr>
          <w:rFonts w:ascii="Times New Roman" w:hAnsi="Times New Roman" w:cs="Times New Roman"/>
          <w:sz w:val="21"/>
          <w:szCs w:val="21"/>
        </w:rPr>
        <w:t xml:space="preserve">Экспедитором </w:t>
      </w:r>
      <w:r w:rsidRPr="00442E08">
        <w:rPr>
          <w:rFonts w:ascii="Times New Roman" w:hAnsi="Times New Roman" w:cs="Times New Roman"/>
          <w:sz w:val="21"/>
          <w:szCs w:val="21"/>
        </w:rPr>
        <w:t>обязанностей, предусмотренных настоящим Договором.</w:t>
      </w:r>
    </w:p>
    <w:p w14:paraId="1ACFC9DD" w14:textId="77777777" w:rsidR="00C74A83" w:rsidRPr="00442E08" w:rsidRDefault="00C74A83" w:rsidP="00FE3C68">
      <w:pPr>
        <w:pStyle w:val="3"/>
        <w:numPr>
          <w:ilvl w:val="2"/>
          <w:numId w:val="8"/>
        </w:numPr>
        <w:tabs>
          <w:tab w:val="left" w:pos="900"/>
        </w:tabs>
        <w:spacing w:after="0" w:afterAutospacing="0" w:line="240" w:lineRule="auto"/>
        <w:ind w:left="1276" w:hanging="709"/>
        <w:contextualSpacing w:val="0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 xml:space="preserve">Передать </w:t>
      </w:r>
      <w:r w:rsidR="0071619C" w:rsidRPr="00442E08">
        <w:rPr>
          <w:rFonts w:ascii="Times New Roman" w:hAnsi="Times New Roman" w:cs="Times New Roman"/>
          <w:sz w:val="21"/>
          <w:szCs w:val="21"/>
        </w:rPr>
        <w:t xml:space="preserve">Экспедитору </w:t>
      </w:r>
      <w:r w:rsidRPr="00442E08">
        <w:rPr>
          <w:rFonts w:ascii="Times New Roman" w:hAnsi="Times New Roman" w:cs="Times New Roman"/>
          <w:sz w:val="21"/>
          <w:szCs w:val="21"/>
        </w:rPr>
        <w:t xml:space="preserve">груз к перевозке с объявлением его стоимости в </w:t>
      </w:r>
      <w:r w:rsidR="0071619C" w:rsidRPr="00442E08">
        <w:rPr>
          <w:rFonts w:ascii="Times New Roman" w:hAnsi="Times New Roman" w:cs="Times New Roman"/>
          <w:sz w:val="21"/>
          <w:szCs w:val="21"/>
        </w:rPr>
        <w:t>Заявке</w:t>
      </w:r>
      <w:r w:rsidRPr="00442E08">
        <w:rPr>
          <w:rFonts w:ascii="Times New Roman" w:hAnsi="Times New Roman" w:cs="Times New Roman"/>
          <w:sz w:val="21"/>
          <w:szCs w:val="21"/>
        </w:rPr>
        <w:t xml:space="preserve">. Если информация о стоимости груза не предоставлена </w:t>
      </w:r>
      <w:r w:rsidR="0071619C" w:rsidRPr="00442E08">
        <w:rPr>
          <w:rFonts w:ascii="Times New Roman" w:hAnsi="Times New Roman" w:cs="Times New Roman"/>
          <w:sz w:val="21"/>
          <w:szCs w:val="21"/>
        </w:rPr>
        <w:t>Экспедитору</w:t>
      </w:r>
      <w:r w:rsidRPr="00442E08">
        <w:rPr>
          <w:rFonts w:ascii="Times New Roman" w:hAnsi="Times New Roman" w:cs="Times New Roman"/>
          <w:sz w:val="21"/>
          <w:szCs w:val="21"/>
        </w:rPr>
        <w:t>, последний вправе установить стоимость данного груза</w:t>
      </w:r>
      <w:r w:rsidR="000D46F4" w:rsidRPr="00442E08">
        <w:rPr>
          <w:rFonts w:ascii="Times New Roman" w:hAnsi="Times New Roman" w:cs="Times New Roman"/>
          <w:sz w:val="21"/>
          <w:szCs w:val="21"/>
        </w:rPr>
        <w:t xml:space="preserve"> на свое усмотрение</w:t>
      </w:r>
      <w:r w:rsidRPr="00442E08">
        <w:rPr>
          <w:rFonts w:ascii="Times New Roman" w:hAnsi="Times New Roman" w:cs="Times New Roman"/>
          <w:sz w:val="21"/>
          <w:szCs w:val="21"/>
        </w:rPr>
        <w:t>.</w:t>
      </w:r>
    </w:p>
    <w:p w14:paraId="307FF602" w14:textId="77777777" w:rsidR="00CC7F44" w:rsidRPr="00442E08" w:rsidRDefault="00CC7F44" w:rsidP="00FE3C68">
      <w:pPr>
        <w:pStyle w:val="3"/>
        <w:numPr>
          <w:ilvl w:val="2"/>
          <w:numId w:val="8"/>
        </w:numPr>
        <w:tabs>
          <w:tab w:val="left" w:pos="900"/>
        </w:tabs>
        <w:spacing w:after="0" w:afterAutospacing="0" w:line="240" w:lineRule="auto"/>
        <w:ind w:left="1276" w:hanging="709"/>
        <w:contextualSpacing w:val="0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>Строго соблюдать соответствие</w:t>
      </w:r>
      <w:r w:rsidR="002D1481" w:rsidRPr="00442E08">
        <w:rPr>
          <w:rFonts w:ascii="Times New Roman" w:hAnsi="Times New Roman" w:cs="Times New Roman"/>
          <w:sz w:val="21"/>
          <w:szCs w:val="21"/>
        </w:rPr>
        <w:t xml:space="preserve"> переданного к отправке</w:t>
      </w:r>
      <w:r w:rsidRPr="00442E08">
        <w:rPr>
          <w:rFonts w:ascii="Times New Roman" w:hAnsi="Times New Roman" w:cs="Times New Roman"/>
          <w:sz w:val="21"/>
          <w:szCs w:val="21"/>
        </w:rPr>
        <w:t xml:space="preserve"> груза </w:t>
      </w:r>
      <w:r w:rsidR="002D1481" w:rsidRPr="00442E08">
        <w:rPr>
          <w:rFonts w:ascii="Times New Roman" w:hAnsi="Times New Roman" w:cs="Times New Roman"/>
          <w:sz w:val="21"/>
          <w:szCs w:val="21"/>
        </w:rPr>
        <w:t>информации о грузе, указанной в Заявке</w:t>
      </w:r>
      <w:r w:rsidR="00154D18" w:rsidRPr="00442E08">
        <w:rPr>
          <w:rFonts w:ascii="Times New Roman" w:hAnsi="Times New Roman" w:cs="Times New Roman"/>
          <w:sz w:val="21"/>
          <w:szCs w:val="21"/>
        </w:rPr>
        <w:t>.</w:t>
      </w:r>
    </w:p>
    <w:p w14:paraId="380D7295" w14:textId="77777777" w:rsidR="00154D18" w:rsidRPr="00442E08" w:rsidRDefault="002D1481" w:rsidP="00FE3C68">
      <w:pPr>
        <w:pStyle w:val="3"/>
        <w:numPr>
          <w:ilvl w:val="2"/>
          <w:numId w:val="8"/>
        </w:numPr>
        <w:tabs>
          <w:tab w:val="left" w:pos="900"/>
        </w:tabs>
        <w:spacing w:after="0" w:afterAutospacing="0" w:line="240" w:lineRule="auto"/>
        <w:ind w:left="1276" w:hanging="709"/>
        <w:contextualSpacing w:val="0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>Клиент</w:t>
      </w:r>
      <w:r w:rsidR="00154D18" w:rsidRPr="00442E08">
        <w:rPr>
          <w:rFonts w:ascii="Times New Roman" w:hAnsi="Times New Roman" w:cs="Times New Roman"/>
          <w:sz w:val="21"/>
          <w:szCs w:val="21"/>
        </w:rPr>
        <w:t xml:space="preserve"> гарантирует, что груз не имеет вложений, запрещенных или имеющих ограничения к перевозке на условиях </w:t>
      </w:r>
      <w:r w:rsidRPr="00442E08">
        <w:rPr>
          <w:rFonts w:ascii="Times New Roman" w:hAnsi="Times New Roman" w:cs="Times New Roman"/>
          <w:sz w:val="21"/>
          <w:szCs w:val="21"/>
        </w:rPr>
        <w:t xml:space="preserve">Экспедитора </w:t>
      </w:r>
      <w:r w:rsidR="00154D18" w:rsidRPr="00442E08">
        <w:rPr>
          <w:rFonts w:ascii="Times New Roman" w:hAnsi="Times New Roman" w:cs="Times New Roman"/>
          <w:sz w:val="21"/>
          <w:szCs w:val="21"/>
        </w:rPr>
        <w:t>в соответствии с действующим закон</w:t>
      </w:r>
      <w:r w:rsidR="00273FBC" w:rsidRPr="00442E08">
        <w:rPr>
          <w:rFonts w:ascii="Times New Roman" w:hAnsi="Times New Roman" w:cs="Times New Roman"/>
          <w:sz w:val="21"/>
          <w:szCs w:val="21"/>
        </w:rPr>
        <w:t>одательством.</w:t>
      </w:r>
    </w:p>
    <w:p w14:paraId="76F19F62" w14:textId="77777777" w:rsidR="00DA5DA2" w:rsidRPr="00442E08" w:rsidRDefault="00D11C41" w:rsidP="00FE3C68">
      <w:pPr>
        <w:pStyle w:val="3"/>
        <w:numPr>
          <w:ilvl w:val="2"/>
          <w:numId w:val="8"/>
        </w:numPr>
        <w:tabs>
          <w:tab w:val="left" w:pos="900"/>
        </w:tabs>
        <w:spacing w:after="0" w:afterAutospacing="0" w:line="240" w:lineRule="auto"/>
        <w:ind w:left="1276" w:hanging="709"/>
        <w:contextualSpacing w:val="0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 xml:space="preserve">Передать </w:t>
      </w:r>
      <w:r w:rsidR="002D1481" w:rsidRPr="00442E08">
        <w:rPr>
          <w:rFonts w:ascii="Times New Roman" w:hAnsi="Times New Roman" w:cs="Times New Roman"/>
          <w:sz w:val="21"/>
          <w:szCs w:val="21"/>
        </w:rPr>
        <w:t xml:space="preserve">Экспедитору </w:t>
      </w:r>
      <w:r w:rsidRPr="00442E08">
        <w:rPr>
          <w:rFonts w:ascii="Times New Roman" w:hAnsi="Times New Roman" w:cs="Times New Roman"/>
          <w:sz w:val="21"/>
          <w:szCs w:val="21"/>
        </w:rPr>
        <w:t>груз, упакованный в тару, которая обеспечит его целостность и сохранность при транспортировке по технологии перевозки «сборный груз» и не позволит нанести вред перевозимым совместно с ним грузам других клиентов, а также транспортному средству и оборудованию.</w:t>
      </w:r>
      <w:r w:rsidR="00BF2E98"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="00DA5DA2" w:rsidRPr="00442E08">
        <w:rPr>
          <w:rFonts w:ascii="Times New Roman" w:hAnsi="Times New Roman" w:cs="Times New Roman"/>
          <w:sz w:val="21"/>
          <w:szCs w:val="21"/>
        </w:rPr>
        <w:t xml:space="preserve">Упаковка груза должна соответствовать установленным правилам и стандартам. В тарные места грузов, передаваемые к перевозке без указания наименования и количества на упаковке (сборные), должны быть вложены упаковочные листы. Представитель (работник) </w:t>
      </w:r>
      <w:r w:rsidR="002D1481" w:rsidRPr="00442E08">
        <w:rPr>
          <w:rFonts w:ascii="Times New Roman" w:hAnsi="Times New Roman" w:cs="Times New Roman"/>
          <w:sz w:val="21"/>
          <w:szCs w:val="21"/>
        </w:rPr>
        <w:t>Экспедитора</w:t>
      </w:r>
      <w:r w:rsidR="00DA5DA2" w:rsidRPr="00442E08">
        <w:rPr>
          <w:rFonts w:ascii="Times New Roman" w:hAnsi="Times New Roman" w:cs="Times New Roman"/>
          <w:sz w:val="21"/>
          <w:szCs w:val="21"/>
        </w:rPr>
        <w:t xml:space="preserve">, осуществляющий приемку груза, вправе потребовать надлежащей упаковки (затаривания, маркировки) груза, его указания в этом случае обязательны для грузоотправителя. В случае отсутствия надлежащей тары, упаковки, маркировки, а именно, если тара, упаковка, маркировка не соответствуют действующим в РФ правилами (ГОСТам, ОСТам, иным нормативам, в том числе правилам, действующим на железнодорожном транспорте) и не обеспечивает полную сохранность груза при перевозке, а </w:t>
      </w:r>
      <w:r w:rsidR="002D1481" w:rsidRPr="00442E08">
        <w:rPr>
          <w:rFonts w:ascii="Times New Roman" w:hAnsi="Times New Roman" w:cs="Times New Roman"/>
          <w:sz w:val="21"/>
          <w:szCs w:val="21"/>
        </w:rPr>
        <w:t>Клиент</w:t>
      </w:r>
      <w:r w:rsidR="00DA5DA2" w:rsidRPr="00442E08">
        <w:rPr>
          <w:rFonts w:ascii="Times New Roman" w:hAnsi="Times New Roman" w:cs="Times New Roman"/>
          <w:sz w:val="21"/>
          <w:szCs w:val="21"/>
        </w:rPr>
        <w:t xml:space="preserve"> (Грузоотправитель) не привел упаковку в надлежащий вид, то </w:t>
      </w:r>
      <w:r w:rsidR="002D1481" w:rsidRPr="00442E08">
        <w:rPr>
          <w:rFonts w:ascii="Times New Roman" w:hAnsi="Times New Roman" w:cs="Times New Roman"/>
          <w:sz w:val="21"/>
          <w:szCs w:val="21"/>
        </w:rPr>
        <w:t xml:space="preserve">Экспедитор </w:t>
      </w:r>
      <w:r w:rsidR="004D7A9D" w:rsidRPr="00442E08">
        <w:rPr>
          <w:rFonts w:ascii="Times New Roman" w:hAnsi="Times New Roman" w:cs="Times New Roman"/>
          <w:sz w:val="21"/>
          <w:szCs w:val="21"/>
        </w:rPr>
        <w:t xml:space="preserve">делает соответствующую пометку в документе, подтверждающем прием груза и </w:t>
      </w:r>
      <w:r w:rsidR="00DA5DA2" w:rsidRPr="00442E08">
        <w:rPr>
          <w:rFonts w:ascii="Times New Roman" w:hAnsi="Times New Roman" w:cs="Times New Roman"/>
          <w:sz w:val="21"/>
          <w:szCs w:val="21"/>
        </w:rPr>
        <w:t xml:space="preserve">за повреждение товарного вида и </w:t>
      </w:r>
      <w:proofErr w:type="spellStart"/>
      <w:r w:rsidR="00DA5DA2" w:rsidRPr="00442E08">
        <w:rPr>
          <w:rFonts w:ascii="Times New Roman" w:hAnsi="Times New Roman" w:cs="Times New Roman"/>
          <w:sz w:val="21"/>
          <w:szCs w:val="21"/>
        </w:rPr>
        <w:t>внутритарную</w:t>
      </w:r>
      <w:proofErr w:type="spellEnd"/>
      <w:r w:rsidR="00DA5DA2" w:rsidRPr="00442E08">
        <w:rPr>
          <w:rFonts w:ascii="Times New Roman" w:hAnsi="Times New Roman" w:cs="Times New Roman"/>
          <w:sz w:val="21"/>
          <w:szCs w:val="21"/>
        </w:rPr>
        <w:t xml:space="preserve"> недостачу груза ответственности не несет. </w:t>
      </w:r>
      <w:r w:rsidR="002D1481" w:rsidRPr="00442E08">
        <w:rPr>
          <w:rFonts w:ascii="Times New Roman" w:hAnsi="Times New Roman" w:cs="Times New Roman"/>
          <w:sz w:val="21"/>
          <w:szCs w:val="21"/>
        </w:rPr>
        <w:t>Клиент</w:t>
      </w:r>
      <w:r w:rsidR="00DA5DA2" w:rsidRPr="00442E08">
        <w:rPr>
          <w:rFonts w:ascii="Times New Roman" w:hAnsi="Times New Roman" w:cs="Times New Roman"/>
          <w:sz w:val="21"/>
          <w:szCs w:val="21"/>
        </w:rPr>
        <w:t xml:space="preserve"> несет ответственность за убытки, причиненные Экспедитору ненадлежащим исполнением обязанностей по затариванию и упаковке груза в соответствии с ГК РФ.</w:t>
      </w:r>
    </w:p>
    <w:p w14:paraId="2E7C69F7" w14:textId="77777777" w:rsidR="00D11C41" w:rsidRPr="00442E08" w:rsidRDefault="00D11C41" w:rsidP="00FE3C68">
      <w:pPr>
        <w:pStyle w:val="3"/>
        <w:numPr>
          <w:ilvl w:val="2"/>
          <w:numId w:val="8"/>
        </w:numPr>
        <w:tabs>
          <w:tab w:val="left" w:pos="900"/>
        </w:tabs>
        <w:spacing w:after="0" w:afterAutospacing="0" w:line="240" w:lineRule="auto"/>
        <w:ind w:left="1276" w:hanging="709"/>
        <w:contextualSpacing w:val="0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 xml:space="preserve">Предоставить </w:t>
      </w:r>
      <w:r w:rsidR="002D1481" w:rsidRPr="00442E08">
        <w:rPr>
          <w:rFonts w:ascii="Times New Roman" w:hAnsi="Times New Roman" w:cs="Times New Roman"/>
          <w:sz w:val="21"/>
          <w:szCs w:val="21"/>
        </w:rPr>
        <w:t xml:space="preserve">Экспедитору </w:t>
      </w:r>
      <w:r w:rsidR="00CC7F44" w:rsidRPr="00442E08">
        <w:rPr>
          <w:rFonts w:ascii="Times New Roman" w:hAnsi="Times New Roman" w:cs="Times New Roman"/>
          <w:sz w:val="21"/>
          <w:szCs w:val="21"/>
        </w:rPr>
        <w:t xml:space="preserve">сопроводительные документы, </w:t>
      </w:r>
      <w:r w:rsidRPr="00442E08">
        <w:rPr>
          <w:rFonts w:ascii="Times New Roman" w:hAnsi="Times New Roman" w:cs="Times New Roman"/>
          <w:sz w:val="21"/>
          <w:szCs w:val="21"/>
        </w:rPr>
        <w:t xml:space="preserve">необходимые для организации перевозки груза, осуществления различных видов государственного контроля, а также документы, свидетельствующие об особых свойствах груза. Информация об условиях транспортировки груза предоставляется </w:t>
      </w:r>
      <w:r w:rsidR="002D1481" w:rsidRPr="00442E08">
        <w:rPr>
          <w:rFonts w:ascii="Times New Roman" w:hAnsi="Times New Roman" w:cs="Times New Roman"/>
          <w:sz w:val="21"/>
          <w:szCs w:val="21"/>
        </w:rPr>
        <w:t>Клиентом</w:t>
      </w:r>
      <w:r w:rsidRPr="00442E08">
        <w:rPr>
          <w:rFonts w:ascii="Times New Roman" w:hAnsi="Times New Roman" w:cs="Times New Roman"/>
          <w:sz w:val="21"/>
          <w:szCs w:val="21"/>
        </w:rPr>
        <w:t xml:space="preserve"> в письменном виде.</w:t>
      </w:r>
    </w:p>
    <w:p w14:paraId="75F9E9D7" w14:textId="77777777" w:rsidR="005F467B" w:rsidRPr="00442E08" w:rsidRDefault="005F467B" w:rsidP="00FE3C68">
      <w:pPr>
        <w:pStyle w:val="3"/>
        <w:numPr>
          <w:ilvl w:val="2"/>
          <w:numId w:val="8"/>
        </w:numPr>
        <w:tabs>
          <w:tab w:val="left" w:pos="900"/>
        </w:tabs>
        <w:spacing w:after="0" w:afterAutospacing="0" w:line="240" w:lineRule="auto"/>
        <w:ind w:left="1276" w:hanging="709"/>
        <w:contextualSpacing w:val="0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 xml:space="preserve">Давать распоряжения </w:t>
      </w:r>
      <w:r w:rsidR="00484E8E" w:rsidRPr="00442E08">
        <w:rPr>
          <w:rFonts w:ascii="Times New Roman" w:hAnsi="Times New Roman" w:cs="Times New Roman"/>
          <w:sz w:val="21"/>
          <w:szCs w:val="21"/>
        </w:rPr>
        <w:t xml:space="preserve">Экспедитору </w:t>
      </w:r>
      <w:r w:rsidRPr="00442E08">
        <w:rPr>
          <w:rFonts w:ascii="Times New Roman" w:hAnsi="Times New Roman" w:cs="Times New Roman"/>
          <w:sz w:val="21"/>
          <w:szCs w:val="21"/>
        </w:rPr>
        <w:t xml:space="preserve">о судьбе груза и нести дополнительные расходы в случае отказа </w:t>
      </w:r>
      <w:r w:rsidR="00484E8E" w:rsidRPr="00442E08">
        <w:rPr>
          <w:rFonts w:ascii="Times New Roman" w:hAnsi="Times New Roman" w:cs="Times New Roman"/>
          <w:sz w:val="21"/>
          <w:szCs w:val="21"/>
        </w:rPr>
        <w:t>Г</w:t>
      </w:r>
      <w:r w:rsidRPr="00442E08">
        <w:rPr>
          <w:rFonts w:ascii="Times New Roman" w:hAnsi="Times New Roman" w:cs="Times New Roman"/>
          <w:sz w:val="21"/>
          <w:szCs w:val="21"/>
        </w:rPr>
        <w:t xml:space="preserve">рузополучателя от получения груза либо отсутствия </w:t>
      </w:r>
      <w:r w:rsidR="00484E8E" w:rsidRPr="00442E08">
        <w:rPr>
          <w:rFonts w:ascii="Times New Roman" w:hAnsi="Times New Roman" w:cs="Times New Roman"/>
          <w:sz w:val="21"/>
          <w:szCs w:val="21"/>
        </w:rPr>
        <w:t>Г</w:t>
      </w:r>
      <w:r w:rsidRPr="00442E08">
        <w:rPr>
          <w:rFonts w:ascii="Times New Roman" w:hAnsi="Times New Roman" w:cs="Times New Roman"/>
          <w:sz w:val="21"/>
          <w:szCs w:val="21"/>
        </w:rPr>
        <w:t>рузополучателя в пункте назначения.</w:t>
      </w:r>
    </w:p>
    <w:p w14:paraId="0F8CD764" w14:textId="77777777" w:rsidR="00CC7F44" w:rsidRPr="00442E08" w:rsidRDefault="00D2406A" w:rsidP="00FE3C68">
      <w:pPr>
        <w:pStyle w:val="3"/>
        <w:numPr>
          <w:ilvl w:val="2"/>
          <w:numId w:val="8"/>
        </w:numPr>
        <w:tabs>
          <w:tab w:val="left" w:pos="900"/>
        </w:tabs>
        <w:spacing w:after="0" w:afterAutospacing="0" w:line="240" w:lineRule="auto"/>
        <w:ind w:left="1276" w:hanging="709"/>
        <w:contextualSpacing w:val="0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>Своевременно о</w:t>
      </w:r>
      <w:r w:rsidR="00CC7F44" w:rsidRPr="00442E08">
        <w:rPr>
          <w:rFonts w:ascii="Times New Roman" w:hAnsi="Times New Roman" w:cs="Times New Roman"/>
          <w:sz w:val="21"/>
          <w:szCs w:val="21"/>
        </w:rPr>
        <w:t xml:space="preserve">платить </w:t>
      </w:r>
      <w:r w:rsidRPr="00442E08">
        <w:rPr>
          <w:rFonts w:ascii="Times New Roman" w:hAnsi="Times New Roman" w:cs="Times New Roman"/>
          <w:sz w:val="21"/>
          <w:szCs w:val="21"/>
        </w:rPr>
        <w:t xml:space="preserve">основные и дополнительные (если таковые были оказаны) </w:t>
      </w:r>
      <w:r w:rsidR="00CC7F44" w:rsidRPr="00442E08">
        <w:rPr>
          <w:rFonts w:ascii="Times New Roman" w:hAnsi="Times New Roman" w:cs="Times New Roman"/>
          <w:sz w:val="21"/>
          <w:szCs w:val="21"/>
        </w:rPr>
        <w:t xml:space="preserve">услуги </w:t>
      </w:r>
      <w:r w:rsidR="00484E8E" w:rsidRPr="00442E08">
        <w:rPr>
          <w:rFonts w:ascii="Times New Roman" w:hAnsi="Times New Roman" w:cs="Times New Roman"/>
          <w:sz w:val="21"/>
          <w:szCs w:val="21"/>
        </w:rPr>
        <w:t xml:space="preserve">Экспедитора </w:t>
      </w:r>
      <w:r w:rsidR="00CC7F44" w:rsidRPr="00442E08">
        <w:rPr>
          <w:rFonts w:ascii="Times New Roman" w:hAnsi="Times New Roman" w:cs="Times New Roman"/>
          <w:sz w:val="21"/>
          <w:szCs w:val="21"/>
        </w:rPr>
        <w:t xml:space="preserve">в соответствии с </w:t>
      </w:r>
      <w:r w:rsidR="00484E8E" w:rsidRPr="00442E08">
        <w:rPr>
          <w:rFonts w:ascii="Times New Roman" w:hAnsi="Times New Roman" w:cs="Times New Roman"/>
          <w:sz w:val="21"/>
          <w:szCs w:val="21"/>
        </w:rPr>
        <w:t>разделом 4</w:t>
      </w:r>
      <w:r w:rsidR="00CC7F44" w:rsidRPr="00442E08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14:paraId="292FDB97" w14:textId="77777777" w:rsidR="00CC7F44" w:rsidRPr="00442E08" w:rsidRDefault="00D644AE" w:rsidP="00FE3C68">
      <w:pPr>
        <w:pStyle w:val="3"/>
        <w:numPr>
          <w:ilvl w:val="2"/>
          <w:numId w:val="8"/>
        </w:numPr>
        <w:tabs>
          <w:tab w:val="left" w:pos="900"/>
        </w:tabs>
        <w:spacing w:after="0" w:afterAutospacing="0" w:line="240" w:lineRule="auto"/>
        <w:ind w:left="1276" w:hanging="709"/>
        <w:contextualSpacing w:val="0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>В течение 3-</w:t>
      </w:r>
      <w:r w:rsidR="00CC7F44" w:rsidRPr="00442E08">
        <w:rPr>
          <w:rFonts w:ascii="Times New Roman" w:hAnsi="Times New Roman" w:cs="Times New Roman"/>
          <w:sz w:val="21"/>
          <w:szCs w:val="21"/>
        </w:rPr>
        <w:t xml:space="preserve">х дней с момента </w:t>
      </w:r>
      <w:r w:rsidR="004D7A9D" w:rsidRPr="00442E08">
        <w:rPr>
          <w:rFonts w:ascii="Times New Roman" w:hAnsi="Times New Roman" w:cs="Times New Roman"/>
          <w:sz w:val="21"/>
          <w:szCs w:val="21"/>
        </w:rPr>
        <w:t xml:space="preserve">получения </w:t>
      </w:r>
      <w:r w:rsidR="00CB078B" w:rsidRPr="00442E08">
        <w:rPr>
          <w:rFonts w:ascii="Times New Roman" w:hAnsi="Times New Roman" w:cs="Times New Roman"/>
          <w:sz w:val="21"/>
          <w:szCs w:val="21"/>
        </w:rPr>
        <w:t xml:space="preserve">от </w:t>
      </w:r>
      <w:r w:rsidR="00484E8E" w:rsidRPr="00442E08">
        <w:rPr>
          <w:rFonts w:ascii="Times New Roman" w:hAnsi="Times New Roman" w:cs="Times New Roman"/>
          <w:sz w:val="21"/>
          <w:szCs w:val="21"/>
        </w:rPr>
        <w:t xml:space="preserve">Экспедитора </w:t>
      </w:r>
      <w:r w:rsidR="00CB078B" w:rsidRPr="00442E08">
        <w:rPr>
          <w:rFonts w:ascii="Times New Roman" w:hAnsi="Times New Roman" w:cs="Times New Roman"/>
          <w:sz w:val="21"/>
          <w:szCs w:val="21"/>
        </w:rPr>
        <w:t xml:space="preserve">подписать и </w:t>
      </w:r>
      <w:r w:rsidRPr="00442E08">
        <w:rPr>
          <w:rFonts w:ascii="Times New Roman" w:hAnsi="Times New Roman" w:cs="Times New Roman"/>
          <w:sz w:val="21"/>
          <w:szCs w:val="21"/>
        </w:rPr>
        <w:t xml:space="preserve">отправить скан-копию Универсального передаточного документа (Акта оказанных услуг) посредством электронной почты на адрес: </w:t>
      </w:r>
      <w:hyperlink r:id="rId9" w:history="1">
        <w:r w:rsidR="00AA1A9D" w:rsidRPr="00AA1A9D">
          <w:rPr>
            <w:rStyle w:val="ae"/>
            <w:rFonts w:ascii="Times New Roman" w:hAnsi="Times New Roman" w:cs="Times New Roman"/>
            <w:sz w:val="20"/>
            <w:szCs w:val="20"/>
            <w:lang w:val="en-US"/>
          </w:rPr>
          <w:t>gruz</w:t>
        </w:r>
        <w:r w:rsidR="00AA1A9D" w:rsidRPr="00AA1A9D">
          <w:rPr>
            <w:rStyle w:val="ae"/>
            <w:rFonts w:ascii="Times New Roman" w:hAnsi="Times New Roman" w:cs="Times New Roman"/>
            <w:sz w:val="20"/>
            <w:szCs w:val="20"/>
          </w:rPr>
          <w:t>@</w:t>
        </w:r>
        <w:r w:rsidR="00AA1A9D" w:rsidRPr="00AA1A9D">
          <w:rPr>
            <w:rStyle w:val="ae"/>
            <w:rFonts w:ascii="Times New Roman" w:hAnsi="Times New Roman" w:cs="Times New Roman"/>
            <w:sz w:val="20"/>
            <w:szCs w:val="20"/>
            <w:lang w:val="en-US"/>
          </w:rPr>
          <w:t>logist</w:t>
        </w:r>
        <w:r w:rsidR="00AA1A9D" w:rsidRPr="00AA1A9D">
          <w:rPr>
            <w:rStyle w:val="ae"/>
            <w:rFonts w:ascii="Times New Roman" w:hAnsi="Times New Roman" w:cs="Times New Roman"/>
            <w:sz w:val="20"/>
            <w:szCs w:val="20"/>
          </w:rPr>
          <w:t>24.</w:t>
        </w:r>
        <w:r w:rsidR="00AA1A9D" w:rsidRPr="00AA1A9D">
          <w:rPr>
            <w:rStyle w:val="ae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Pr="00AA1A9D">
        <w:rPr>
          <w:rFonts w:ascii="Times New Roman" w:hAnsi="Times New Roman" w:cs="Times New Roman"/>
          <w:sz w:val="21"/>
          <w:szCs w:val="21"/>
        </w:rPr>
        <w:t>,</w:t>
      </w:r>
      <w:r w:rsidRPr="00442E08">
        <w:rPr>
          <w:rFonts w:ascii="Times New Roman" w:hAnsi="Times New Roman" w:cs="Times New Roman"/>
          <w:sz w:val="21"/>
          <w:szCs w:val="21"/>
        </w:rPr>
        <w:t xml:space="preserve"> а в течение 5-ти дней выслать оригинал документа на адрес </w:t>
      </w:r>
      <w:r w:rsidR="00484E8E" w:rsidRPr="00442E08">
        <w:rPr>
          <w:rFonts w:ascii="Times New Roman" w:hAnsi="Times New Roman" w:cs="Times New Roman"/>
          <w:sz w:val="21"/>
          <w:szCs w:val="21"/>
        </w:rPr>
        <w:t>Экспедитор</w:t>
      </w:r>
      <w:r w:rsidRPr="00442E08">
        <w:rPr>
          <w:rFonts w:ascii="Times New Roman" w:hAnsi="Times New Roman" w:cs="Times New Roman"/>
          <w:sz w:val="21"/>
          <w:szCs w:val="21"/>
        </w:rPr>
        <w:t>а.</w:t>
      </w:r>
      <w:r w:rsidR="00FA69A1"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="00CC7F44" w:rsidRPr="00442E08">
        <w:rPr>
          <w:rFonts w:ascii="Times New Roman" w:hAnsi="Times New Roman" w:cs="Times New Roman"/>
          <w:sz w:val="21"/>
          <w:szCs w:val="21"/>
        </w:rPr>
        <w:t xml:space="preserve">В случае отсутствия мотивированного отказа от подписания </w:t>
      </w:r>
      <w:r w:rsidRPr="00442E08">
        <w:rPr>
          <w:rFonts w:ascii="Times New Roman" w:hAnsi="Times New Roman" w:cs="Times New Roman"/>
          <w:sz w:val="21"/>
          <w:szCs w:val="21"/>
        </w:rPr>
        <w:t>Универсального передаточного документа (Акта оказанных услуг)</w:t>
      </w:r>
      <w:r w:rsidR="00CC7F44" w:rsidRPr="00442E08">
        <w:rPr>
          <w:rFonts w:ascii="Times New Roman" w:hAnsi="Times New Roman" w:cs="Times New Roman"/>
          <w:sz w:val="21"/>
          <w:szCs w:val="21"/>
        </w:rPr>
        <w:t xml:space="preserve">, </w:t>
      </w:r>
      <w:r w:rsidRPr="00442E08">
        <w:rPr>
          <w:rFonts w:ascii="Times New Roman" w:hAnsi="Times New Roman" w:cs="Times New Roman"/>
          <w:sz w:val="21"/>
          <w:szCs w:val="21"/>
        </w:rPr>
        <w:t>документы</w:t>
      </w:r>
      <w:r w:rsidR="00CC7F44" w:rsidRPr="00442E08">
        <w:rPr>
          <w:rFonts w:ascii="Times New Roman" w:hAnsi="Times New Roman" w:cs="Times New Roman"/>
          <w:sz w:val="21"/>
          <w:szCs w:val="21"/>
        </w:rPr>
        <w:t xml:space="preserve"> счи</w:t>
      </w:r>
      <w:r w:rsidRPr="00442E08">
        <w:rPr>
          <w:rFonts w:ascii="Times New Roman" w:hAnsi="Times New Roman" w:cs="Times New Roman"/>
          <w:sz w:val="21"/>
          <w:szCs w:val="21"/>
        </w:rPr>
        <w:t>таю</w:t>
      </w:r>
      <w:r w:rsidR="00CC7F44" w:rsidRPr="00442E08">
        <w:rPr>
          <w:rFonts w:ascii="Times New Roman" w:hAnsi="Times New Roman" w:cs="Times New Roman"/>
          <w:sz w:val="21"/>
          <w:szCs w:val="21"/>
        </w:rPr>
        <w:t xml:space="preserve">тся подписанным </w:t>
      </w:r>
      <w:r w:rsidR="00484E8E" w:rsidRPr="00442E08">
        <w:rPr>
          <w:rFonts w:ascii="Times New Roman" w:hAnsi="Times New Roman" w:cs="Times New Roman"/>
          <w:sz w:val="21"/>
          <w:szCs w:val="21"/>
        </w:rPr>
        <w:t>Клиентом</w:t>
      </w:r>
      <w:r w:rsidR="00CC7F44" w:rsidRPr="00442E08">
        <w:rPr>
          <w:rFonts w:ascii="Times New Roman" w:hAnsi="Times New Roman" w:cs="Times New Roman"/>
          <w:sz w:val="21"/>
          <w:szCs w:val="21"/>
        </w:rPr>
        <w:t>.</w:t>
      </w:r>
    </w:p>
    <w:p w14:paraId="2C07F58A" w14:textId="77777777" w:rsidR="006F5A69" w:rsidRPr="00442E08" w:rsidRDefault="006F5A69" w:rsidP="00FE3C68">
      <w:pPr>
        <w:pStyle w:val="3"/>
        <w:tabs>
          <w:tab w:val="left" w:pos="900"/>
        </w:tabs>
        <w:spacing w:after="0" w:afterAutospacing="0" w:line="240" w:lineRule="auto"/>
        <w:ind w:left="1276" w:firstLine="0"/>
        <w:contextualSpacing w:val="0"/>
        <w:rPr>
          <w:rFonts w:ascii="Times New Roman" w:hAnsi="Times New Roman" w:cs="Times New Roman"/>
          <w:sz w:val="21"/>
          <w:szCs w:val="21"/>
        </w:rPr>
      </w:pPr>
    </w:p>
    <w:p w14:paraId="48638620" w14:textId="77777777" w:rsidR="006F5A69" w:rsidRPr="00442E08" w:rsidRDefault="00C361B0" w:rsidP="00FE3C68">
      <w:pPr>
        <w:pStyle w:val="af"/>
        <w:numPr>
          <w:ilvl w:val="1"/>
          <w:numId w:val="8"/>
        </w:numPr>
        <w:spacing w:line="240" w:lineRule="auto"/>
        <w:ind w:left="567" w:hanging="567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lastRenderedPageBreak/>
        <w:t xml:space="preserve">Права </w:t>
      </w:r>
      <w:r w:rsidR="00484E8E" w:rsidRPr="00442E08">
        <w:rPr>
          <w:rFonts w:ascii="Times New Roman" w:hAnsi="Times New Roman" w:cs="Times New Roman"/>
          <w:sz w:val="21"/>
          <w:szCs w:val="21"/>
        </w:rPr>
        <w:t>Клиента</w:t>
      </w:r>
      <w:r w:rsidR="006F5A69" w:rsidRPr="00442E08">
        <w:rPr>
          <w:rFonts w:ascii="Times New Roman" w:hAnsi="Times New Roman" w:cs="Times New Roman"/>
          <w:sz w:val="21"/>
          <w:szCs w:val="21"/>
        </w:rPr>
        <w:t>:</w:t>
      </w:r>
    </w:p>
    <w:p w14:paraId="2D1D4F0B" w14:textId="77777777" w:rsidR="006F5A69" w:rsidRPr="00442E08" w:rsidRDefault="006F5A69" w:rsidP="00FE3C68">
      <w:pPr>
        <w:pStyle w:val="3"/>
        <w:numPr>
          <w:ilvl w:val="2"/>
          <w:numId w:val="8"/>
        </w:numPr>
        <w:tabs>
          <w:tab w:val="left" w:pos="900"/>
        </w:tabs>
        <w:spacing w:after="0" w:afterAutospacing="0" w:line="240" w:lineRule="auto"/>
        <w:ind w:left="1276" w:hanging="709"/>
        <w:contextualSpacing w:val="0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 xml:space="preserve">Требовать исполнения </w:t>
      </w:r>
      <w:r w:rsidR="00484E8E" w:rsidRPr="00442E08">
        <w:rPr>
          <w:rFonts w:ascii="Times New Roman" w:hAnsi="Times New Roman" w:cs="Times New Roman"/>
          <w:sz w:val="21"/>
          <w:szCs w:val="21"/>
        </w:rPr>
        <w:t>Экспедитором</w:t>
      </w:r>
      <w:r w:rsidR="00C110B8"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Pr="00442E08">
        <w:rPr>
          <w:rFonts w:ascii="Times New Roman" w:hAnsi="Times New Roman" w:cs="Times New Roman"/>
          <w:sz w:val="21"/>
          <w:szCs w:val="21"/>
        </w:rPr>
        <w:t>условий настоящего Договора.</w:t>
      </w:r>
    </w:p>
    <w:p w14:paraId="586E3588" w14:textId="77777777" w:rsidR="006F5A69" w:rsidRPr="00442E08" w:rsidRDefault="006F5A69" w:rsidP="00FE3C68">
      <w:pPr>
        <w:pStyle w:val="3"/>
        <w:numPr>
          <w:ilvl w:val="2"/>
          <w:numId w:val="8"/>
        </w:numPr>
        <w:tabs>
          <w:tab w:val="left" w:pos="900"/>
        </w:tabs>
        <w:spacing w:after="0" w:afterAutospacing="0" w:line="240" w:lineRule="auto"/>
        <w:ind w:left="1276" w:hanging="709"/>
        <w:contextualSpacing w:val="0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 xml:space="preserve">Требовать </w:t>
      </w:r>
      <w:r w:rsidR="00484E8E" w:rsidRPr="00442E08">
        <w:rPr>
          <w:rFonts w:ascii="Times New Roman" w:hAnsi="Times New Roman" w:cs="Times New Roman"/>
          <w:sz w:val="21"/>
          <w:szCs w:val="21"/>
        </w:rPr>
        <w:t>от</w:t>
      </w:r>
      <w:r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="00484E8E" w:rsidRPr="00442E08">
        <w:rPr>
          <w:rFonts w:ascii="Times New Roman" w:hAnsi="Times New Roman" w:cs="Times New Roman"/>
          <w:sz w:val="21"/>
          <w:szCs w:val="21"/>
        </w:rPr>
        <w:t xml:space="preserve">Экспедитора </w:t>
      </w:r>
      <w:r w:rsidRPr="00442E08">
        <w:rPr>
          <w:rFonts w:ascii="Times New Roman" w:hAnsi="Times New Roman" w:cs="Times New Roman"/>
          <w:sz w:val="21"/>
          <w:szCs w:val="21"/>
        </w:rPr>
        <w:t>предоставления информации о процессе перевозки груза.</w:t>
      </w:r>
    </w:p>
    <w:p w14:paraId="170888C3" w14:textId="77777777" w:rsidR="00997F1C" w:rsidRPr="00442E08" w:rsidRDefault="006F5A69" w:rsidP="00FE3C68">
      <w:pPr>
        <w:pStyle w:val="3"/>
        <w:numPr>
          <w:ilvl w:val="2"/>
          <w:numId w:val="8"/>
        </w:numPr>
        <w:tabs>
          <w:tab w:val="left" w:pos="900"/>
        </w:tabs>
        <w:spacing w:after="0" w:afterAutospacing="0" w:line="240" w:lineRule="auto"/>
        <w:ind w:left="1276" w:hanging="709"/>
        <w:contextualSpacing w:val="0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 xml:space="preserve">Давать указания </w:t>
      </w:r>
      <w:r w:rsidR="00484E8E" w:rsidRPr="00442E08">
        <w:rPr>
          <w:rFonts w:ascii="Times New Roman" w:hAnsi="Times New Roman" w:cs="Times New Roman"/>
          <w:sz w:val="21"/>
          <w:szCs w:val="21"/>
        </w:rPr>
        <w:t xml:space="preserve">Экспедитору </w:t>
      </w:r>
      <w:r w:rsidRPr="00442E08">
        <w:rPr>
          <w:rFonts w:ascii="Times New Roman" w:hAnsi="Times New Roman" w:cs="Times New Roman"/>
          <w:sz w:val="21"/>
          <w:szCs w:val="21"/>
        </w:rPr>
        <w:t>о порядке перевозки груза.</w:t>
      </w:r>
    </w:p>
    <w:p w14:paraId="3D7358F6" w14:textId="77777777" w:rsidR="00DB3D71" w:rsidRPr="00442E08" w:rsidRDefault="00DB3D71" w:rsidP="00FE3C68">
      <w:pPr>
        <w:pStyle w:val="3"/>
        <w:tabs>
          <w:tab w:val="left" w:pos="900"/>
        </w:tabs>
        <w:spacing w:after="0" w:afterAutospacing="0" w:line="240" w:lineRule="auto"/>
        <w:ind w:left="795" w:firstLine="0"/>
        <w:contextualSpacing w:val="0"/>
        <w:rPr>
          <w:rFonts w:ascii="Times New Roman" w:hAnsi="Times New Roman" w:cs="Times New Roman"/>
          <w:b/>
          <w:sz w:val="21"/>
          <w:szCs w:val="21"/>
        </w:rPr>
      </w:pPr>
    </w:p>
    <w:p w14:paraId="0D28B115" w14:textId="77777777" w:rsidR="00980D2C" w:rsidRPr="00442E08" w:rsidRDefault="00980D2C" w:rsidP="00FE3C68">
      <w:pPr>
        <w:pStyle w:val="af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42E08">
        <w:rPr>
          <w:rFonts w:ascii="Times New Roman" w:hAnsi="Times New Roman" w:cs="Times New Roman"/>
          <w:b/>
          <w:sz w:val="21"/>
          <w:szCs w:val="21"/>
        </w:rPr>
        <w:t xml:space="preserve">Стоимость </w:t>
      </w:r>
      <w:r w:rsidR="00324CB8" w:rsidRPr="00442E08">
        <w:rPr>
          <w:rFonts w:ascii="Times New Roman" w:hAnsi="Times New Roman" w:cs="Times New Roman"/>
          <w:b/>
          <w:sz w:val="21"/>
          <w:szCs w:val="21"/>
        </w:rPr>
        <w:t>услуг</w:t>
      </w:r>
      <w:r w:rsidRPr="00442E08">
        <w:rPr>
          <w:rFonts w:ascii="Times New Roman" w:hAnsi="Times New Roman" w:cs="Times New Roman"/>
          <w:b/>
          <w:sz w:val="21"/>
          <w:szCs w:val="21"/>
        </w:rPr>
        <w:t xml:space="preserve"> по Договору и порядок расчетов.</w:t>
      </w:r>
    </w:p>
    <w:p w14:paraId="6D1E32B1" w14:textId="77777777" w:rsidR="00B94C47" w:rsidRPr="00442E08" w:rsidRDefault="00B94C47" w:rsidP="00FE3C68">
      <w:pPr>
        <w:pStyle w:val="af"/>
        <w:spacing w:after="0" w:afterAutospacing="0" w:line="240" w:lineRule="auto"/>
        <w:ind w:left="567"/>
        <w:rPr>
          <w:rFonts w:ascii="Times New Roman" w:hAnsi="Times New Roman" w:cs="Times New Roman"/>
          <w:b/>
          <w:sz w:val="21"/>
          <w:szCs w:val="21"/>
        </w:rPr>
      </w:pPr>
    </w:p>
    <w:p w14:paraId="3A8B95C1" w14:textId="77777777" w:rsidR="00B94C47" w:rsidRPr="00442E08" w:rsidRDefault="00B94C47" w:rsidP="00FE3C68">
      <w:pPr>
        <w:pStyle w:val="af"/>
        <w:numPr>
          <w:ilvl w:val="1"/>
          <w:numId w:val="8"/>
        </w:numPr>
        <w:spacing w:after="0" w:afterAutospacing="0" w:line="240" w:lineRule="auto"/>
        <w:ind w:left="567" w:hanging="567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 xml:space="preserve">Стоимость услуг по настоящему Договору рассчитывается на основании </w:t>
      </w:r>
      <w:r w:rsidR="00EA4621" w:rsidRPr="00442E08">
        <w:rPr>
          <w:rFonts w:ascii="Times New Roman" w:hAnsi="Times New Roman" w:cs="Times New Roman"/>
          <w:sz w:val="21"/>
          <w:szCs w:val="21"/>
        </w:rPr>
        <w:t xml:space="preserve">данных, указанных в </w:t>
      </w:r>
      <w:r w:rsidR="00EB4392" w:rsidRPr="00442E08">
        <w:rPr>
          <w:rFonts w:ascii="Times New Roman" w:hAnsi="Times New Roman" w:cs="Times New Roman"/>
          <w:sz w:val="21"/>
          <w:szCs w:val="21"/>
        </w:rPr>
        <w:t>Заявке</w:t>
      </w:r>
      <w:r w:rsidR="00EA4621" w:rsidRPr="00442E08">
        <w:rPr>
          <w:rFonts w:ascii="Times New Roman" w:hAnsi="Times New Roman" w:cs="Times New Roman"/>
          <w:sz w:val="21"/>
          <w:szCs w:val="21"/>
        </w:rPr>
        <w:t xml:space="preserve">, а также данных, полученных со склада </w:t>
      </w:r>
      <w:r w:rsidR="00EB4392" w:rsidRPr="00442E08">
        <w:rPr>
          <w:rFonts w:ascii="Times New Roman" w:hAnsi="Times New Roman" w:cs="Times New Roman"/>
          <w:sz w:val="21"/>
          <w:szCs w:val="21"/>
        </w:rPr>
        <w:t xml:space="preserve">Экспедитора </w:t>
      </w:r>
      <w:r w:rsidR="00EA4621" w:rsidRPr="00442E08">
        <w:rPr>
          <w:rFonts w:ascii="Times New Roman" w:hAnsi="Times New Roman" w:cs="Times New Roman"/>
          <w:sz w:val="21"/>
          <w:szCs w:val="21"/>
        </w:rPr>
        <w:t xml:space="preserve">после </w:t>
      </w:r>
      <w:proofErr w:type="spellStart"/>
      <w:r w:rsidR="00EA4621" w:rsidRPr="00442E08">
        <w:rPr>
          <w:rFonts w:ascii="Times New Roman" w:hAnsi="Times New Roman" w:cs="Times New Roman"/>
          <w:sz w:val="21"/>
          <w:szCs w:val="21"/>
        </w:rPr>
        <w:t>перемера</w:t>
      </w:r>
      <w:proofErr w:type="spellEnd"/>
      <w:r w:rsidR="00EA4621" w:rsidRPr="00442E08">
        <w:rPr>
          <w:rFonts w:ascii="Times New Roman" w:hAnsi="Times New Roman" w:cs="Times New Roman"/>
          <w:sz w:val="21"/>
          <w:szCs w:val="21"/>
        </w:rPr>
        <w:t>/перевеса груза</w:t>
      </w:r>
      <w:r w:rsidRPr="00442E08">
        <w:rPr>
          <w:rFonts w:ascii="Times New Roman" w:hAnsi="Times New Roman" w:cs="Times New Roman"/>
          <w:sz w:val="21"/>
          <w:szCs w:val="21"/>
        </w:rPr>
        <w:t xml:space="preserve">, а также всех дополнительных расходов, связанных с перевозкой грузов. </w:t>
      </w:r>
    </w:p>
    <w:p w14:paraId="17FCE4DB" w14:textId="77777777" w:rsidR="00C373B6" w:rsidRPr="00442E08" w:rsidRDefault="00730A21" w:rsidP="00FE3C68">
      <w:pPr>
        <w:pStyle w:val="af"/>
        <w:numPr>
          <w:ilvl w:val="1"/>
          <w:numId w:val="8"/>
        </w:numPr>
        <w:spacing w:after="0" w:afterAutospacing="0" w:line="240" w:lineRule="auto"/>
        <w:ind w:left="567" w:hanging="567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 xml:space="preserve">Стоимость перевозки складывается исходя из веса или объема груза (по усмотрению </w:t>
      </w:r>
      <w:r w:rsidR="00EB4392" w:rsidRPr="00442E08">
        <w:rPr>
          <w:rFonts w:ascii="Times New Roman" w:hAnsi="Times New Roman" w:cs="Times New Roman"/>
          <w:sz w:val="21"/>
          <w:szCs w:val="21"/>
        </w:rPr>
        <w:t>Экспедитора</w:t>
      </w:r>
      <w:r w:rsidRPr="00442E08">
        <w:rPr>
          <w:rFonts w:ascii="Times New Roman" w:hAnsi="Times New Roman" w:cs="Times New Roman"/>
          <w:sz w:val="21"/>
          <w:szCs w:val="21"/>
        </w:rPr>
        <w:t>)</w:t>
      </w:r>
      <w:r w:rsidR="00CB66E8" w:rsidRPr="00442E08">
        <w:rPr>
          <w:rFonts w:ascii="Times New Roman" w:hAnsi="Times New Roman" w:cs="Times New Roman"/>
          <w:sz w:val="21"/>
          <w:szCs w:val="21"/>
        </w:rPr>
        <w:t>, полученного после перевеса/</w:t>
      </w:r>
      <w:proofErr w:type="spellStart"/>
      <w:r w:rsidR="00CB66E8" w:rsidRPr="00442E08">
        <w:rPr>
          <w:rFonts w:ascii="Times New Roman" w:hAnsi="Times New Roman" w:cs="Times New Roman"/>
          <w:sz w:val="21"/>
          <w:szCs w:val="21"/>
        </w:rPr>
        <w:t>перемера</w:t>
      </w:r>
      <w:proofErr w:type="spellEnd"/>
      <w:r w:rsidR="00CB66E8" w:rsidRPr="00442E08">
        <w:rPr>
          <w:rFonts w:ascii="Times New Roman" w:hAnsi="Times New Roman" w:cs="Times New Roman"/>
          <w:sz w:val="21"/>
          <w:szCs w:val="21"/>
        </w:rPr>
        <w:t xml:space="preserve"> груза на складе </w:t>
      </w:r>
      <w:r w:rsidR="00EB4392" w:rsidRPr="00442E08">
        <w:rPr>
          <w:rFonts w:ascii="Times New Roman" w:hAnsi="Times New Roman" w:cs="Times New Roman"/>
          <w:sz w:val="21"/>
          <w:szCs w:val="21"/>
        </w:rPr>
        <w:t>Экспедитора</w:t>
      </w:r>
      <w:r w:rsidR="00CB66E8" w:rsidRPr="00442E08">
        <w:rPr>
          <w:rFonts w:ascii="Times New Roman" w:hAnsi="Times New Roman" w:cs="Times New Roman"/>
          <w:sz w:val="21"/>
          <w:szCs w:val="21"/>
        </w:rPr>
        <w:t>.</w:t>
      </w:r>
    </w:p>
    <w:p w14:paraId="5BE473EF" w14:textId="77777777" w:rsidR="00452403" w:rsidRPr="00442E08" w:rsidRDefault="00EB4392" w:rsidP="00FE3C68">
      <w:pPr>
        <w:pStyle w:val="af"/>
        <w:numPr>
          <w:ilvl w:val="1"/>
          <w:numId w:val="8"/>
        </w:numPr>
        <w:spacing w:after="0" w:afterAutospacing="0" w:line="240" w:lineRule="auto"/>
        <w:ind w:left="567" w:hanging="567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>Клиент</w:t>
      </w:r>
      <w:r w:rsidR="00980D2C" w:rsidRPr="00442E08">
        <w:rPr>
          <w:rFonts w:ascii="Times New Roman" w:hAnsi="Times New Roman" w:cs="Times New Roman"/>
          <w:sz w:val="21"/>
          <w:szCs w:val="21"/>
        </w:rPr>
        <w:t xml:space="preserve"> производит оплату по настоящему Договору на основании счетов, выставляемых </w:t>
      </w:r>
      <w:r w:rsidRPr="00442E08">
        <w:rPr>
          <w:rFonts w:ascii="Times New Roman" w:hAnsi="Times New Roman" w:cs="Times New Roman"/>
          <w:sz w:val="21"/>
          <w:szCs w:val="21"/>
        </w:rPr>
        <w:t>Экспедитором</w:t>
      </w:r>
      <w:r w:rsidR="00980D2C" w:rsidRPr="00442E08">
        <w:rPr>
          <w:rFonts w:ascii="Times New Roman" w:hAnsi="Times New Roman" w:cs="Times New Roman"/>
          <w:sz w:val="21"/>
          <w:szCs w:val="21"/>
        </w:rPr>
        <w:t>. Опл</w:t>
      </w:r>
      <w:r w:rsidR="00881B49" w:rsidRPr="00442E08">
        <w:rPr>
          <w:rFonts w:ascii="Times New Roman" w:hAnsi="Times New Roman" w:cs="Times New Roman"/>
          <w:sz w:val="21"/>
          <w:szCs w:val="21"/>
        </w:rPr>
        <w:t xml:space="preserve">ата счета </w:t>
      </w:r>
      <w:r w:rsidRPr="00442E08">
        <w:rPr>
          <w:rFonts w:ascii="Times New Roman" w:hAnsi="Times New Roman" w:cs="Times New Roman"/>
          <w:sz w:val="21"/>
          <w:szCs w:val="21"/>
        </w:rPr>
        <w:t>Клиентом</w:t>
      </w:r>
      <w:r w:rsidR="00881B49" w:rsidRPr="00442E08">
        <w:rPr>
          <w:rFonts w:ascii="Times New Roman" w:hAnsi="Times New Roman" w:cs="Times New Roman"/>
          <w:sz w:val="21"/>
          <w:szCs w:val="21"/>
        </w:rPr>
        <w:t xml:space="preserve"> производится</w:t>
      </w:r>
      <w:r w:rsidR="00980D2C" w:rsidRPr="00442E08">
        <w:rPr>
          <w:rFonts w:ascii="Times New Roman" w:hAnsi="Times New Roman" w:cs="Times New Roman"/>
          <w:sz w:val="21"/>
          <w:szCs w:val="21"/>
        </w:rPr>
        <w:t xml:space="preserve"> путем перечисления денежных средств на расчетный счет </w:t>
      </w:r>
      <w:r w:rsidRPr="00442E08">
        <w:rPr>
          <w:rFonts w:ascii="Times New Roman" w:hAnsi="Times New Roman" w:cs="Times New Roman"/>
          <w:sz w:val="21"/>
          <w:szCs w:val="21"/>
        </w:rPr>
        <w:t>Экспедитора</w:t>
      </w:r>
      <w:r w:rsidR="00980D2C" w:rsidRPr="00442E08">
        <w:rPr>
          <w:rFonts w:ascii="Times New Roman" w:hAnsi="Times New Roman" w:cs="Times New Roman"/>
          <w:sz w:val="21"/>
          <w:szCs w:val="21"/>
        </w:rPr>
        <w:t xml:space="preserve"> в течение трех дней с момента его выставления, но не позднее даты прибытия груза в пункт назначения</w:t>
      </w:r>
      <w:r w:rsidR="00881B49" w:rsidRPr="00442E08">
        <w:rPr>
          <w:rFonts w:ascii="Times New Roman" w:hAnsi="Times New Roman" w:cs="Times New Roman"/>
          <w:sz w:val="21"/>
          <w:szCs w:val="21"/>
        </w:rPr>
        <w:t xml:space="preserve">, если иное не оговорено в </w:t>
      </w:r>
      <w:r w:rsidR="00EA4621" w:rsidRPr="00442E08">
        <w:rPr>
          <w:rFonts w:ascii="Times New Roman" w:hAnsi="Times New Roman" w:cs="Times New Roman"/>
          <w:sz w:val="21"/>
          <w:szCs w:val="21"/>
        </w:rPr>
        <w:t>Дополнительном соглашении</w:t>
      </w:r>
      <w:r w:rsidR="00980D2C" w:rsidRPr="00442E08">
        <w:rPr>
          <w:rFonts w:ascii="Times New Roman" w:hAnsi="Times New Roman" w:cs="Times New Roman"/>
          <w:sz w:val="21"/>
          <w:szCs w:val="21"/>
        </w:rPr>
        <w:t xml:space="preserve">. </w:t>
      </w:r>
      <w:r w:rsidR="00AD6432" w:rsidRPr="00442E08">
        <w:rPr>
          <w:rFonts w:ascii="Times New Roman" w:hAnsi="Times New Roman" w:cs="Times New Roman"/>
          <w:sz w:val="21"/>
          <w:szCs w:val="21"/>
        </w:rPr>
        <w:t>Передача груза К</w:t>
      </w:r>
      <w:r w:rsidRPr="00442E08">
        <w:rPr>
          <w:rFonts w:ascii="Times New Roman" w:hAnsi="Times New Roman" w:cs="Times New Roman"/>
          <w:sz w:val="21"/>
          <w:szCs w:val="21"/>
        </w:rPr>
        <w:t>лиенту</w:t>
      </w:r>
      <w:r w:rsidR="00AD6432" w:rsidRPr="00442E08">
        <w:rPr>
          <w:rFonts w:ascii="Times New Roman" w:hAnsi="Times New Roman" w:cs="Times New Roman"/>
          <w:sz w:val="21"/>
          <w:szCs w:val="21"/>
        </w:rPr>
        <w:t xml:space="preserve"> производится после полной оплаты</w:t>
      </w:r>
      <w:r w:rsidR="00E4656A" w:rsidRPr="00442E08">
        <w:rPr>
          <w:rFonts w:ascii="Times New Roman" w:hAnsi="Times New Roman" w:cs="Times New Roman"/>
          <w:sz w:val="21"/>
          <w:szCs w:val="21"/>
        </w:rPr>
        <w:t xml:space="preserve"> счета, выставленного </w:t>
      </w:r>
      <w:r w:rsidRPr="00442E08">
        <w:rPr>
          <w:rFonts w:ascii="Times New Roman" w:hAnsi="Times New Roman" w:cs="Times New Roman"/>
          <w:sz w:val="21"/>
          <w:szCs w:val="21"/>
        </w:rPr>
        <w:t>Экспедитором</w:t>
      </w:r>
      <w:r w:rsidR="00881B49" w:rsidRPr="00442E08">
        <w:rPr>
          <w:rFonts w:ascii="Times New Roman" w:hAnsi="Times New Roman" w:cs="Times New Roman"/>
          <w:sz w:val="21"/>
          <w:szCs w:val="21"/>
        </w:rPr>
        <w:t xml:space="preserve">, если иное не оговорено в </w:t>
      </w:r>
      <w:r w:rsidR="00EA4621" w:rsidRPr="00442E08">
        <w:rPr>
          <w:rFonts w:ascii="Times New Roman" w:hAnsi="Times New Roman" w:cs="Times New Roman"/>
          <w:sz w:val="21"/>
          <w:szCs w:val="21"/>
        </w:rPr>
        <w:t>Дополнительном соглашении</w:t>
      </w:r>
      <w:r w:rsidR="00E4656A" w:rsidRPr="00442E08">
        <w:rPr>
          <w:rFonts w:ascii="Times New Roman" w:hAnsi="Times New Roman" w:cs="Times New Roman"/>
          <w:sz w:val="21"/>
          <w:szCs w:val="21"/>
        </w:rPr>
        <w:t>.</w:t>
      </w:r>
    </w:p>
    <w:p w14:paraId="66407183" w14:textId="77777777" w:rsidR="004C0CDA" w:rsidRPr="00442E08" w:rsidRDefault="00980D2C" w:rsidP="00FE3C68">
      <w:pPr>
        <w:pStyle w:val="af"/>
        <w:numPr>
          <w:ilvl w:val="1"/>
          <w:numId w:val="8"/>
        </w:numPr>
        <w:spacing w:after="0" w:afterAutospacing="0" w:line="240" w:lineRule="auto"/>
        <w:ind w:left="567" w:hanging="567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 xml:space="preserve">Моментом исполнения </w:t>
      </w:r>
      <w:r w:rsidR="00EB4392" w:rsidRPr="00442E08">
        <w:rPr>
          <w:rFonts w:ascii="Times New Roman" w:hAnsi="Times New Roman" w:cs="Times New Roman"/>
          <w:sz w:val="21"/>
          <w:szCs w:val="21"/>
        </w:rPr>
        <w:t>Клиентом</w:t>
      </w:r>
      <w:r w:rsidRPr="00442E08">
        <w:rPr>
          <w:rFonts w:ascii="Times New Roman" w:hAnsi="Times New Roman" w:cs="Times New Roman"/>
          <w:sz w:val="21"/>
          <w:szCs w:val="21"/>
        </w:rPr>
        <w:t xml:space="preserve"> обязанност</w:t>
      </w:r>
      <w:r w:rsidR="00452403" w:rsidRPr="00442E08">
        <w:rPr>
          <w:rFonts w:ascii="Times New Roman" w:hAnsi="Times New Roman" w:cs="Times New Roman"/>
          <w:sz w:val="21"/>
          <w:szCs w:val="21"/>
        </w:rPr>
        <w:t>ей</w:t>
      </w:r>
      <w:r w:rsidRPr="00442E08">
        <w:rPr>
          <w:rFonts w:ascii="Times New Roman" w:hAnsi="Times New Roman" w:cs="Times New Roman"/>
          <w:sz w:val="21"/>
          <w:szCs w:val="21"/>
        </w:rPr>
        <w:t xml:space="preserve"> по оплате услуг считается дата зачисления денежных средств на расчетный счет </w:t>
      </w:r>
      <w:r w:rsidR="00EB4392" w:rsidRPr="00442E08">
        <w:rPr>
          <w:rFonts w:ascii="Times New Roman" w:hAnsi="Times New Roman" w:cs="Times New Roman"/>
          <w:sz w:val="21"/>
          <w:szCs w:val="21"/>
        </w:rPr>
        <w:t>Экспедитора</w:t>
      </w:r>
      <w:r w:rsidRPr="00442E08">
        <w:rPr>
          <w:rFonts w:ascii="Times New Roman" w:hAnsi="Times New Roman" w:cs="Times New Roman"/>
          <w:sz w:val="21"/>
          <w:szCs w:val="21"/>
        </w:rPr>
        <w:t>.</w:t>
      </w:r>
      <w:r w:rsidR="00EA4621" w:rsidRPr="00442E0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14F98B0" w14:textId="77777777" w:rsidR="00854FBA" w:rsidRPr="00442E08" w:rsidRDefault="00854FBA" w:rsidP="00854FBA">
      <w:pPr>
        <w:pStyle w:val="af"/>
        <w:spacing w:after="0" w:afterAutospacing="0" w:line="240" w:lineRule="auto"/>
        <w:ind w:left="786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75A17991" w14:textId="77777777" w:rsidR="00B54390" w:rsidRPr="00442E08" w:rsidRDefault="00B54390" w:rsidP="00FE3C68">
      <w:pPr>
        <w:pStyle w:val="af"/>
        <w:numPr>
          <w:ilvl w:val="0"/>
          <w:numId w:val="8"/>
        </w:numPr>
        <w:spacing w:after="0" w:afterAutospacing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42E08">
        <w:rPr>
          <w:rFonts w:ascii="Times New Roman" w:hAnsi="Times New Roman" w:cs="Times New Roman"/>
          <w:b/>
          <w:sz w:val="21"/>
          <w:szCs w:val="21"/>
        </w:rPr>
        <w:t>Ответственность сторон.</w:t>
      </w:r>
    </w:p>
    <w:p w14:paraId="4EC1A384" w14:textId="77777777" w:rsidR="00D8462F" w:rsidRPr="00442E08" w:rsidRDefault="00D8462F" w:rsidP="00FE3C68">
      <w:pPr>
        <w:pStyle w:val="af"/>
        <w:spacing w:after="0" w:afterAutospacing="0" w:line="240" w:lineRule="auto"/>
        <w:ind w:left="786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75AAD1E5" w14:textId="77777777" w:rsidR="00BB583A" w:rsidRPr="00442E08" w:rsidRDefault="00B54390" w:rsidP="00FE3C68">
      <w:pPr>
        <w:pStyle w:val="af"/>
        <w:numPr>
          <w:ilvl w:val="1"/>
          <w:numId w:val="8"/>
        </w:numPr>
        <w:spacing w:after="0" w:afterAutospacing="0" w:line="240" w:lineRule="auto"/>
        <w:ind w:left="567" w:hanging="567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 xml:space="preserve">За неисполнение или ненадлежащее исполнение обязанностей, предусмотренных настоящим Договором, </w:t>
      </w:r>
      <w:r w:rsidR="005F7B6E" w:rsidRPr="00442E08">
        <w:rPr>
          <w:rFonts w:ascii="Times New Roman" w:hAnsi="Times New Roman" w:cs="Times New Roman"/>
          <w:sz w:val="21"/>
          <w:szCs w:val="21"/>
        </w:rPr>
        <w:t xml:space="preserve">Экспедитор </w:t>
      </w:r>
      <w:r w:rsidRPr="00442E08">
        <w:rPr>
          <w:rFonts w:ascii="Times New Roman" w:hAnsi="Times New Roman" w:cs="Times New Roman"/>
          <w:sz w:val="21"/>
          <w:szCs w:val="21"/>
        </w:rPr>
        <w:t xml:space="preserve">и </w:t>
      </w:r>
      <w:r w:rsidR="005F7B6E" w:rsidRPr="00442E08">
        <w:rPr>
          <w:rFonts w:ascii="Times New Roman" w:hAnsi="Times New Roman" w:cs="Times New Roman"/>
          <w:sz w:val="21"/>
          <w:szCs w:val="21"/>
        </w:rPr>
        <w:t>Клиент</w:t>
      </w:r>
      <w:r w:rsidRPr="00442E08">
        <w:rPr>
          <w:rFonts w:ascii="Times New Roman" w:hAnsi="Times New Roman" w:cs="Times New Roman"/>
          <w:sz w:val="21"/>
          <w:szCs w:val="21"/>
        </w:rPr>
        <w:t xml:space="preserve"> несут ответственность по основаниям и в размерах, которые определяются в соответствии с главой 25 ГК РФ и Федеральным законом «О транспортно-экспедиционной деятельности» № 87-ФЗ от 30.06.2003г.</w:t>
      </w:r>
    </w:p>
    <w:p w14:paraId="35434151" w14:textId="77777777" w:rsidR="00BB583A" w:rsidRPr="00442E08" w:rsidRDefault="00BB583A" w:rsidP="00BB583A">
      <w:pPr>
        <w:pStyle w:val="af"/>
        <w:numPr>
          <w:ilvl w:val="1"/>
          <w:numId w:val="8"/>
        </w:numPr>
        <w:spacing w:after="0" w:afterAutospacing="0" w:line="240" w:lineRule="auto"/>
        <w:ind w:left="567" w:hanging="567"/>
        <w:rPr>
          <w:rFonts w:ascii="Times New Roman" w:hAnsi="Times New Roman" w:cs="Times New Roman"/>
          <w:sz w:val="21"/>
          <w:szCs w:val="21"/>
        </w:rPr>
        <w:sectPr w:rsidR="00BB583A" w:rsidRPr="00442E08" w:rsidSect="00C261F0">
          <w:footerReference w:type="default" r:id="rId10"/>
          <w:type w:val="continuous"/>
          <w:pgSz w:w="11907" w:h="16840"/>
          <w:pgMar w:top="567" w:right="567" w:bottom="567" w:left="567" w:header="285" w:footer="0" w:gutter="0"/>
          <w:cols w:space="708"/>
          <w:noEndnote/>
          <w:docGrid w:linePitch="326"/>
        </w:sectPr>
      </w:pPr>
    </w:p>
    <w:p w14:paraId="702D9577" w14:textId="77777777" w:rsidR="00AE5410" w:rsidRPr="00442E08" w:rsidRDefault="005F7B6E" w:rsidP="003D093D">
      <w:pPr>
        <w:pStyle w:val="af"/>
        <w:numPr>
          <w:ilvl w:val="1"/>
          <w:numId w:val="8"/>
        </w:numPr>
        <w:spacing w:after="0" w:afterAutospacing="0" w:line="240" w:lineRule="auto"/>
        <w:ind w:left="567" w:hanging="567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lastRenderedPageBreak/>
        <w:t xml:space="preserve">Экспедитор </w:t>
      </w:r>
      <w:r w:rsidR="00B54390" w:rsidRPr="00442E08">
        <w:rPr>
          <w:rFonts w:ascii="Times New Roman" w:hAnsi="Times New Roman" w:cs="Times New Roman"/>
          <w:sz w:val="21"/>
          <w:szCs w:val="21"/>
        </w:rPr>
        <w:t xml:space="preserve">несет ответственность перед </w:t>
      </w:r>
      <w:r w:rsidR="003D093D" w:rsidRPr="00442E08">
        <w:rPr>
          <w:rFonts w:ascii="Times New Roman" w:hAnsi="Times New Roman" w:cs="Times New Roman"/>
          <w:sz w:val="21"/>
          <w:szCs w:val="21"/>
        </w:rPr>
        <w:t xml:space="preserve">Клиентом </w:t>
      </w:r>
      <w:r w:rsidR="00B54390" w:rsidRPr="00442E08">
        <w:rPr>
          <w:rFonts w:ascii="Times New Roman" w:hAnsi="Times New Roman" w:cs="Times New Roman"/>
          <w:sz w:val="21"/>
          <w:szCs w:val="21"/>
        </w:rPr>
        <w:t xml:space="preserve">в виде возмещения реального ущерба за утрату, недостачу или повреждение (порчу) груза после принятия его </w:t>
      </w:r>
      <w:r w:rsidRPr="00442E08">
        <w:rPr>
          <w:rFonts w:ascii="Times New Roman" w:hAnsi="Times New Roman" w:cs="Times New Roman"/>
          <w:sz w:val="21"/>
          <w:szCs w:val="21"/>
        </w:rPr>
        <w:t>Экспедитором и до выдачи Г</w:t>
      </w:r>
      <w:r w:rsidR="00B54390" w:rsidRPr="00442E08">
        <w:rPr>
          <w:rFonts w:ascii="Times New Roman" w:hAnsi="Times New Roman" w:cs="Times New Roman"/>
          <w:sz w:val="21"/>
          <w:szCs w:val="21"/>
        </w:rPr>
        <w:t xml:space="preserve">рузополучателю, если не докажет, что утрата, недостача или повреждение (порча) груза произошли вследствие обстоятельств, которые </w:t>
      </w:r>
      <w:r w:rsidRPr="00442E08">
        <w:rPr>
          <w:rFonts w:ascii="Times New Roman" w:hAnsi="Times New Roman" w:cs="Times New Roman"/>
          <w:sz w:val="21"/>
          <w:szCs w:val="21"/>
        </w:rPr>
        <w:t xml:space="preserve">Экспедитор </w:t>
      </w:r>
      <w:r w:rsidR="00B54390" w:rsidRPr="00442E08">
        <w:rPr>
          <w:rFonts w:ascii="Times New Roman" w:hAnsi="Times New Roman" w:cs="Times New Roman"/>
          <w:sz w:val="21"/>
          <w:szCs w:val="21"/>
        </w:rPr>
        <w:t>не мог предотвратить и устранение которых от него не зависело.</w:t>
      </w:r>
      <w:r w:rsidR="005709E9" w:rsidRPr="00442E08">
        <w:rPr>
          <w:rFonts w:ascii="Times New Roman" w:hAnsi="Times New Roman" w:cs="Times New Roman"/>
          <w:sz w:val="21"/>
          <w:szCs w:val="21"/>
        </w:rPr>
        <w:t xml:space="preserve"> При этом Экспедитор не несет ответственность за:</w:t>
      </w:r>
    </w:p>
    <w:p w14:paraId="1FCBFCA7" w14:textId="77777777" w:rsidR="005709E9" w:rsidRPr="00442E08" w:rsidRDefault="005709E9" w:rsidP="005709E9">
      <w:pPr>
        <w:numPr>
          <w:ilvl w:val="0"/>
          <w:numId w:val="16"/>
        </w:numPr>
        <w:spacing w:after="0" w:afterAutospacing="0" w:line="234" w:lineRule="auto"/>
        <w:ind w:left="851" w:hanging="284"/>
        <w:rPr>
          <w:rFonts w:ascii="Times New Roman" w:eastAsia="Symbol" w:hAnsi="Times New Roman" w:cs="Times New Roman"/>
          <w:sz w:val="21"/>
          <w:szCs w:val="21"/>
        </w:rPr>
      </w:pPr>
      <w:proofErr w:type="spellStart"/>
      <w:r w:rsidRPr="00442E08">
        <w:rPr>
          <w:rFonts w:ascii="Times New Roman" w:hAnsi="Times New Roman" w:cs="Times New Roman"/>
          <w:sz w:val="21"/>
          <w:szCs w:val="21"/>
        </w:rPr>
        <w:t>внутритарную</w:t>
      </w:r>
      <w:proofErr w:type="spellEnd"/>
      <w:r w:rsidRPr="00442E08">
        <w:rPr>
          <w:rFonts w:ascii="Times New Roman" w:hAnsi="Times New Roman" w:cs="Times New Roman"/>
          <w:sz w:val="21"/>
          <w:szCs w:val="21"/>
        </w:rPr>
        <w:t xml:space="preserve"> недостачу содержимого грузовых мест, переданных Грузополучателю в исправной таре (упаковке);</w:t>
      </w:r>
    </w:p>
    <w:p w14:paraId="6FA86769" w14:textId="77777777" w:rsidR="005709E9" w:rsidRPr="00442E08" w:rsidRDefault="005709E9" w:rsidP="005709E9">
      <w:pPr>
        <w:spacing w:after="0" w:afterAutospacing="0" w:line="13" w:lineRule="exact"/>
        <w:ind w:left="851" w:hanging="284"/>
        <w:rPr>
          <w:rFonts w:ascii="Times New Roman" w:eastAsia="Symbol" w:hAnsi="Times New Roman" w:cs="Times New Roman"/>
          <w:sz w:val="21"/>
          <w:szCs w:val="21"/>
        </w:rPr>
      </w:pPr>
    </w:p>
    <w:p w14:paraId="2A9411B2" w14:textId="77777777" w:rsidR="005709E9" w:rsidRPr="00442E08" w:rsidRDefault="005709E9" w:rsidP="005709E9">
      <w:pPr>
        <w:numPr>
          <w:ilvl w:val="0"/>
          <w:numId w:val="16"/>
        </w:numPr>
        <w:spacing w:after="0" w:afterAutospacing="0" w:line="234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>убытки, понесенные Клиентом в случае сдачи Клиентом груза к перевозке без предоставления полной, точной и достоверной информации о характере груза, о его особых свойствах, требующих специальных условий или мер предосторожности при его перевозке и хранении, отсутствия надлежащей маркировки, недостатков тары (упаковки) груза, которые не могли быть замечены при наружном осмотре во время приема груза к перевозке;</w:t>
      </w:r>
    </w:p>
    <w:p w14:paraId="0D779888" w14:textId="77777777" w:rsidR="005709E9" w:rsidRPr="00442E08" w:rsidRDefault="005709E9" w:rsidP="005709E9">
      <w:pPr>
        <w:numPr>
          <w:ilvl w:val="0"/>
          <w:numId w:val="16"/>
        </w:numPr>
        <w:spacing w:after="0" w:afterAutospacing="0" w:line="234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>повреждения груза в случае отказа Клиента от осуществления дополнительной упаковки груза, необходимой для перевозки;</w:t>
      </w:r>
    </w:p>
    <w:p w14:paraId="40235C18" w14:textId="77777777" w:rsidR="00E12C0F" w:rsidRPr="00442E08" w:rsidRDefault="005709E9" w:rsidP="005709E9">
      <w:pPr>
        <w:numPr>
          <w:ilvl w:val="0"/>
          <w:numId w:val="16"/>
        </w:numPr>
        <w:tabs>
          <w:tab w:val="left" w:pos="958"/>
        </w:tabs>
        <w:spacing w:after="0" w:afterAutospacing="0" w:line="234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>повреждения груза, сданного к перевозке с повреждением тары (упаковки), с отсутствием тары (упаковки), в ненадлежащей таре (упаковке) или с ее несоответствием характеру и свойствам груза.</w:t>
      </w:r>
    </w:p>
    <w:p w14:paraId="2790D186" w14:textId="77777777" w:rsidR="005709E9" w:rsidRPr="00442E08" w:rsidRDefault="00E12C0F" w:rsidP="005709E9">
      <w:pPr>
        <w:pStyle w:val="af"/>
        <w:numPr>
          <w:ilvl w:val="1"/>
          <w:numId w:val="8"/>
        </w:numPr>
        <w:spacing w:after="0" w:afterAutospacing="0" w:line="240" w:lineRule="auto"/>
        <w:ind w:left="567" w:hanging="567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>Клиент несет ответственность за достоверность сведений, представленных в Заявке, в том числе за достоверность описания груза и особые условия транспортировки.</w:t>
      </w:r>
    </w:p>
    <w:p w14:paraId="79C2BC1F" w14:textId="77777777" w:rsidR="005709E9" w:rsidRPr="00442E08" w:rsidRDefault="005709E9" w:rsidP="003D093D">
      <w:pPr>
        <w:pStyle w:val="af"/>
        <w:numPr>
          <w:ilvl w:val="1"/>
          <w:numId w:val="8"/>
        </w:numPr>
        <w:spacing w:after="0" w:afterAutospacing="0" w:line="240" w:lineRule="auto"/>
        <w:ind w:left="567" w:hanging="567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>Ответственность Экспедитора за утрату, повреждение, а также за срыв сроков доставки наступает только в том случае, если Клиент выполнил требования по подготовке и упаковке отправления, обеспечивающего сохранность содержимого, а также указал все необходимые данные в Заявке, включая телефон, адрес и контактное лицо Грузополучателя.</w:t>
      </w:r>
    </w:p>
    <w:p w14:paraId="3EB7E52D" w14:textId="77777777" w:rsidR="00C00D38" w:rsidRPr="00442E08" w:rsidRDefault="00467DE3" w:rsidP="003D093D">
      <w:pPr>
        <w:pStyle w:val="af"/>
        <w:numPr>
          <w:ilvl w:val="1"/>
          <w:numId w:val="8"/>
        </w:numPr>
        <w:spacing w:after="0" w:afterAutospacing="0" w:line="240" w:lineRule="auto"/>
        <w:ind w:left="567" w:hanging="567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>При получении груза Г</w:t>
      </w:r>
      <w:r w:rsidR="00C00D38" w:rsidRPr="00442E08">
        <w:rPr>
          <w:rFonts w:ascii="Times New Roman" w:hAnsi="Times New Roman" w:cs="Times New Roman"/>
          <w:sz w:val="21"/>
          <w:szCs w:val="21"/>
        </w:rPr>
        <w:t xml:space="preserve">рузополучатель обязан проверить количество полученных грузовых мест и их состояние. При наличии повреждения (порчи) или недостачи грузовых мест составить акт в месте выгрузки и заверить его подписью уполномоченного представителя </w:t>
      </w:r>
      <w:r w:rsidR="005F7B6E" w:rsidRPr="00442E08">
        <w:rPr>
          <w:rFonts w:ascii="Times New Roman" w:hAnsi="Times New Roman" w:cs="Times New Roman"/>
          <w:sz w:val="21"/>
          <w:szCs w:val="21"/>
        </w:rPr>
        <w:t>Экспедитора</w:t>
      </w:r>
      <w:r w:rsidR="00C00D38" w:rsidRPr="00442E08">
        <w:rPr>
          <w:rFonts w:ascii="Times New Roman" w:hAnsi="Times New Roman" w:cs="Times New Roman"/>
          <w:sz w:val="21"/>
          <w:szCs w:val="21"/>
        </w:rPr>
        <w:t xml:space="preserve">, выдавшего груз. </w:t>
      </w:r>
      <w:r w:rsidR="00D8462F" w:rsidRPr="00442E08">
        <w:rPr>
          <w:rFonts w:ascii="Times New Roman" w:hAnsi="Times New Roman" w:cs="Times New Roman"/>
          <w:sz w:val="21"/>
          <w:szCs w:val="21"/>
        </w:rPr>
        <w:t>Незамедлительно</w:t>
      </w:r>
      <w:r w:rsidR="00C00D38" w:rsidRPr="00442E08">
        <w:rPr>
          <w:rFonts w:ascii="Times New Roman" w:hAnsi="Times New Roman" w:cs="Times New Roman"/>
          <w:sz w:val="21"/>
          <w:szCs w:val="21"/>
        </w:rPr>
        <w:t xml:space="preserve"> уведомить </w:t>
      </w:r>
      <w:r w:rsidR="005F7B6E" w:rsidRPr="00442E08">
        <w:rPr>
          <w:rFonts w:ascii="Times New Roman" w:hAnsi="Times New Roman" w:cs="Times New Roman"/>
          <w:sz w:val="21"/>
          <w:szCs w:val="21"/>
        </w:rPr>
        <w:t xml:space="preserve">Экспедитора </w:t>
      </w:r>
      <w:r w:rsidR="00C00D38" w:rsidRPr="00442E08">
        <w:rPr>
          <w:rFonts w:ascii="Times New Roman" w:hAnsi="Times New Roman" w:cs="Times New Roman"/>
          <w:sz w:val="21"/>
          <w:szCs w:val="21"/>
        </w:rPr>
        <w:t>в письменной форме об утрате, недостаче или повреждении (порче) груза и указать общий характер недостачи или повреждения (порчи) груза. В противном случае, если не доказано иное, считается, что груз получен полностью и неповрежденным.</w:t>
      </w:r>
    </w:p>
    <w:p w14:paraId="2FDFC930" w14:textId="77777777" w:rsidR="00981314" w:rsidRPr="00442E08" w:rsidRDefault="00981314" w:rsidP="00981314">
      <w:pPr>
        <w:pStyle w:val="af"/>
        <w:numPr>
          <w:ilvl w:val="1"/>
          <w:numId w:val="8"/>
        </w:numPr>
        <w:spacing w:after="0" w:afterAutospacing="0" w:line="240" w:lineRule="auto"/>
        <w:ind w:left="567" w:hanging="567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>За отказ от Заявки, подписанной обеими сторонами, менее чем за 24 часа до момента подачи транспортного средства, Клиент обязан уплатить Исполнителю штраф в размере фактического размера понесенных Экспедитором убытков, связанных с деятельностью Экспедитора по выполнению условий Заявки.</w:t>
      </w:r>
    </w:p>
    <w:p w14:paraId="3736081C" w14:textId="77777777" w:rsidR="005A4431" w:rsidRPr="00442E08" w:rsidRDefault="00C00D38" w:rsidP="003D093D">
      <w:pPr>
        <w:pStyle w:val="af"/>
        <w:numPr>
          <w:ilvl w:val="1"/>
          <w:numId w:val="8"/>
        </w:numPr>
        <w:spacing w:after="0" w:afterAutospacing="0" w:line="240" w:lineRule="auto"/>
        <w:ind w:left="567" w:hanging="567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>Споры, возникающие из настоящего Договора, стороны решают</w:t>
      </w:r>
      <w:r w:rsidR="00167D5C" w:rsidRPr="00442E08">
        <w:rPr>
          <w:rFonts w:ascii="Times New Roman" w:hAnsi="Times New Roman" w:cs="Times New Roman"/>
          <w:sz w:val="21"/>
          <w:szCs w:val="21"/>
        </w:rPr>
        <w:t xml:space="preserve"> путем переговоров,</w:t>
      </w:r>
      <w:r w:rsidRPr="00442E08">
        <w:rPr>
          <w:rFonts w:ascii="Times New Roman" w:hAnsi="Times New Roman" w:cs="Times New Roman"/>
          <w:sz w:val="21"/>
          <w:szCs w:val="21"/>
        </w:rPr>
        <w:t xml:space="preserve"> в претензионном порядке. Претензия </w:t>
      </w:r>
      <w:r w:rsidR="005F7B6E" w:rsidRPr="00442E08">
        <w:rPr>
          <w:rFonts w:ascii="Times New Roman" w:hAnsi="Times New Roman" w:cs="Times New Roman"/>
          <w:sz w:val="21"/>
          <w:szCs w:val="21"/>
        </w:rPr>
        <w:t>может</w:t>
      </w:r>
      <w:r w:rsidRPr="00442E08">
        <w:rPr>
          <w:rFonts w:ascii="Times New Roman" w:hAnsi="Times New Roman" w:cs="Times New Roman"/>
          <w:sz w:val="21"/>
          <w:szCs w:val="21"/>
        </w:rPr>
        <w:t xml:space="preserve"> быть предъявлена в течение </w:t>
      </w:r>
      <w:r w:rsidR="00DB50E9" w:rsidRPr="00442E08">
        <w:rPr>
          <w:rFonts w:ascii="Times New Roman" w:hAnsi="Times New Roman" w:cs="Times New Roman"/>
          <w:sz w:val="21"/>
          <w:szCs w:val="21"/>
        </w:rPr>
        <w:t>10</w:t>
      </w:r>
      <w:r w:rsidRPr="00442E08">
        <w:rPr>
          <w:rFonts w:ascii="Times New Roman" w:hAnsi="Times New Roman" w:cs="Times New Roman"/>
          <w:sz w:val="21"/>
          <w:szCs w:val="21"/>
        </w:rPr>
        <w:t xml:space="preserve"> дней с момента получения груза. Претензия предъявляется в письменном виде. Претензия рассматривается только при условии соблюдения </w:t>
      </w:r>
      <w:r w:rsidR="003D093D" w:rsidRPr="00442E08">
        <w:rPr>
          <w:rFonts w:ascii="Times New Roman" w:hAnsi="Times New Roman" w:cs="Times New Roman"/>
          <w:sz w:val="21"/>
          <w:szCs w:val="21"/>
        </w:rPr>
        <w:t xml:space="preserve">Клиентом </w:t>
      </w:r>
      <w:r w:rsidRPr="00442E08">
        <w:rPr>
          <w:rFonts w:ascii="Times New Roman" w:hAnsi="Times New Roman" w:cs="Times New Roman"/>
          <w:sz w:val="21"/>
          <w:szCs w:val="21"/>
        </w:rPr>
        <w:t>всех пунктов настоящего Договора и при предоставлении следующих документов: претензия, акт о состоянии груза, составленный в момент получения груза, товарная накладная (ТОРГ-12)</w:t>
      </w:r>
      <w:r w:rsidR="007237B4" w:rsidRPr="00442E08">
        <w:rPr>
          <w:rFonts w:ascii="Times New Roman" w:hAnsi="Times New Roman" w:cs="Times New Roman"/>
          <w:sz w:val="21"/>
          <w:szCs w:val="21"/>
        </w:rPr>
        <w:t>,</w:t>
      </w:r>
      <w:r w:rsidR="00DB50E9"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="007237B4" w:rsidRPr="00442E08">
        <w:rPr>
          <w:rFonts w:ascii="Times New Roman" w:hAnsi="Times New Roman" w:cs="Times New Roman"/>
          <w:sz w:val="21"/>
          <w:szCs w:val="21"/>
        </w:rPr>
        <w:t xml:space="preserve">документ, подтверждающий </w:t>
      </w:r>
      <w:r w:rsidRPr="00442E08">
        <w:rPr>
          <w:rFonts w:ascii="Times New Roman" w:hAnsi="Times New Roman" w:cs="Times New Roman"/>
          <w:sz w:val="21"/>
          <w:szCs w:val="21"/>
        </w:rPr>
        <w:t>получени</w:t>
      </w:r>
      <w:r w:rsidR="007237B4" w:rsidRPr="00442E08">
        <w:rPr>
          <w:rFonts w:ascii="Times New Roman" w:hAnsi="Times New Roman" w:cs="Times New Roman"/>
          <w:sz w:val="21"/>
          <w:szCs w:val="21"/>
        </w:rPr>
        <w:t>е</w:t>
      </w:r>
      <w:r w:rsidRPr="00442E08">
        <w:rPr>
          <w:rFonts w:ascii="Times New Roman" w:hAnsi="Times New Roman" w:cs="Times New Roman"/>
          <w:sz w:val="21"/>
          <w:szCs w:val="21"/>
        </w:rPr>
        <w:t xml:space="preserve"> груза, </w:t>
      </w:r>
      <w:r w:rsidR="00DB50E9" w:rsidRPr="00442E08">
        <w:rPr>
          <w:rFonts w:ascii="Times New Roman" w:hAnsi="Times New Roman" w:cs="Times New Roman"/>
          <w:sz w:val="21"/>
          <w:szCs w:val="21"/>
        </w:rPr>
        <w:t xml:space="preserve">и иные </w:t>
      </w:r>
      <w:r w:rsidRPr="00442E08">
        <w:rPr>
          <w:rFonts w:ascii="Times New Roman" w:hAnsi="Times New Roman" w:cs="Times New Roman"/>
          <w:sz w:val="21"/>
          <w:szCs w:val="21"/>
        </w:rPr>
        <w:t>документы, подтверждающие право на предъявление претензии.</w:t>
      </w:r>
      <w:r w:rsidR="00FA69A1"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="00D247A5" w:rsidRPr="00442E08">
        <w:rPr>
          <w:rFonts w:ascii="Times New Roman" w:hAnsi="Times New Roman" w:cs="Times New Roman"/>
          <w:sz w:val="21"/>
          <w:szCs w:val="21"/>
        </w:rPr>
        <w:t>Срок рассмотрения Претензии – 30</w:t>
      </w:r>
      <w:r w:rsidR="00FA69A1" w:rsidRPr="00442E08">
        <w:rPr>
          <w:rFonts w:ascii="Times New Roman" w:hAnsi="Times New Roman" w:cs="Times New Roman"/>
          <w:sz w:val="21"/>
          <w:szCs w:val="21"/>
        </w:rPr>
        <w:t xml:space="preserve"> дней</w:t>
      </w:r>
      <w:r w:rsidR="00D247A5" w:rsidRPr="00442E08">
        <w:rPr>
          <w:rFonts w:ascii="Times New Roman" w:hAnsi="Times New Roman" w:cs="Times New Roman"/>
          <w:sz w:val="21"/>
          <w:szCs w:val="21"/>
        </w:rPr>
        <w:t xml:space="preserve"> с момента получения</w:t>
      </w:r>
      <w:r w:rsidR="00FA69A1" w:rsidRPr="00442E08">
        <w:rPr>
          <w:rFonts w:ascii="Times New Roman" w:hAnsi="Times New Roman" w:cs="Times New Roman"/>
          <w:sz w:val="21"/>
          <w:szCs w:val="21"/>
        </w:rPr>
        <w:t>.</w:t>
      </w:r>
    </w:p>
    <w:p w14:paraId="2EE1F390" w14:textId="77777777" w:rsidR="00FA69A1" w:rsidRPr="00442E08" w:rsidRDefault="00167D5C" w:rsidP="00FE3C68">
      <w:pPr>
        <w:pStyle w:val="af"/>
        <w:numPr>
          <w:ilvl w:val="1"/>
          <w:numId w:val="8"/>
        </w:numPr>
        <w:spacing w:after="0" w:afterAutospacing="0" w:line="240" w:lineRule="auto"/>
        <w:ind w:left="567" w:hanging="567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 xml:space="preserve">В случае, если споры и разногласия не могут быть разрешены путем переговоров, Стороны передают их разрешение в Арбитражный суд </w:t>
      </w:r>
      <w:r w:rsidR="00D54E45" w:rsidRPr="00442E08">
        <w:rPr>
          <w:rFonts w:ascii="Times New Roman" w:hAnsi="Times New Roman" w:cs="Times New Roman"/>
          <w:sz w:val="21"/>
          <w:szCs w:val="21"/>
        </w:rPr>
        <w:t xml:space="preserve">города </w:t>
      </w:r>
      <w:r w:rsidR="00DB50E9" w:rsidRPr="00442E08">
        <w:rPr>
          <w:rFonts w:ascii="Times New Roman" w:hAnsi="Times New Roman" w:cs="Times New Roman"/>
          <w:sz w:val="21"/>
          <w:szCs w:val="21"/>
        </w:rPr>
        <w:t>Санкт-Петербурга и Ленинградской области</w:t>
      </w:r>
      <w:r w:rsidRPr="00442E08">
        <w:rPr>
          <w:rFonts w:ascii="Times New Roman" w:hAnsi="Times New Roman" w:cs="Times New Roman"/>
          <w:sz w:val="21"/>
          <w:szCs w:val="21"/>
        </w:rPr>
        <w:t>.</w:t>
      </w:r>
    </w:p>
    <w:p w14:paraId="2D49A98A" w14:textId="77777777" w:rsidR="005A4431" w:rsidRPr="00442E08" w:rsidRDefault="003D093D" w:rsidP="00FE3C68">
      <w:pPr>
        <w:pStyle w:val="af"/>
        <w:numPr>
          <w:ilvl w:val="1"/>
          <w:numId w:val="8"/>
        </w:numPr>
        <w:spacing w:after="0" w:afterAutospacing="0" w:line="240" w:lineRule="auto"/>
        <w:ind w:left="567" w:hanging="567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lastRenderedPageBreak/>
        <w:t xml:space="preserve">Экспедитор </w:t>
      </w:r>
      <w:r w:rsidR="005A4431" w:rsidRPr="00442E08">
        <w:rPr>
          <w:rFonts w:ascii="Times New Roman" w:hAnsi="Times New Roman" w:cs="Times New Roman"/>
          <w:sz w:val="21"/>
          <w:szCs w:val="21"/>
        </w:rPr>
        <w:t xml:space="preserve">не несет ответственность за </w:t>
      </w:r>
      <w:proofErr w:type="spellStart"/>
      <w:r w:rsidR="005A4431" w:rsidRPr="00442E08">
        <w:rPr>
          <w:rFonts w:ascii="Times New Roman" w:hAnsi="Times New Roman" w:cs="Times New Roman"/>
          <w:sz w:val="21"/>
          <w:szCs w:val="21"/>
        </w:rPr>
        <w:t>внутритарную</w:t>
      </w:r>
      <w:proofErr w:type="spellEnd"/>
      <w:r w:rsidR="005A4431" w:rsidRPr="00442E08">
        <w:rPr>
          <w:rFonts w:ascii="Times New Roman" w:hAnsi="Times New Roman" w:cs="Times New Roman"/>
          <w:sz w:val="21"/>
          <w:szCs w:val="21"/>
        </w:rPr>
        <w:t xml:space="preserve"> недостачу, либо повреждение содержимого грузовых мест, доставленных в исправной таре (целой упаковке). </w:t>
      </w:r>
      <w:r w:rsidRPr="00442E08">
        <w:rPr>
          <w:rFonts w:ascii="Times New Roman" w:hAnsi="Times New Roman" w:cs="Times New Roman"/>
          <w:sz w:val="21"/>
          <w:szCs w:val="21"/>
        </w:rPr>
        <w:t xml:space="preserve">Экспедитор </w:t>
      </w:r>
      <w:r w:rsidR="005A4431" w:rsidRPr="00442E08">
        <w:rPr>
          <w:rFonts w:ascii="Times New Roman" w:hAnsi="Times New Roman" w:cs="Times New Roman"/>
          <w:sz w:val="21"/>
          <w:szCs w:val="21"/>
        </w:rPr>
        <w:t xml:space="preserve">не несет ответственность за имущественный ущерб, причиненный </w:t>
      </w:r>
      <w:r w:rsidRPr="00442E08">
        <w:rPr>
          <w:rFonts w:ascii="Times New Roman" w:hAnsi="Times New Roman" w:cs="Times New Roman"/>
          <w:sz w:val="21"/>
          <w:szCs w:val="21"/>
        </w:rPr>
        <w:t xml:space="preserve">Клиенту </w:t>
      </w:r>
      <w:r w:rsidR="005A4431" w:rsidRPr="00442E08">
        <w:rPr>
          <w:rFonts w:ascii="Times New Roman" w:hAnsi="Times New Roman" w:cs="Times New Roman"/>
          <w:sz w:val="21"/>
          <w:szCs w:val="21"/>
        </w:rPr>
        <w:t>в случае сдачи груза к перевозке в ненадлежащей таре и упаковке.</w:t>
      </w:r>
    </w:p>
    <w:p w14:paraId="7DF9DEE2" w14:textId="77777777" w:rsidR="005A4431" w:rsidRPr="00442E08" w:rsidRDefault="005A4431" w:rsidP="00FE3C68">
      <w:pPr>
        <w:pStyle w:val="af"/>
        <w:numPr>
          <w:ilvl w:val="1"/>
          <w:numId w:val="8"/>
        </w:numPr>
        <w:spacing w:after="0" w:afterAutospacing="0" w:line="240" w:lineRule="auto"/>
        <w:ind w:left="567" w:hanging="567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 xml:space="preserve">В случае одностороннего отказа от исполнения настоящего Договора </w:t>
      </w:r>
      <w:r w:rsidR="003D093D" w:rsidRPr="00442E08">
        <w:rPr>
          <w:rFonts w:ascii="Times New Roman" w:hAnsi="Times New Roman" w:cs="Times New Roman"/>
          <w:sz w:val="21"/>
          <w:szCs w:val="21"/>
        </w:rPr>
        <w:t xml:space="preserve">Клиент </w:t>
      </w:r>
      <w:r w:rsidRPr="00442E08">
        <w:rPr>
          <w:rFonts w:ascii="Times New Roman" w:hAnsi="Times New Roman" w:cs="Times New Roman"/>
          <w:sz w:val="21"/>
          <w:szCs w:val="21"/>
        </w:rPr>
        <w:t xml:space="preserve">или </w:t>
      </w:r>
      <w:r w:rsidR="003D093D" w:rsidRPr="00442E08">
        <w:rPr>
          <w:rFonts w:ascii="Times New Roman" w:hAnsi="Times New Roman" w:cs="Times New Roman"/>
          <w:sz w:val="21"/>
          <w:szCs w:val="21"/>
        </w:rPr>
        <w:t xml:space="preserve">Экспедитор </w:t>
      </w:r>
      <w:r w:rsidRPr="00442E08">
        <w:rPr>
          <w:rFonts w:ascii="Times New Roman" w:hAnsi="Times New Roman" w:cs="Times New Roman"/>
          <w:sz w:val="21"/>
          <w:szCs w:val="21"/>
        </w:rPr>
        <w:t>возмещает другой стороне убытки, вызванные расторжением Договора.</w:t>
      </w:r>
    </w:p>
    <w:p w14:paraId="75E87670" w14:textId="77777777" w:rsidR="00DD099B" w:rsidRPr="00442E08" w:rsidRDefault="005A4431" w:rsidP="00FE3C68">
      <w:pPr>
        <w:pStyle w:val="af"/>
        <w:numPr>
          <w:ilvl w:val="1"/>
          <w:numId w:val="8"/>
        </w:numPr>
        <w:spacing w:after="0" w:afterAutospacing="0" w:line="240" w:lineRule="auto"/>
        <w:ind w:left="567" w:hanging="567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>Стороны освобождаются от ответственности за частичное или полное невыполнение обязательств по настоящему Договору, если такое невыполнение вызвано обстоятельствами непреодолимой силы.</w:t>
      </w:r>
    </w:p>
    <w:p w14:paraId="7214AE15" w14:textId="77777777" w:rsidR="004C0CDA" w:rsidRPr="00442E08" w:rsidRDefault="004C0CDA" w:rsidP="00FE3C68">
      <w:pPr>
        <w:spacing w:after="0" w:afterAutospacing="0" w:line="240" w:lineRule="auto"/>
        <w:ind w:firstLine="426"/>
        <w:contextualSpacing/>
        <w:rPr>
          <w:rFonts w:ascii="Times New Roman" w:hAnsi="Times New Roman" w:cs="Times New Roman"/>
          <w:sz w:val="21"/>
          <w:szCs w:val="21"/>
        </w:rPr>
      </w:pPr>
    </w:p>
    <w:p w14:paraId="1E673E29" w14:textId="77777777" w:rsidR="00FE21B7" w:rsidRPr="00442E08" w:rsidRDefault="00FE21B7" w:rsidP="00FE3C68">
      <w:pPr>
        <w:pStyle w:val="af"/>
        <w:numPr>
          <w:ilvl w:val="0"/>
          <w:numId w:val="8"/>
        </w:numPr>
        <w:spacing w:after="0" w:afterAutospacing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42E08">
        <w:rPr>
          <w:rFonts w:ascii="Times New Roman" w:hAnsi="Times New Roman" w:cs="Times New Roman"/>
          <w:b/>
          <w:sz w:val="21"/>
          <w:szCs w:val="21"/>
        </w:rPr>
        <w:t xml:space="preserve">Заключительные положения. </w:t>
      </w:r>
    </w:p>
    <w:p w14:paraId="79C87F56" w14:textId="77777777" w:rsidR="00B83E23" w:rsidRPr="00442E08" w:rsidRDefault="00B83E23" w:rsidP="00FE3C68">
      <w:pPr>
        <w:pStyle w:val="af"/>
        <w:spacing w:after="0" w:afterAutospacing="0" w:line="240" w:lineRule="auto"/>
        <w:ind w:left="786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1BC9FB48" w14:textId="77777777" w:rsidR="0055017D" w:rsidRPr="00442E08" w:rsidRDefault="00FE21B7" w:rsidP="00C110B8">
      <w:pPr>
        <w:pStyle w:val="af"/>
        <w:numPr>
          <w:ilvl w:val="1"/>
          <w:numId w:val="8"/>
        </w:numPr>
        <w:spacing w:after="0" w:afterAutospacing="0" w:line="240" w:lineRule="auto"/>
        <w:ind w:left="567" w:hanging="567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>Настоящий Договор</w:t>
      </w:r>
      <w:r w:rsidR="006A7ABB"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Pr="00442E08">
        <w:rPr>
          <w:rFonts w:ascii="Times New Roman" w:hAnsi="Times New Roman" w:cs="Times New Roman"/>
          <w:sz w:val="21"/>
          <w:szCs w:val="21"/>
        </w:rPr>
        <w:t>заключен сроком на один</w:t>
      </w:r>
      <w:r w:rsidR="006A7ABB"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Pr="00442E08">
        <w:rPr>
          <w:rFonts w:ascii="Times New Roman" w:hAnsi="Times New Roman" w:cs="Times New Roman"/>
          <w:sz w:val="21"/>
          <w:szCs w:val="21"/>
        </w:rPr>
        <w:t>год</w:t>
      </w:r>
      <w:r w:rsidR="006A7ABB"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Pr="00442E08">
        <w:rPr>
          <w:rFonts w:ascii="Times New Roman" w:hAnsi="Times New Roman" w:cs="Times New Roman"/>
          <w:sz w:val="21"/>
          <w:szCs w:val="21"/>
        </w:rPr>
        <w:t>и вступает</w:t>
      </w:r>
      <w:r w:rsidR="006A7ABB"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Pr="00442E08">
        <w:rPr>
          <w:rFonts w:ascii="Times New Roman" w:hAnsi="Times New Roman" w:cs="Times New Roman"/>
          <w:sz w:val="21"/>
          <w:szCs w:val="21"/>
        </w:rPr>
        <w:t>в силу</w:t>
      </w:r>
      <w:r w:rsidR="006A7ABB"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Pr="00442E08">
        <w:rPr>
          <w:rFonts w:ascii="Times New Roman" w:hAnsi="Times New Roman" w:cs="Times New Roman"/>
          <w:sz w:val="21"/>
          <w:szCs w:val="21"/>
        </w:rPr>
        <w:t>с момента его подписания обеими сторонами.</w:t>
      </w:r>
      <w:r w:rsidR="006A7ABB"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Pr="00442E08">
        <w:rPr>
          <w:rFonts w:ascii="Times New Roman" w:hAnsi="Times New Roman" w:cs="Times New Roman"/>
          <w:sz w:val="21"/>
          <w:szCs w:val="21"/>
        </w:rPr>
        <w:t>Если ни одна из сторон за 30 дней до истечения срока действия Договора не известит другую сторону</w:t>
      </w:r>
      <w:r w:rsidR="006A7ABB"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Pr="00442E08">
        <w:rPr>
          <w:rFonts w:ascii="Times New Roman" w:hAnsi="Times New Roman" w:cs="Times New Roman"/>
          <w:sz w:val="21"/>
          <w:szCs w:val="21"/>
        </w:rPr>
        <w:t>в письменной форме о расторжении</w:t>
      </w:r>
      <w:r w:rsidR="006A7ABB"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Pr="00442E08">
        <w:rPr>
          <w:rFonts w:ascii="Times New Roman" w:hAnsi="Times New Roman" w:cs="Times New Roman"/>
          <w:sz w:val="21"/>
          <w:szCs w:val="21"/>
        </w:rPr>
        <w:t>Договора,</w:t>
      </w:r>
      <w:r w:rsidR="006A7ABB"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="00B83E23" w:rsidRPr="00442E08">
        <w:rPr>
          <w:rFonts w:ascii="Times New Roman" w:hAnsi="Times New Roman" w:cs="Times New Roman"/>
          <w:sz w:val="21"/>
          <w:szCs w:val="21"/>
        </w:rPr>
        <w:t>Договор считается продленным</w:t>
      </w:r>
      <w:r w:rsidRPr="00442E08">
        <w:rPr>
          <w:rFonts w:ascii="Times New Roman" w:hAnsi="Times New Roman" w:cs="Times New Roman"/>
          <w:sz w:val="21"/>
          <w:szCs w:val="21"/>
        </w:rPr>
        <w:t xml:space="preserve"> на следующий год</w:t>
      </w:r>
      <w:r w:rsidR="00B83E23" w:rsidRPr="00442E08">
        <w:rPr>
          <w:rFonts w:ascii="Times New Roman" w:hAnsi="Times New Roman" w:cs="Times New Roman"/>
          <w:sz w:val="21"/>
          <w:szCs w:val="21"/>
        </w:rPr>
        <w:t xml:space="preserve"> на тех же условиях</w:t>
      </w:r>
      <w:r w:rsidRPr="00442E08">
        <w:rPr>
          <w:rFonts w:ascii="Times New Roman" w:hAnsi="Times New Roman" w:cs="Times New Roman"/>
          <w:sz w:val="21"/>
          <w:szCs w:val="21"/>
        </w:rPr>
        <w:t>.</w:t>
      </w:r>
      <w:r w:rsidR="00EF3F54" w:rsidRPr="00442E0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EB9C882" w14:textId="77777777" w:rsidR="00FE21B7" w:rsidRPr="00442E08" w:rsidRDefault="00EF3F54" w:rsidP="00C110B8">
      <w:pPr>
        <w:pStyle w:val="af"/>
        <w:numPr>
          <w:ilvl w:val="1"/>
          <w:numId w:val="8"/>
        </w:numPr>
        <w:spacing w:after="0" w:afterAutospacing="0" w:line="240" w:lineRule="auto"/>
        <w:ind w:left="567" w:hanging="567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 xml:space="preserve">Стороны согласовали, что в случае изменения стоимости услуг или ценового соглашения, обновленная стоимость услуг применяется ко всем перевозкам, которые инициированы </w:t>
      </w:r>
      <w:r w:rsidR="0055017D" w:rsidRPr="00442E08">
        <w:rPr>
          <w:rFonts w:ascii="Times New Roman" w:hAnsi="Times New Roman" w:cs="Times New Roman"/>
          <w:sz w:val="21"/>
          <w:szCs w:val="21"/>
        </w:rPr>
        <w:t xml:space="preserve">Клиентом </w:t>
      </w:r>
      <w:r w:rsidRPr="00442E08">
        <w:rPr>
          <w:rFonts w:ascii="Times New Roman" w:hAnsi="Times New Roman" w:cs="Times New Roman"/>
          <w:sz w:val="21"/>
          <w:szCs w:val="21"/>
        </w:rPr>
        <w:t xml:space="preserve">после получения соответствующего уведомления </w:t>
      </w:r>
      <w:r w:rsidR="0055017D" w:rsidRPr="00442E08">
        <w:rPr>
          <w:rFonts w:ascii="Times New Roman" w:hAnsi="Times New Roman" w:cs="Times New Roman"/>
          <w:sz w:val="21"/>
          <w:szCs w:val="21"/>
        </w:rPr>
        <w:t>Экспедитора</w:t>
      </w:r>
      <w:r w:rsidRPr="00442E08">
        <w:rPr>
          <w:rFonts w:ascii="Times New Roman" w:hAnsi="Times New Roman" w:cs="Times New Roman"/>
          <w:sz w:val="21"/>
          <w:szCs w:val="21"/>
        </w:rPr>
        <w:t xml:space="preserve"> об изменении цены. </w:t>
      </w:r>
    </w:p>
    <w:p w14:paraId="284DE46A" w14:textId="77777777" w:rsidR="00FE21B7" w:rsidRPr="00442E08" w:rsidRDefault="00FE21B7" w:rsidP="00C110B8">
      <w:pPr>
        <w:pStyle w:val="af"/>
        <w:numPr>
          <w:ilvl w:val="1"/>
          <w:numId w:val="8"/>
        </w:numPr>
        <w:spacing w:after="0" w:afterAutospacing="0" w:line="240" w:lineRule="auto"/>
        <w:ind w:left="567" w:hanging="567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>Все изменения</w:t>
      </w:r>
      <w:r w:rsidR="006A7ABB"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Pr="00442E08">
        <w:rPr>
          <w:rFonts w:ascii="Times New Roman" w:hAnsi="Times New Roman" w:cs="Times New Roman"/>
          <w:sz w:val="21"/>
          <w:szCs w:val="21"/>
        </w:rPr>
        <w:t>и дополнения</w:t>
      </w:r>
      <w:r w:rsidR="006A7ABB"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Pr="00442E08">
        <w:rPr>
          <w:rFonts w:ascii="Times New Roman" w:hAnsi="Times New Roman" w:cs="Times New Roman"/>
          <w:sz w:val="21"/>
          <w:szCs w:val="21"/>
        </w:rPr>
        <w:t>к настоящему Договору действительны лишь</w:t>
      </w:r>
      <w:r w:rsidR="006A7ABB"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Pr="00442E08">
        <w:rPr>
          <w:rFonts w:ascii="Times New Roman" w:hAnsi="Times New Roman" w:cs="Times New Roman"/>
          <w:sz w:val="21"/>
          <w:szCs w:val="21"/>
        </w:rPr>
        <w:t>в</w:t>
      </w:r>
      <w:r w:rsidR="006A7ABB"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Pr="00442E08">
        <w:rPr>
          <w:rFonts w:ascii="Times New Roman" w:hAnsi="Times New Roman" w:cs="Times New Roman"/>
          <w:sz w:val="21"/>
          <w:szCs w:val="21"/>
        </w:rPr>
        <w:t>том случае, если они совершены</w:t>
      </w:r>
      <w:r w:rsidR="006A7ABB"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Pr="00442E08">
        <w:rPr>
          <w:rFonts w:ascii="Times New Roman" w:hAnsi="Times New Roman" w:cs="Times New Roman"/>
          <w:sz w:val="21"/>
          <w:szCs w:val="21"/>
        </w:rPr>
        <w:t>в письменной</w:t>
      </w:r>
      <w:r w:rsidR="006A7ABB"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Pr="00442E08">
        <w:rPr>
          <w:rFonts w:ascii="Times New Roman" w:hAnsi="Times New Roman" w:cs="Times New Roman"/>
          <w:sz w:val="21"/>
          <w:szCs w:val="21"/>
        </w:rPr>
        <w:t xml:space="preserve">форме, подписаны уполномоченными представителями </w:t>
      </w:r>
      <w:r w:rsidR="00AC6B2B" w:rsidRPr="00442E08">
        <w:rPr>
          <w:rFonts w:ascii="Times New Roman" w:hAnsi="Times New Roman" w:cs="Times New Roman"/>
          <w:sz w:val="21"/>
          <w:szCs w:val="21"/>
        </w:rPr>
        <w:t xml:space="preserve">обеих </w:t>
      </w:r>
      <w:r w:rsidRPr="00442E08">
        <w:rPr>
          <w:rFonts w:ascii="Times New Roman" w:hAnsi="Times New Roman" w:cs="Times New Roman"/>
          <w:sz w:val="21"/>
          <w:szCs w:val="21"/>
        </w:rPr>
        <w:t>сторон и</w:t>
      </w:r>
      <w:r w:rsidR="006A7ABB"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Pr="00442E08">
        <w:rPr>
          <w:rFonts w:ascii="Times New Roman" w:hAnsi="Times New Roman" w:cs="Times New Roman"/>
          <w:sz w:val="21"/>
          <w:szCs w:val="21"/>
        </w:rPr>
        <w:t>заверены круглыми печатями</w:t>
      </w:r>
      <w:r w:rsidR="00D54E45"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Pr="00442E08">
        <w:rPr>
          <w:rFonts w:ascii="Times New Roman" w:hAnsi="Times New Roman" w:cs="Times New Roman"/>
          <w:sz w:val="21"/>
          <w:szCs w:val="21"/>
        </w:rPr>
        <w:t>(для юридических лиц). Все приложения</w:t>
      </w:r>
      <w:r w:rsidR="006A7ABB"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Pr="00442E08">
        <w:rPr>
          <w:rFonts w:ascii="Times New Roman" w:hAnsi="Times New Roman" w:cs="Times New Roman"/>
          <w:sz w:val="21"/>
          <w:szCs w:val="21"/>
        </w:rPr>
        <w:t>и дополнения</w:t>
      </w:r>
      <w:r w:rsidR="006A7ABB"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Pr="00442E08">
        <w:rPr>
          <w:rFonts w:ascii="Times New Roman" w:hAnsi="Times New Roman" w:cs="Times New Roman"/>
          <w:sz w:val="21"/>
          <w:szCs w:val="21"/>
        </w:rPr>
        <w:t>к настоящему Договору являются его неотъемлемой частью.</w:t>
      </w:r>
    </w:p>
    <w:p w14:paraId="4F409165" w14:textId="77777777" w:rsidR="00FE21B7" w:rsidRPr="00442E08" w:rsidRDefault="00FE21B7" w:rsidP="00C110B8">
      <w:pPr>
        <w:pStyle w:val="af"/>
        <w:numPr>
          <w:ilvl w:val="1"/>
          <w:numId w:val="8"/>
        </w:numPr>
        <w:spacing w:after="0" w:afterAutospacing="0" w:line="240" w:lineRule="auto"/>
        <w:ind w:left="567" w:hanging="567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>Настоящий Договор составлен в двух экземплярах, каждый из которых имеет одинаковую юридическую силу.</w:t>
      </w:r>
    </w:p>
    <w:p w14:paraId="7B16B631" w14:textId="77777777" w:rsidR="009C6E09" w:rsidRPr="00442E08" w:rsidRDefault="00FE21B7" w:rsidP="00C110B8">
      <w:pPr>
        <w:pStyle w:val="af"/>
        <w:numPr>
          <w:ilvl w:val="1"/>
          <w:numId w:val="8"/>
        </w:numPr>
        <w:spacing w:after="0" w:afterAutospacing="0" w:line="240" w:lineRule="auto"/>
        <w:ind w:left="567" w:hanging="567"/>
        <w:rPr>
          <w:rFonts w:ascii="Times New Roman" w:hAnsi="Times New Roman" w:cs="Times New Roman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>Положения, не урегулированные настоящим Договором, регулируются Гражданским кодексом РФ, Федеральным Законом №87-ФЗ «О</w:t>
      </w:r>
      <w:r w:rsidR="006A7ABB"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Pr="00442E08">
        <w:rPr>
          <w:rFonts w:ascii="Times New Roman" w:hAnsi="Times New Roman" w:cs="Times New Roman"/>
          <w:sz w:val="21"/>
          <w:szCs w:val="21"/>
        </w:rPr>
        <w:t>транспортно-экспедиционной деятельности», Постановлением Правительства РФ№ 554 от 08.08.2006г. «Об утверждении правил</w:t>
      </w:r>
      <w:r w:rsidR="006A7ABB"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Pr="00442E08">
        <w:rPr>
          <w:rFonts w:ascii="Times New Roman" w:hAnsi="Times New Roman" w:cs="Times New Roman"/>
          <w:sz w:val="21"/>
          <w:szCs w:val="21"/>
        </w:rPr>
        <w:t>транспортно-экспедиционной деятельности», Приказом</w:t>
      </w:r>
      <w:r w:rsidR="00895ADE"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Pr="00442E08">
        <w:rPr>
          <w:rFonts w:ascii="Times New Roman" w:hAnsi="Times New Roman" w:cs="Times New Roman"/>
          <w:sz w:val="21"/>
          <w:szCs w:val="21"/>
        </w:rPr>
        <w:t>Минтранса РФ от 11.02.2008г. №23 «Об утверждении порядка оформления</w:t>
      </w:r>
      <w:r w:rsidR="006A7ABB" w:rsidRPr="00442E08">
        <w:rPr>
          <w:rFonts w:ascii="Times New Roman" w:hAnsi="Times New Roman" w:cs="Times New Roman"/>
          <w:sz w:val="21"/>
          <w:szCs w:val="21"/>
        </w:rPr>
        <w:t xml:space="preserve"> </w:t>
      </w:r>
      <w:r w:rsidRPr="00442E08">
        <w:rPr>
          <w:rFonts w:ascii="Times New Roman" w:hAnsi="Times New Roman" w:cs="Times New Roman"/>
          <w:sz w:val="21"/>
          <w:szCs w:val="21"/>
        </w:rPr>
        <w:t>и форм экспедиторских документов».</w:t>
      </w:r>
    </w:p>
    <w:p w14:paraId="31586239" w14:textId="77777777" w:rsidR="00C110B8" w:rsidRPr="00442E08" w:rsidRDefault="00C110B8" w:rsidP="00C110B8">
      <w:pPr>
        <w:pStyle w:val="af"/>
        <w:spacing w:after="0" w:afterAutospacing="0" w:line="240" w:lineRule="auto"/>
        <w:ind w:left="786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26BCF841" w14:textId="77777777" w:rsidR="00C85917" w:rsidRPr="00442E08" w:rsidRDefault="00C85917" w:rsidP="00BB583A">
      <w:pPr>
        <w:pStyle w:val="af"/>
        <w:numPr>
          <w:ilvl w:val="0"/>
          <w:numId w:val="8"/>
        </w:numPr>
        <w:spacing w:after="0" w:afterAutospacing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42E08">
        <w:rPr>
          <w:rFonts w:ascii="Times New Roman" w:hAnsi="Times New Roman" w:cs="Times New Roman"/>
          <w:b/>
          <w:spacing w:val="-2"/>
          <w:sz w:val="21"/>
          <w:szCs w:val="21"/>
        </w:rPr>
        <w:t>Юр</w:t>
      </w:r>
      <w:r w:rsidRPr="00442E08">
        <w:rPr>
          <w:rFonts w:ascii="Times New Roman" w:hAnsi="Times New Roman" w:cs="Times New Roman"/>
          <w:b/>
          <w:spacing w:val="-1"/>
          <w:sz w:val="21"/>
          <w:szCs w:val="21"/>
        </w:rPr>
        <w:t>и</w:t>
      </w:r>
      <w:r w:rsidRPr="00442E08">
        <w:rPr>
          <w:rFonts w:ascii="Times New Roman" w:hAnsi="Times New Roman" w:cs="Times New Roman"/>
          <w:b/>
          <w:sz w:val="21"/>
          <w:szCs w:val="21"/>
        </w:rPr>
        <w:t>д</w:t>
      </w:r>
      <w:r w:rsidRPr="00442E08">
        <w:rPr>
          <w:rFonts w:ascii="Times New Roman" w:hAnsi="Times New Roman" w:cs="Times New Roman"/>
          <w:b/>
          <w:spacing w:val="-1"/>
          <w:sz w:val="21"/>
          <w:szCs w:val="21"/>
        </w:rPr>
        <w:t>ически</w:t>
      </w:r>
      <w:r w:rsidRPr="00442E08">
        <w:rPr>
          <w:rFonts w:ascii="Times New Roman" w:hAnsi="Times New Roman" w:cs="Times New Roman"/>
          <w:b/>
          <w:sz w:val="21"/>
          <w:szCs w:val="21"/>
        </w:rPr>
        <w:t>е</w:t>
      </w:r>
      <w:r w:rsidR="006A7ABB" w:rsidRPr="00442E0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42E08">
        <w:rPr>
          <w:rFonts w:ascii="Times New Roman" w:hAnsi="Times New Roman" w:cs="Times New Roman"/>
          <w:b/>
          <w:spacing w:val="-2"/>
          <w:sz w:val="21"/>
          <w:szCs w:val="21"/>
        </w:rPr>
        <w:t>а</w:t>
      </w:r>
      <w:r w:rsidRPr="00442E08">
        <w:rPr>
          <w:rFonts w:ascii="Times New Roman" w:hAnsi="Times New Roman" w:cs="Times New Roman"/>
          <w:b/>
          <w:sz w:val="21"/>
          <w:szCs w:val="21"/>
        </w:rPr>
        <w:t>д</w:t>
      </w:r>
      <w:r w:rsidRPr="00442E08">
        <w:rPr>
          <w:rFonts w:ascii="Times New Roman" w:hAnsi="Times New Roman" w:cs="Times New Roman"/>
          <w:b/>
          <w:spacing w:val="-2"/>
          <w:sz w:val="21"/>
          <w:szCs w:val="21"/>
        </w:rPr>
        <w:t>р</w:t>
      </w:r>
      <w:r w:rsidRPr="00442E08">
        <w:rPr>
          <w:rFonts w:ascii="Times New Roman" w:hAnsi="Times New Roman" w:cs="Times New Roman"/>
          <w:b/>
          <w:spacing w:val="-1"/>
          <w:sz w:val="21"/>
          <w:szCs w:val="21"/>
        </w:rPr>
        <w:t>ес</w:t>
      </w:r>
      <w:r w:rsidRPr="00442E08">
        <w:rPr>
          <w:rFonts w:ascii="Times New Roman" w:hAnsi="Times New Roman" w:cs="Times New Roman"/>
          <w:b/>
          <w:spacing w:val="-2"/>
          <w:sz w:val="21"/>
          <w:szCs w:val="21"/>
        </w:rPr>
        <w:t>а</w:t>
      </w:r>
      <w:r w:rsidRPr="00442E08">
        <w:rPr>
          <w:rFonts w:ascii="Times New Roman" w:hAnsi="Times New Roman" w:cs="Times New Roman"/>
          <w:b/>
          <w:sz w:val="21"/>
          <w:szCs w:val="21"/>
        </w:rPr>
        <w:t>,</w:t>
      </w:r>
      <w:r w:rsidRPr="00442E08">
        <w:rPr>
          <w:rFonts w:ascii="Times New Roman" w:hAnsi="Times New Roman" w:cs="Times New Roman"/>
          <w:b/>
          <w:spacing w:val="1"/>
          <w:sz w:val="21"/>
          <w:szCs w:val="21"/>
        </w:rPr>
        <w:t xml:space="preserve"> б</w:t>
      </w:r>
      <w:r w:rsidRPr="00442E08">
        <w:rPr>
          <w:rFonts w:ascii="Times New Roman" w:hAnsi="Times New Roman" w:cs="Times New Roman"/>
          <w:b/>
          <w:spacing w:val="-2"/>
          <w:sz w:val="21"/>
          <w:szCs w:val="21"/>
        </w:rPr>
        <w:t>а</w:t>
      </w:r>
      <w:r w:rsidRPr="00442E08">
        <w:rPr>
          <w:rFonts w:ascii="Times New Roman" w:hAnsi="Times New Roman" w:cs="Times New Roman"/>
          <w:b/>
          <w:spacing w:val="-1"/>
          <w:sz w:val="21"/>
          <w:szCs w:val="21"/>
        </w:rPr>
        <w:t>нк</w:t>
      </w:r>
      <w:r w:rsidRPr="00442E08">
        <w:rPr>
          <w:rFonts w:ascii="Times New Roman" w:hAnsi="Times New Roman" w:cs="Times New Roman"/>
          <w:b/>
          <w:spacing w:val="-2"/>
          <w:sz w:val="21"/>
          <w:szCs w:val="21"/>
        </w:rPr>
        <w:t>о</w:t>
      </w:r>
      <w:r w:rsidRPr="00442E08">
        <w:rPr>
          <w:rFonts w:ascii="Times New Roman" w:hAnsi="Times New Roman" w:cs="Times New Roman"/>
          <w:b/>
          <w:spacing w:val="1"/>
          <w:sz w:val="21"/>
          <w:szCs w:val="21"/>
        </w:rPr>
        <w:t>в</w:t>
      </w:r>
      <w:r w:rsidRPr="00442E08">
        <w:rPr>
          <w:rFonts w:ascii="Times New Roman" w:hAnsi="Times New Roman" w:cs="Times New Roman"/>
          <w:b/>
          <w:spacing w:val="-1"/>
          <w:sz w:val="21"/>
          <w:szCs w:val="21"/>
        </w:rPr>
        <w:t>ски</w:t>
      </w:r>
      <w:r w:rsidRPr="00442E08">
        <w:rPr>
          <w:rFonts w:ascii="Times New Roman" w:hAnsi="Times New Roman" w:cs="Times New Roman"/>
          <w:b/>
          <w:sz w:val="21"/>
          <w:szCs w:val="21"/>
        </w:rPr>
        <w:t>е</w:t>
      </w:r>
      <w:r w:rsidR="006A7ABB" w:rsidRPr="00442E0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42E08">
        <w:rPr>
          <w:rFonts w:ascii="Times New Roman" w:hAnsi="Times New Roman" w:cs="Times New Roman"/>
          <w:b/>
          <w:spacing w:val="-2"/>
          <w:sz w:val="21"/>
          <w:szCs w:val="21"/>
        </w:rPr>
        <w:t>р</w:t>
      </w:r>
      <w:r w:rsidRPr="00442E08">
        <w:rPr>
          <w:rFonts w:ascii="Times New Roman" w:hAnsi="Times New Roman" w:cs="Times New Roman"/>
          <w:b/>
          <w:spacing w:val="-1"/>
          <w:sz w:val="21"/>
          <w:szCs w:val="21"/>
        </w:rPr>
        <w:t>ек</w:t>
      </w:r>
      <w:r w:rsidRPr="00442E08">
        <w:rPr>
          <w:rFonts w:ascii="Times New Roman" w:hAnsi="Times New Roman" w:cs="Times New Roman"/>
          <w:b/>
          <w:spacing w:val="1"/>
          <w:sz w:val="21"/>
          <w:szCs w:val="21"/>
        </w:rPr>
        <w:t>в</w:t>
      </w:r>
      <w:r w:rsidRPr="00442E08">
        <w:rPr>
          <w:rFonts w:ascii="Times New Roman" w:hAnsi="Times New Roman" w:cs="Times New Roman"/>
          <w:b/>
          <w:spacing w:val="-1"/>
          <w:sz w:val="21"/>
          <w:szCs w:val="21"/>
        </w:rPr>
        <w:t>изи</w:t>
      </w:r>
      <w:r w:rsidRPr="00442E08">
        <w:rPr>
          <w:rFonts w:ascii="Times New Roman" w:hAnsi="Times New Roman" w:cs="Times New Roman"/>
          <w:b/>
          <w:spacing w:val="-2"/>
          <w:sz w:val="21"/>
          <w:szCs w:val="21"/>
        </w:rPr>
        <w:t>ты</w:t>
      </w:r>
      <w:r w:rsidRPr="00442E08">
        <w:rPr>
          <w:rFonts w:ascii="Times New Roman" w:hAnsi="Times New Roman" w:cs="Times New Roman"/>
          <w:b/>
          <w:sz w:val="21"/>
          <w:szCs w:val="21"/>
        </w:rPr>
        <w:t>,</w:t>
      </w:r>
      <w:r w:rsidR="006A7ABB" w:rsidRPr="00442E0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42E08">
        <w:rPr>
          <w:rFonts w:ascii="Times New Roman" w:hAnsi="Times New Roman" w:cs="Times New Roman"/>
          <w:b/>
          <w:spacing w:val="-1"/>
          <w:sz w:val="21"/>
          <w:szCs w:val="21"/>
        </w:rPr>
        <w:t>п</w:t>
      </w:r>
      <w:r w:rsidRPr="00442E08">
        <w:rPr>
          <w:rFonts w:ascii="Times New Roman" w:hAnsi="Times New Roman" w:cs="Times New Roman"/>
          <w:b/>
          <w:spacing w:val="-2"/>
          <w:sz w:val="21"/>
          <w:szCs w:val="21"/>
        </w:rPr>
        <w:t>о</w:t>
      </w:r>
      <w:r w:rsidRPr="00442E08">
        <w:rPr>
          <w:rFonts w:ascii="Times New Roman" w:hAnsi="Times New Roman" w:cs="Times New Roman"/>
          <w:b/>
          <w:sz w:val="21"/>
          <w:szCs w:val="21"/>
        </w:rPr>
        <w:t>д</w:t>
      </w:r>
      <w:r w:rsidRPr="00442E08">
        <w:rPr>
          <w:rFonts w:ascii="Times New Roman" w:hAnsi="Times New Roman" w:cs="Times New Roman"/>
          <w:b/>
          <w:spacing w:val="-1"/>
          <w:sz w:val="21"/>
          <w:szCs w:val="21"/>
        </w:rPr>
        <w:t>пис</w:t>
      </w:r>
      <w:r w:rsidRPr="00442E08">
        <w:rPr>
          <w:rFonts w:ascii="Times New Roman" w:hAnsi="Times New Roman" w:cs="Times New Roman"/>
          <w:b/>
          <w:sz w:val="21"/>
          <w:szCs w:val="21"/>
        </w:rPr>
        <w:t xml:space="preserve">и </w:t>
      </w:r>
      <w:r w:rsidRPr="00442E08">
        <w:rPr>
          <w:rFonts w:ascii="Times New Roman" w:hAnsi="Times New Roman" w:cs="Times New Roman"/>
          <w:b/>
          <w:spacing w:val="-1"/>
          <w:sz w:val="21"/>
          <w:szCs w:val="21"/>
        </w:rPr>
        <w:t>с</w:t>
      </w:r>
      <w:r w:rsidRPr="00442E08">
        <w:rPr>
          <w:rFonts w:ascii="Times New Roman" w:hAnsi="Times New Roman" w:cs="Times New Roman"/>
          <w:b/>
          <w:spacing w:val="-2"/>
          <w:sz w:val="21"/>
          <w:szCs w:val="21"/>
        </w:rPr>
        <w:t>торо</w:t>
      </w:r>
      <w:r w:rsidRPr="00442E08">
        <w:rPr>
          <w:rFonts w:ascii="Times New Roman" w:hAnsi="Times New Roman" w:cs="Times New Roman"/>
          <w:b/>
          <w:spacing w:val="-1"/>
          <w:sz w:val="21"/>
          <w:szCs w:val="21"/>
        </w:rPr>
        <w:t>н:</w:t>
      </w:r>
    </w:p>
    <w:p w14:paraId="3A8C9D65" w14:textId="77777777" w:rsidR="00BB583A" w:rsidRPr="00442E08" w:rsidRDefault="00BB583A" w:rsidP="00BB583A">
      <w:pPr>
        <w:pStyle w:val="af"/>
        <w:spacing w:after="0" w:afterAutospacing="0" w:line="240" w:lineRule="auto"/>
        <w:ind w:left="786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7"/>
        <w:gridCol w:w="5446"/>
      </w:tblGrid>
      <w:tr w:rsidR="00C110B8" w:rsidRPr="00442E08" w14:paraId="52F23057" w14:textId="77777777" w:rsidTr="009E07DC">
        <w:trPr>
          <w:trHeight w:val="3119"/>
        </w:trPr>
        <w:tc>
          <w:tcPr>
            <w:tcW w:w="5494" w:type="dxa"/>
          </w:tcPr>
          <w:p w14:paraId="3F7F05FB" w14:textId="77777777" w:rsidR="00C110B8" w:rsidRPr="00316044" w:rsidRDefault="00B67DFE" w:rsidP="00C110B8">
            <w:pPr>
              <w:pStyle w:val="af"/>
              <w:spacing w:afterAutospacing="0"/>
              <w:ind w:left="-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6044">
              <w:rPr>
                <w:rFonts w:ascii="Times New Roman" w:hAnsi="Times New Roman" w:cs="Times New Roman"/>
                <w:sz w:val="21"/>
                <w:szCs w:val="21"/>
              </w:rPr>
              <w:t>Экспедитор</w:t>
            </w:r>
          </w:p>
          <w:p w14:paraId="0715434E" w14:textId="77777777" w:rsidR="00E222C7" w:rsidRPr="00316044" w:rsidRDefault="00E222C7" w:rsidP="00C110B8">
            <w:pPr>
              <w:pStyle w:val="af"/>
              <w:spacing w:afterAutospacing="0"/>
              <w:ind w:left="-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6ED1345" w14:textId="77777777" w:rsidR="002331AA" w:rsidRPr="00316044" w:rsidRDefault="002331AA" w:rsidP="002331AA">
            <w:pPr>
              <w:spacing w:afterAutospacing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6044">
              <w:rPr>
                <w:rFonts w:ascii="Times New Roman" w:hAnsi="Times New Roman" w:cs="Times New Roman"/>
                <w:b/>
                <w:sz w:val="21"/>
                <w:szCs w:val="21"/>
              </w:rPr>
              <w:t>ООО «</w:t>
            </w:r>
            <w:proofErr w:type="spellStart"/>
            <w:r w:rsidRPr="00316044">
              <w:rPr>
                <w:rFonts w:ascii="Times New Roman" w:hAnsi="Times New Roman" w:cs="Times New Roman"/>
                <w:b/>
                <w:sz w:val="21"/>
                <w:szCs w:val="21"/>
              </w:rPr>
              <w:t>АльфаЛайн</w:t>
            </w:r>
            <w:proofErr w:type="spellEnd"/>
            <w:r w:rsidRPr="00316044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  <w:p w14:paraId="00093009" w14:textId="77777777" w:rsidR="002331AA" w:rsidRPr="00316044" w:rsidRDefault="002331AA" w:rsidP="002331AA">
            <w:pPr>
              <w:spacing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6044">
              <w:rPr>
                <w:rFonts w:ascii="Times New Roman" w:hAnsi="Times New Roman" w:cs="Times New Roman"/>
                <w:sz w:val="21"/>
                <w:szCs w:val="21"/>
              </w:rPr>
              <w:t>Юридический адрес 198206, РФ, г. Санкт-Петербург, ш. Петергофское, 45А-647</w:t>
            </w:r>
          </w:p>
          <w:p w14:paraId="7B848762" w14:textId="77777777" w:rsidR="002331AA" w:rsidRPr="00316044" w:rsidRDefault="002331AA" w:rsidP="002331AA">
            <w:pPr>
              <w:pStyle w:val="Default"/>
              <w:rPr>
                <w:sz w:val="21"/>
                <w:szCs w:val="21"/>
              </w:rPr>
            </w:pPr>
            <w:r w:rsidRPr="00316044">
              <w:rPr>
                <w:sz w:val="21"/>
                <w:szCs w:val="21"/>
              </w:rPr>
              <w:t>Почтовый адрес 198206, г Санкт-Петербург, а/я 42</w:t>
            </w:r>
          </w:p>
          <w:p w14:paraId="264AAAB3" w14:textId="77777777" w:rsidR="002331AA" w:rsidRPr="00316044" w:rsidRDefault="002331AA" w:rsidP="002331AA">
            <w:pPr>
              <w:spacing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6044">
              <w:rPr>
                <w:rFonts w:ascii="Times New Roman" w:hAnsi="Times New Roman" w:cs="Times New Roman"/>
                <w:sz w:val="21"/>
                <w:szCs w:val="21"/>
              </w:rPr>
              <w:t>ИНН 7807190377 КПП 780701001</w:t>
            </w:r>
          </w:p>
          <w:p w14:paraId="19834C1A" w14:textId="77777777" w:rsidR="002331AA" w:rsidRPr="00316044" w:rsidRDefault="002331AA" w:rsidP="002331AA">
            <w:pPr>
              <w:spacing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6044">
              <w:rPr>
                <w:rFonts w:ascii="Times New Roman" w:hAnsi="Times New Roman" w:cs="Times New Roman"/>
                <w:sz w:val="21"/>
                <w:szCs w:val="21"/>
              </w:rPr>
              <w:t>р/с 40702810703000025238</w:t>
            </w:r>
          </w:p>
          <w:p w14:paraId="5D0B4853" w14:textId="77777777" w:rsidR="002331AA" w:rsidRPr="00316044" w:rsidRDefault="002331AA" w:rsidP="002331AA">
            <w:pPr>
              <w:spacing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316044">
              <w:rPr>
                <w:rFonts w:ascii="Times New Roman" w:hAnsi="Times New Roman" w:cs="Times New Roman"/>
                <w:sz w:val="21"/>
                <w:szCs w:val="21"/>
              </w:rPr>
              <w:t>банк  филиал</w:t>
            </w:r>
            <w:proofErr w:type="gramEnd"/>
            <w:r w:rsidRPr="00316044">
              <w:rPr>
                <w:rFonts w:ascii="Times New Roman" w:hAnsi="Times New Roman" w:cs="Times New Roman"/>
                <w:sz w:val="21"/>
                <w:szCs w:val="21"/>
              </w:rPr>
              <w:t xml:space="preserve"> «Северная столица» АО «Райффайзенбанк» </w:t>
            </w:r>
            <w:proofErr w:type="spellStart"/>
            <w:r w:rsidRPr="00316044">
              <w:rPr>
                <w:rFonts w:ascii="Times New Roman" w:hAnsi="Times New Roman" w:cs="Times New Roman"/>
                <w:sz w:val="21"/>
                <w:szCs w:val="21"/>
              </w:rPr>
              <w:t>г.Санкт</w:t>
            </w:r>
            <w:proofErr w:type="spellEnd"/>
            <w:r w:rsidRPr="00316044">
              <w:rPr>
                <w:rFonts w:ascii="Times New Roman" w:hAnsi="Times New Roman" w:cs="Times New Roman"/>
                <w:sz w:val="21"/>
                <w:szCs w:val="21"/>
              </w:rPr>
              <w:t>-Петербург</w:t>
            </w:r>
          </w:p>
          <w:p w14:paraId="14E291EA" w14:textId="77777777" w:rsidR="002331AA" w:rsidRPr="00316044" w:rsidRDefault="002331AA" w:rsidP="002331AA">
            <w:pPr>
              <w:spacing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6044">
              <w:rPr>
                <w:rFonts w:ascii="Times New Roman" w:hAnsi="Times New Roman" w:cs="Times New Roman"/>
                <w:sz w:val="21"/>
                <w:szCs w:val="21"/>
              </w:rPr>
              <w:t>к/с 30101810100000000723</w:t>
            </w:r>
          </w:p>
          <w:p w14:paraId="530477DA" w14:textId="77777777" w:rsidR="002331AA" w:rsidRPr="00316044" w:rsidRDefault="002331AA" w:rsidP="002331AA">
            <w:pPr>
              <w:spacing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6044">
              <w:rPr>
                <w:rFonts w:ascii="Times New Roman" w:hAnsi="Times New Roman" w:cs="Times New Roman"/>
                <w:sz w:val="21"/>
                <w:szCs w:val="21"/>
              </w:rPr>
              <w:t>БИК 044030723</w:t>
            </w:r>
          </w:p>
          <w:p w14:paraId="6D76C8B9" w14:textId="77777777" w:rsidR="002331AA" w:rsidRPr="00316044" w:rsidRDefault="002331AA" w:rsidP="002331AA">
            <w:pPr>
              <w:spacing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6044">
              <w:rPr>
                <w:rFonts w:ascii="Times New Roman" w:hAnsi="Times New Roman" w:cs="Times New Roman"/>
                <w:sz w:val="21"/>
                <w:szCs w:val="21"/>
              </w:rPr>
              <w:t>тел. (383) 235-9503</w:t>
            </w:r>
          </w:p>
          <w:p w14:paraId="00FF5BF2" w14:textId="77777777" w:rsidR="002331AA" w:rsidRPr="00316044" w:rsidRDefault="002331AA" w:rsidP="002331AA">
            <w:pPr>
              <w:spacing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60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31604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160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316044">
              <w:rPr>
                <w:rFonts w:ascii="Times New Roman" w:hAnsi="Times New Roman" w:cs="Times New Roman"/>
                <w:sz w:val="21"/>
                <w:szCs w:val="21"/>
              </w:rPr>
              <w:t xml:space="preserve"> gruz@logist24.com</w:t>
            </w:r>
          </w:p>
          <w:p w14:paraId="5F76F468" w14:textId="77777777" w:rsidR="002331AA" w:rsidRPr="00316044" w:rsidRDefault="002331AA" w:rsidP="002331AA">
            <w:pPr>
              <w:pStyle w:val="af"/>
              <w:spacing w:afterAutospacing="0"/>
              <w:ind w:left="567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18B1B09" w14:textId="77777777" w:rsidR="002331AA" w:rsidRPr="00316044" w:rsidRDefault="002331AA" w:rsidP="002331AA">
            <w:pPr>
              <w:spacing w:afterAutospacing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00992B19" w14:textId="77777777" w:rsidR="002331AA" w:rsidRPr="00316044" w:rsidRDefault="002331AA" w:rsidP="002331AA">
            <w:pPr>
              <w:pStyle w:val="af"/>
              <w:spacing w:afterAutospacing="0"/>
              <w:ind w:left="567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0F171741" w14:textId="77777777" w:rsidR="002331AA" w:rsidRPr="00316044" w:rsidRDefault="002331AA" w:rsidP="002331AA">
            <w:pPr>
              <w:spacing w:afterAutospacing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03E3E2CC" w14:textId="77777777" w:rsidR="002331AA" w:rsidRPr="00316044" w:rsidRDefault="002331AA" w:rsidP="002331AA">
            <w:pPr>
              <w:spacing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6044">
              <w:rPr>
                <w:rFonts w:ascii="Times New Roman" w:hAnsi="Times New Roman" w:cs="Times New Roman"/>
                <w:sz w:val="21"/>
                <w:szCs w:val="21"/>
              </w:rPr>
              <w:t>Генеральный директор ООО «</w:t>
            </w:r>
            <w:proofErr w:type="spellStart"/>
            <w:r w:rsidRPr="00316044">
              <w:rPr>
                <w:rFonts w:ascii="Times New Roman" w:hAnsi="Times New Roman" w:cs="Times New Roman"/>
                <w:sz w:val="21"/>
                <w:szCs w:val="21"/>
              </w:rPr>
              <w:t>АльфаЛайн</w:t>
            </w:r>
            <w:proofErr w:type="spellEnd"/>
            <w:r w:rsidRPr="00316044">
              <w:rPr>
                <w:rFonts w:ascii="Times New Roman" w:hAnsi="Times New Roman" w:cs="Times New Roman"/>
                <w:sz w:val="21"/>
                <w:szCs w:val="21"/>
              </w:rPr>
              <w:t xml:space="preserve">» </w:t>
            </w:r>
          </w:p>
          <w:p w14:paraId="58806458" w14:textId="77777777" w:rsidR="002331AA" w:rsidRPr="00316044" w:rsidRDefault="002331AA" w:rsidP="002331AA">
            <w:pPr>
              <w:spacing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09656F3" w14:textId="77777777" w:rsidR="002331AA" w:rsidRPr="00316044" w:rsidRDefault="002331AA" w:rsidP="002331AA">
            <w:pPr>
              <w:spacing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2929BAB" w14:textId="77777777" w:rsidR="002331AA" w:rsidRPr="00316044" w:rsidRDefault="002331AA" w:rsidP="002331AA">
            <w:pPr>
              <w:spacing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6044">
              <w:rPr>
                <w:rFonts w:ascii="Times New Roman" w:hAnsi="Times New Roman" w:cs="Times New Roman"/>
                <w:sz w:val="21"/>
                <w:szCs w:val="21"/>
              </w:rPr>
              <w:t xml:space="preserve">_________________________/ </w:t>
            </w:r>
            <w:proofErr w:type="spellStart"/>
            <w:r w:rsidRPr="00316044">
              <w:rPr>
                <w:rFonts w:ascii="Times New Roman" w:hAnsi="Times New Roman" w:cs="Times New Roman"/>
                <w:sz w:val="21"/>
                <w:szCs w:val="21"/>
              </w:rPr>
              <w:t>Илюшик</w:t>
            </w:r>
            <w:proofErr w:type="spellEnd"/>
            <w:r w:rsidRPr="00316044">
              <w:rPr>
                <w:rFonts w:ascii="Times New Roman" w:hAnsi="Times New Roman" w:cs="Times New Roman"/>
                <w:sz w:val="21"/>
                <w:szCs w:val="21"/>
              </w:rPr>
              <w:t xml:space="preserve"> В.В./</w:t>
            </w:r>
          </w:p>
          <w:p w14:paraId="73F34A7A" w14:textId="3D6ABE78" w:rsidR="00C110B8" w:rsidRPr="00316044" w:rsidRDefault="002331AA" w:rsidP="002331AA">
            <w:pPr>
              <w:pStyle w:val="af"/>
              <w:spacing w:afterAutospacing="0"/>
              <w:ind w:left="56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6044">
              <w:rPr>
                <w:rFonts w:ascii="Times New Roman" w:hAnsi="Times New Roman" w:cs="Times New Roman"/>
                <w:position w:val="-5"/>
                <w:sz w:val="21"/>
                <w:szCs w:val="21"/>
              </w:rPr>
              <w:t xml:space="preserve">              М.П.</w:t>
            </w:r>
          </w:p>
        </w:tc>
        <w:tc>
          <w:tcPr>
            <w:tcW w:w="5495" w:type="dxa"/>
          </w:tcPr>
          <w:p w14:paraId="577D1DF9" w14:textId="77777777" w:rsidR="00C110B8" w:rsidRPr="00316044" w:rsidRDefault="00E222C7" w:rsidP="00E222C7">
            <w:pPr>
              <w:pStyle w:val="af"/>
              <w:tabs>
                <w:tab w:val="left" w:pos="1140"/>
                <w:tab w:val="center" w:pos="2639"/>
              </w:tabs>
              <w:spacing w:afterAutospacing="0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16044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316044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B67DFE" w:rsidRPr="00316044">
              <w:rPr>
                <w:rFonts w:ascii="Times New Roman" w:hAnsi="Times New Roman" w:cs="Times New Roman"/>
                <w:sz w:val="21"/>
                <w:szCs w:val="21"/>
              </w:rPr>
              <w:t>Клиент</w:t>
            </w:r>
          </w:p>
          <w:p w14:paraId="75F3AE0C" w14:textId="77777777" w:rsidR="00E222C7" w:rsidRPr="00316044" w:rsidRDefault="00E222C7" w:rsidP="00C110B8">
            <w:pPr>
              <w:pStyle w:val="af"/>
              <w:spacing w:afterAutospacing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49A0FE7" w14:textId="77777777" w:rsidR="00316044" w:rsidRPr="00316044" w:rsidRDefault="00316044" w:rsidP="00316044">
            <w:pPr>
              <w:spacing w:afterAutospacing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457BC0C8" w14:textId="5AFFDBA4" w:rsidR="00316044" w:rsidRPr="00316044" w:rsidRDefault="00316044" w:rsidP="00316044">
            <w:pPr>
              <w:spacing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6044">
              <w:rPr>
                <w:rFonts w:ascii="Times New Roman" w:hAnsi="Times New Roman" w:cs="Times New Roman"/>
                <w:sz w:val="21"/>
                <w:szCs w:val="21"/>
              </w:rPr>
              <w:t xml:space="preserve">Юридический адрес </w:t>
            </w:r>
          </w:p>
          <w:p w14:paraId="379F998A" w14:textId="37BFFAA8" w:rsidR="00316044" w:rsidRPr="00316044" w:rsidRDefault="00316044" w:rsidP="00316044">
            <w:pPr>
              <w:pStyle w:val="Default"/>
              <w:rPr>
                <w:sz w:val="21"/>
                <w:szCs w:val="21"/>
              </w:rPr>
            </w:pPr>
            <w:r w:rsidRPr="00316044">
              <w:rPr>
                <w:sz w:val="21"/>
                <w:szCs w:val="21"/>
              </w:rPr>
              <w:t xml:space="preserve">Почтовый адрес </w:t>
            </w:r>
          </w:p>
          <w:p w14:paraId="00D217A8" w14:textId="435F3D50" w:rsidR="00316044" w:rsidRPr="00316044" w:rsidRDefault="00316044" w:rsidP="00316044">
            <w:pPr>
              <w:spacing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316044">
              <w:rPr>
                <w:rFonts w:ascii="Times New Roman" w:hAnsi="Times New Roman" w:cs="Times New Roman"/>
                <w:sz w:val="21"/>
                <w:szCs w:val="21"/>
              </w:rPr>
              <w:t>ИНН  КПП</w:t>
            </w:r>
            <w:proofErr w:type="gramEnd"/>
            <w:r w:rsidRPr="0031604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6E23750" w14:textId="35A29D32" w:rsidR="00316044" w:rsidRPr="00316044" w:rsidRDefault="00316044" w:rsidP="00316044">
            <w:pPr>
              <w:spacing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6044">
              <w:rPr>
                <w:rFonts w:ascii="Times New Roman" w:hAnsi="Times New Roman" w:cs="Times New Roman"/>
                <w:sz w:val="21"/>
                <w:szCs w:val="21"/>
              </w:rPr>
              <w:t>р/с</w:t>
            </w:r>
          </w:p>
          <w:p w14:paraId="23FB2192" w14:textId="7A29EE29" w:rsidR="00316044" w:rsidRDefault="00316044" w:rsidP="00316044">
            <w:pPr>
              <w:spacing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6044">
              <w:rPr>
                <w:rFonts w:ascii="Times New Roman" w:hAnsi="Times New Roman" w:cs="Times New Roman"/>
                <w:sz w:val="21"/>
                <w:szCs w:val="21"/>
              </w:rPr>
              <w:t xml:space="preserve">банк  </w:t>
            </w:r>
          </w:p>
          <w:p w14:paraId="1AAE7634" w14:textId="31F97432" w:rsidR="00BF11DE" w:rsidRPr="00316044" w:rsidRDefault="00BF11DE" w:rsidP="00316044">
            <w:pPr>
              <w:spacing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к/с</w:t>
            </w:r>
            <w:bookmarkStart w:id="0" w:name="_GoBack"/>
            <w:bookmarkEnd w:id="0"/>
          </w:p>
          <w:p w14:paraId="7443A60B" w14:textId="07F23894" w:rsidR="00316044" w:rsidRPr="00316044" w:rsidRDefault="00316044" w:rsidP="00316044">
            <w:pPr>
              <w:spacing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6044">
              <w:rPr>
                <w:rFonts w:ascii="Times New Roman" w:hAnsi="Times New Roman" w:cs="Times New Roman"/>
                <w:sz w:val="21"/>
                <w:szCs w:val="21"/>
              </w:rPr>
              <w:t xml:space="preserve">БИК </w:t>
            </w:r>
          </w:p>
          <w:p w14:paraId="6245E330" w14:textId="25B0BA92" w:rsidR="00316044" w:rsidRPr="00316044" w:rsidRDefault="00316044" w:rsidP="00316044">
            <w:pPr>
              <w:spacing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6044">
              <w:rPr>
                <w:rFonts w:ascii="Times New Roman" w:hAnsi="Times New Roman" w:cs="Times New Roman"/>
                <w:sz w:val="21"/>
                <w:szCs w:val="21"/>
              </w:rPr>
              <w:t xml:space="preserve">тел. </w:t>
            </w:r>
          </w:p>
          <w:p w14:paraId="2E29978F" w14:textId="0CA80ABD" w:rsidR="00316044" w:rsidRPr="00316044" w:rsidRDefault="00316044" w:rsidP="00316044">
            <w:pPr>
              <w:spacing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60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31604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160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31604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7FE7B32" w14:textId="77777777" w:rsidR="0041632E" w:rsidRPr="00316044" w:rsidRDefault="0041632E" w:rsidP="00316044">
            <w:pPr>
              <w:pStyle w:val="af"/>
              <w:spacing w:afterAutospacing="0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04600A9" w14:textId="77777777" w:rsidR="00316044" w:rsidRPr="00316044" w:rsidRDefault="00316044" w:rsidP="00316044">
            <w:pPr>
              <w:pStyle w:val="af"/>
              <w:spacing w:afterAutospacing="0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8C92DE3" w14:textId="77777777" w:rsidR="0041632E" w:rsidRPr="00316044" w:rsidRDefault="0041632E" w:rsidP="00C110B8">
            <w:pPr>
              <w:pStyle w:val="af"/>
              <w:spacing w:afterAutospacing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BC3F3B8" w14:textId="77777777" w:rsidR="00B67DFE" w:rsidRDefault="00B67DFE" w:rsidP="00B67DFE">
            <w:pPr>
              <w:spacing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560C4EB" w14:textId="77777777" w:rsidR="00316044" w:rsidRDefault="00316044" w:rsidP="00B67DFE">
            <w:pPr>
              <w:spacing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6F4776" w14:textId="77777777" w:rsidR="00316044" w:rsidRDefault="00316044" w:rsidP="00B67DFE">
            <w:pPr>
              <w:spacing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4153669" w14:textId="77777777" w:rsidR="00316044" w:rsidRPr="00316044" w:rsidRDefault="00316044" w:rsidP="00B67DFE">
            <w:pPr>
              <w:spacing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769C12C" w14:textId="77777777" w:rsidR="00B67DFE" w:rsidRPr="00316044" w:rsidRDefault="00B67DFE" w:rsidP="00B67DFE">
            <w:pPr>
              <w:spacing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6044">
              <w:rPr>
                <w:rFonts w:ascii="Times New Roman" w:hAnsi="Times New Roman" w:cs="Times New Roman"/>
                <w:sz w:val="21"/>
                <w:szCs w:val="21"/>
              </w:rPr>
              <w:t xml:space="preserve">Генеральный директор______________________ </w:t>
            </w:r>
          </w:p>
          <w:p w14:paraId="6F247AF7" w14:textId="77777777" w:rsidR="00B67DFE" w:rsidRPr="00316044" w:rsidRDefault="00B67DFE" w:rsidP="00B67DFE">
            <w:pPr>
              <w:spacing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58E4898" w14:textId="77777777" w:rsidR="00B67DFE" w:rsidRPr="00316044" w:rsidRDefault="00B67DFE" w:rsidP="00B67DFE">
            <w:pPr>
              <w:spacing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E83DA98" w14:textId="77777777" w:rsidR="00B67DFE" w:rsidRPr="00316044" w:rsidRDefault="00B67DFE" w:rsidP="00B67DFE">
            <w:pPr>
              <w:spacing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6044">
              <w:rPr>
                <w:rFonts w:ascii="Times New Roman" w:hAnsi="Times New Roman" w:cs="Times New Roman"/>
                <w:sz w:val="21"/>
                <w:szCs w:val="21"/>
              </w:rPr>
              <w:t>_________________________/_________________/</w:t>
            </w:r>
          </w:p>
          <w:p w14:paraId="4365B7DC" w14:textId="77777777" w:rsidR="0041632E" w:rsidRPr="00316044" w:rsidRDefault="00B67DFE" w:rsidP="00B67DFE">
            <w:pPr>
              <w:pStyle w:val="af"/>
              <w:spacing w:afterAutospacing="0"/>
              <w:ind w:left="0"/>
              <w:rPr>
                <w:rFonts w:ascii="Times New Roman" w:hAnsi="Times New Roman" w:cs="Times New Roman"/>
                <w:position w:val="-5"/>
                <w:sz w:val="21"/>
                <w:szCs w:val="21"/>
              </w:rPr>
            </w:pPr>
            <w:r w:rsidRPr="00316044">
              <w:rPr>
                <w:rFonts w:ascii="Times New Roman" w:hAnsi="Times New Roman" w:cs="Times New Roman"/>
                <w:position w:val="-5"/>
                <w:sz w:val="21"/>
                <w:szCs w:val="21"/>
              </w:rPr>
              <w:t xml:space="preserve">         М.П.</w:t>
            </w:r>
          </w:p>
          <w:p w14:paraId="304B4711" w14:textId="77777777" w:rsidR="00B67DFE" w:rsidRPr="00316044" w:rsidRDefault="00B67DFE" w:rsidP="00B67DFE">
            <w:pPr>
              <w:pStyle w:val="af"/>
              <w:spacing w:afterAutospacing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3035594A" w14:textId="77777777" w:rsidR="009E07DC" w:rsidRPr="00442E08" w:rsidRDefault="00C85917" w:rsidP="00BB583A">
      <w:pPr>
        <w:kinsoku w:val="0"/>
        <w:overflowPunct w:val="0"/>
        <w:spacing w:line="240" w:lineRule="auto"/>
        <w:rPr>
          <w:rFonts w:ascii="Times New Roman" w:hAnsi="Times New Roman" w:cs="Times New Roman"/>
          <w:position w:val="-5"/>
          <w:sz w:val="21"/>
          <w:szCs w:val="21"/>
        </w:rPr>
      </w:pPr>
      <w:r w:rsidRPr="00442E08">
        <w:rPr>
          <w:rFonts w:ascii="Times New Roman" w:hAnsi="Times New Roman" w:cs="Times New Roman"/>
          <w:sz w:val="21"/>
          <w:szCs w:val="21"/>
        </w:rPr>
        <w:tab/>
      </w:r>
      <w:r w:rsidR="009C6E09" w:rsidRPr="00442E08">
        <w:rPr>
          <w:rFonts w:ascii="Times New Roman" w:hAnsi="Times New Roman" w:cs="Times New Roman"/>
          <w:position w:val="-5"/>
          <w:sz w:val="21"/>
          <w:szCs w:val="21"/>
        </w:rPr>
        <w:tab/>
      </w:r>
      <w:r w:rsidR="009C6E09" w:rsidRPr="00442E08">
        <w:rPr>
          <w:rFonts w:ascii="Times New Roman" w:hAnsi="Times New Roman" w:cs="Times New Roman"/>
          <w:position w:val="-5"/>
          <w:sz w:val="21"/>
          <w:szCs w:val="21"/>
        </w:rPr>
        <w:tab/>
      </w:r>
      <w:r w:rsidR="009C6E09" w:rsidRPr="00442E08">
        <w:rPr>
          <w:rFonts w:ascii="Times New Roman" w:hAnsi="Times New Roman" w:cs="Times New Roman"/>
          <w:position w:val="-5"/>
          <w:sz w:val="21"/>
          <w:szCs w:val="21"/>
        </w:rPr>
        <w:tab/>
      </w:r>
      <w:r w:rsidR="009C6E09" w:rsidRPr="00442E08">
        <w:rPr>
          <w:rFonts w:ascii="Times New Roman" w:hAnsi="Times New Roman" w:cs="Times New Roman"/>
          <w:position w:val="-5"/>
          <w:sz w:val="21"/>
          <w:szCs w:val="21"/>
        </w:rPr>
        <w:tab/>
      </w:r>
    </w:p>
    <w:p w14:paraId="09AF4401" w14:textId="77777777" w:rsidR="00A7455F" w:rsidRPr="00442E08" w:rsidRDefault="009E07DC" w:rsidP="00442E08">
      <w:pPr>
        <w:spacing w:after="0" w:afterAutospacing="0"/>
        <w:jc w:val="right"/>
        <w:rPr>
          <w:rFonts w:ascii="Times New Roman" w:hAnsi="Times New Roman" w:cs="Times New Roman"/>
          <w:position w:val="-5"/>
          <w:sz w:val="21"/>
          <w:szCs w:val="21"/>
        </w:rPr>
      </w:pPr>
      <w:r w:rsidRPr="00442E08">
        <w:rPr>
          <w:rFonts w:ascii="Times New Roman" w:hAnsi="Times New Roman" w:cs="Times New Roman"/>
          <w:position w:val="-5"/>
          <w:sz w:val="21"/>
          <w:szCs w:val="21"/>
        </w:rPr>
        <w:br w:type="page"/>
      </w:r>
      <w:r w:rsidRPr="00442E08">
        <w:rPr>
          <w:rFonts w:ascii="Times New Roman" w:hAnsi="Times New Roman" w:cs="Times New Roman"/>
          <w:position w:val="-5"/>
          <w:sz w:val="21"/>
          <w:szCs w:val="21"/>
        </w:rPr>
        <w:lastRenderedPageBreak/>
        <w:t xml:space="preserve">Приложение № 1 к </w:t>
      </w:r>
      <w:r w:rsidR="00A7455F" w:rsidRPr="00442E08">
        <w:rPr>
          <w:rFonts w:ascii="Times New Roman" w:hAnsi="Times New Roman" w:cs="Times New Roman"/>
          <w:position w:val="-5"/>
          <w:sz w:val="21"/>
          <w:szCs w:val="21"/>
        </w:rPr>
        <w:t xml:space="preserve">Договору </w:t>
      </w:r>
    </w:p>
    <w:p w14:paraId="23D07EDB" w14:textId="77777777" w:rsidR="00626629" w:rsidRPr="00442E08" w:rsidRDefault="00A7455F" w:rsidP="00442E08">
      <w:pPr>
        <w:kinsoku w:val="0"/>
        <w:overflowPunct w:val="0"/>
        <w:spacing w:after="0" w:afterAutospacing="0" w:line="240" w:lineRule="auto"/>
        <w:jc w:val="right"/>
        <w:rPr>
          <w:rFonts w:ascii="Times New Roman" w:hAnsi="Times New Roman" w:cs="Times New Roman"/>
          <w:position w:val="-5"/>
          <w:sz w:val="21"/>
          <w:szCs w:val="21"/>
        </w:rPr>
      </w:pPr>
      <w:r w:rsidRPr="00442E08">
        <w:rPr>
          <w:rFonts w:ascii="Times New Roman" w:hAnsi="Times New Roman" w:cs="Times New Roman"/>
          <w:position w:val="-5"/>
          <w:sz w:val="21"/>
          <w:szCs w:val="21"/>
        </w:rPr>
        <w:t>на транспортно-экспедиционное обслуживание</w:t>
      </w:r>
    </w:p>
    <w:p w14:paraId="109F5CA5" w14:textId="77777777" w:rsidR="00A7455F" w:rsidRPr="00B7205E" w:rsidRDefault="00A7455F" w:rsidP="00A7455F">
      <w:pPr>
        <w:kinsoku w:val="0"/>
        <w:overflowPunct w:val="0"/>
        <w:spacing w:after="0" w:afterAutospacing="0" w:line="240" w:lineRule="auto"/>
        <w:jc w:val="center"/>
        <w:rPr>
          <w:rFonts w:ascii="Times New Roman" w:hAnsi="Times New Roman" w:cs="Times New Roman"/>
          <w:b/>
          <w:position w:val="-5"/>
          <w:szCs w:val="21"/>
        </w:rPr>
      </w:pPr>
      <w:r w:rsidRPr="00B7205E">
        <w:rPr>
          <w:rFonts w:ascii="Times New Roman" w:hAnsi="Times New Roman" w:cs="Times New Roman"/>
          <w:b/>
          <w:position w:val="-5"/>
          <w:szCs w:val="21"/>
        </w:rPr>
        <w:t>Форма Заявки</w:t>
      </w:r>
      <w:r w:rsidR="00442E08" w:rsidRPr="00B7205E">
        <w:rPr>
          <w:rFonts w:ascii="Times New Roman" w:hAnsi="Times New Roman" w:cs="Times New Roman"/>
          <w:b/>
          <w:position w:val="-5"/>
          <w:szCs w:val="21"/>
        </w:rPr>
        <w:t xml:space="preserve"> на сборный груз</w:t>
      </w:r>
    </w:p>
    <w:p w14:paraId="4CB1EB8D" w14:textId="77777777" w:rsidR="00442E08" w:rsidRPr="00442E08" w:rsidRDefault="00442E08" w:rsidP="00A7455F">
      <w:pPr>
        <w:kinsoku w:val="0"/>
        <w:overflowPunct w:val="0"/>
        <w:spacing w:after="0" w:afterAutospacing="0" w:line="240" w:lineRule="auto"/>
        <w:jc w:val="center"/>
        <w:rPr>
          <w:rFonts w:ascii="Times New Roman" w:hAnsi="Times New Roman" w:cs="Times New Roman"/>
          <w:b/>
          <w:position w:val="-5"/>
          <w:sz w:val="21"/>
          <w:szCs w:val="21"/>
        </w:rPr>
      </w:pPr>
    </w:p>
    <w:p w14:paraId="60A6503F" w14:textId="77777777" w:rsidR="00442E08" w:rsidRPr="00442E08" w:rsidRDefault="00227B51" w:rsidP="00A7455F">
      <w:pPr>
        <w:kinsoku w:val="0"/>
        <w:overflowPunct w:val="0"/>
        <w:spacing w:after="0" w:afterAutospacing="0" w:line="240" w:lineRule="auto"/>
        <w:rPr>
          <w:rFonts w:ascii="Times New Roman" w:hAnsi="Times New Roman" w:cs="Times New Roman"/>
          <w:noProof/>
          <w:sz w:val="21"/>
          <w:szCs w:val="21"/>
          <w:lang w:eastAsia="ru-RU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4DE2515F" wp14:editId="7E589AF3">
            <wp:extent cx="6356671" cy="9267198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84" cy="927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15A6D" w14:textId="77777777" w:rsidR="00442E08" w:rsidRPr="00442E08" w:rsidRDefault="00442E08" w:rsidP="00442E08">
      <w:pPr>
        <w:spacing w:after="0" w:afterAutospacing="0"/>
        <w:jc w:val="right"/>
        <w:rPr>
          <w:rFonts w:ascii="Times New Roman" w:hAnsi="Times New Roman" w:cs="Times New Roman"/>
          <w:position w:val="-5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page"/>
      </w:r>
      <w:r w:rsidRPr="00442E08">
        <w:rPr>
          <w:rFonts w:ascii="Times New Roman" w:hAnsi="Times New Roman" w:cs="Times New Roman"/>
          <w:position w:val="-5"/>
          <w:sz w:val="21"/>
          <w:szCs w:val="21"/>
        </w:rPr>
        <w:lastRenderedPageBreak/>
        <w:t xml:space="preserve">Приложение № </w:t>
      </w:r>
      <w:r>
        <w:rPr>
          <w:rFonts w:ascii="Times New Roman" w:hAnsi="Times New Roman" w:cs="Times New Roman"/>
          <w:position w:val="-5"/>
          <w:sz w:val="21"/>
          <w:szCs w:val="21"/>
        </w:rPr>
        <w:t>2</w:t>
      </w:r>
      <w:r w:rsidRPr="00442E08">
        <w:rPr>
          <w:rFonts w:ascii="Times New Roman" w:hAnsi="Times New Roman" w:cs="Times New Roman"/>
          <w:position w:val="-5"/>
          <w:sz w:val="21"/>
          <w:szCs w:val="21"/>
        </w:rPr>
        <w:t xml:space="preserve"> к Договору </w:t>
      </w:r>
    </w:p>
    <w:p w14:paraId="1CD6E3C3" w14:textId="77777777" w:rsidR="00442E08" w:rsidRPr="00442E08" w:rsidRDefault="00442E08" w:rsidP="00442E08">
      <w:pPr>
        <w:kinsoku w:val="0"/>
        <w:overflowPunct w:val="0"/>
        <w:spacing w:after="0" w:afterAutospacing="0" w:line="240" w:lineRule="auto"/>
        <w:jc w:val="right"/>
        <w:rPr>
          <w:rFonts w:ascii="Times New Roman" w:hAnsi="Times New Roman" w:cs="Times New Roman"/>
          <w:position w:val="-5"/>
          <w:sz w:val="21"/>
          <w:szCs w:val="21"/>
        </w:rPr>
      </w:pPr>
      <w:r w:rsidRPr="00442E08">
        <w:rPr>
          <w:rFonts w:ascii="Times New Roman" w:hAnsi="Times New Roman" w:cs="Times New Roman"/>
          <w:position w:val="-5"/>
          <w:sz w:val="21"/>
          <w:szCs w:val="21"/>
        </w:rPr>
        <w:t>на транспортно-экспедиционное обслуживание</w:t>
      </w:r>
    </w:p>
    <w:p w14:paraId="7AEC7359" w14:textId="77777777" w:rsidR="00442E08" w:rsidRDefault="00442E08" w:rsidP="00442E08">
      <w:pPr>
        <w:kinsoku w:val="0"/>
        <w:overflowPunct w:val="0"/>
        <w:spacing w:after="0" w:afterAutospacing="0" w:line="240" w:lineRule="auto"/>
        <w:jc w:val="center"/>
        <w:rPr>
          <w:rFonts w:ascii="Times New Roman" w:hAnsi="Times New Roman" w:cs="Times New Roman"/>
          <w:b/>
          <w:position w:val="-5"/>
          <w:szCs w:val="21"/>
        </w:rPr>
      </w:pPr>
      <w:r w:rsidRPr="00B7205E">
        <w:rPr>
          <w:rFonts w:ascii="Times New Roman" w:hAnsi="Times New Roman" w:cs="Times New Roman"/>
          <w:b/>
          <w:position w:val="-5"/>
          <w:szCs w:val="21"/>
        </w:rPr>
        <w:t>Форма Заявки на контейнер</w:t>
      </w:r>
    </w:p>
    <w:p w14:paraId="5C12106C" w14:textId="77777777" w:rsidR="00B7205E" w:rsidRDefault="00B7205E" w:rsidP="00442E08">
      <w:pPr>
        <w:kinsoku w:val="0"/>
        <w:overflowPunct w:val="0"/>
        <w:spacing w:after="0" w:afterAutospacing="0" w:line="240" w:lineRule="auto"/>
        <w:jc w:val="center"/>
        <w:rPr>
          <w:rFonts w:ascii="Times New Roman" w:hAnsi="Times New Roman" w:cs="Times New Roman"/>
          <w:b/>
          <w:position w:val="-5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283D5CA2" wp14:editId="55176C2C">
            <wp:extent cx="6840855" cy="94183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CD913" w14:textId="77777777" w:rsidR="00B7205E" w:rsidRPr="00442E08" w:rsidRDefault="00B7205E" w:rsidP="00B7205E">
      <w:pPr>
        <w:spacing w:after="0" w:afterAutospacing="0"/>
        <w:jc w:val="right"/>
        <w:rPr>
          <w:rFonts w:ascii="Times New Roman" w:hAnsi="Times New Roman" w:cs="Times New Roman"/>
          <w:position w:val="-5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page"/>
      </w:r>
      <w:r w:rsidRPr="00442E08">
        <w:rPr>
          <w:rFonts w:ascii="Times New Roman" w:hAnsi="Times New Roman" w:cs="Times New Roman"/>
          <w:position w:val="-5"/>
          <w:sz w:val="21"/>
          <w:szCs w:val="21"/>
        </w:rPr>
        <w:lastRenderedPageBreak/>
        <w:t xml:space="preserve">Приложение № </w:t>
      </w:r>
      <w:r>
        <w:rPr>
          <w:rFonts w:ascii="Times New Roman" w:hAnsi="Times New Roman" w:cs="Times New Roman"/>
          <w:position w:val="-5"/>
          <w:sz w:val="21"/>
          <w:szCs w:val="21"/>
        </w:rPr>
        <w:t>3</w:t>
      </w:r>
      <w:r w:rsidRPr="00442E08">
        <w:rPr>
          <w:rFonts w:ascii="Times New Roman" w:hAnsi="Times New Roman" w:cs="Times New Roman"/>
          <w:position w:val="-5"/>
          <w:sz w:val="21"/>
          <w:szCs w:val="21"/>
        </w:rPr>
        <w:t xml:space="preserve"> к Договору </w:t>
      </w:r>
    </w:p>
    <w:p w14:paraId="53F07F93" w14:textId="77777777" w:rsidR="00B7205E" w:rsidRPr="00442E08" w:rsidRDefault="00B7205E" w:rsidP="00B7205E">
      <w:pPr>
        <w:kinsoku w:val="0"/>
        <w:overflowPunct w:val="0"/>
        <w:spacing w:after="0" w:afterAutospacing="0" w:line="240" w:lineRule="auto"/>
        <w:jc w:val="right"/>
        <w:rPr>
          <w:rFonts w:ascii="Times New Roman" w:hAnsi="Times New Roman" w:cs="Times New Roman"/>
          <w:position w:val="-5"/>
          <w:sz w:val="21"/>
          <w:szCs w:val="21"/>
        </w:rPr>
      </w:pPr>
      <w:r w:rsidRPr="00442E08">
        <w:rPr>
          <w:rFonts w:ascii="Times New Roman" w:hAnsi="Times New Roman" w:cs="Times New Roman"/>
          <w:position w:val="-5"/>
          <w:sz w:val="21"/>
          <w:szCs w:val="21"/>
        </w:rPr>
        <w:t>на транспортно-экспедиционное обслуживание</w:t>
      </w:r>
    </w:p>
    <w:p w14:paraId="4C5B03CB" w14:textId="77777777" w:rsidR="00B7205E" w:rsidRDefault="00B7205E" w:rsidP="00B7205E">
      <w:pPr>
        <w:kinsoku w:val="0"/>
        <w:overflowPunct w:val="0"/>
        <w:spacing w:after="0" w:afterAutospacing="0" w:line="240" w:lineRule="auto"/>
        <w:jc w:val="center"/>
        <w:rPr>
          <w:rFonts w:ascii="Times New Roman" w:hAnsi="Times New Roman" w:cs="Times New Roman"/>
          <w:b/>
          <w:position w:val="-5"/>
          <w:szCs w:val="21"/>
        </w:rPr>
      </w:pPr>
      <w:r w:rsidRPr="00B7205E">
        <w:rPr>
          <w:rFonts w:ascii="Times New Roman" w:hAnsi="Times New Roman" w:cs="Times New Roman"/>
          <w:b/>
          <w:position w:val="-5"/>
          <w:szCs w:val="21"/>
        </w:rPr>
        <w:t xml:space="preserve">Форма Заявки на </w:t>
      </w:r>
      <w:r>
        <w:rPr>
          <w:rFonts w:ascii="Times New Roman" w:hAnsi="Times New Roman" w:cs="Times New Roman"/>
          <w:b/>
          <w:position w:val="-5"/>
          <w:szCs w:val="21"/>
        </w:rPr>
        <w:t>отдельное автотранспортное средство</w:t>
      </w:r>
    </w:p>
    <w:p w14:paraId="5AAD50F8" w14:textId="77777777" w:rsidR="00C87003" w:rsidRDefault="00C87003" w:rsidP="00B7205E">
      <w:pPr>
        <w:kinsoku w:val="0"/>
        <w:overflowPunct w:val="0"/>
        <w:spacing w:after="0" w:afterAutospacing="0" w:line="240" w:lineRule="auto"/>
        <w:jc w:val="center"/>
        <w:rPr>
          <w:rFonts w:ascii="Times New Roman" w:hAnsi="Times New Roman" w:cs="Times New Roman"/>
          <w:b/>
          <w:position w:val="-5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7E9DAC19" wp14:editId="01E02C4E">
            <wp:extent cx="6840855" cy="93601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3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82C36" w14:textId="77777777" w:rsidR="00C87003" w:rsidRPr="00442E08" w:rsidRDefault="00C87003" w:rsidP="00C87003">
      <w:pPr>
        <w:spacing w:after="0" w:afterAutospacing="0"/>
        <w:jc w:val="right"/>
        <w:rPr>
          <w:rFonts w:ascii="Times New Roman" w:hAnsi="Times New Roman" w:cs="Times New Roman"/>
          <w:position w:val="-5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page"/>
      </w:r>
      <w:r w:rsidRPr="00442E08">
        <w:rPr>
          <w:rFonts w:ascii="Times New Roman" w:hAnsi="Times New Roman" w:cs="Times New Roman"/>
          <w:position w:val="-5"/>
          <w:sz w:val="21"/>
          <w:szCs w:val="21"/>
        </w:rPr>
        <w:lastRenderedPageBreak/>
        <w:t xml:space="preserve">Приложение № </w:t>
      </w:r>
      <w:r>
        <w:rPr>
          <w:rFonts w:ascii="Times New Roman" w:hAnsi="Times New Roman" w:cs="Times New Roman"/>
          <w:position w:val="-5"/>
          <w:sz w:val="21"/>
          <w:szCs w:val="21"/>
        </w:rPr>
        <w:t>4</w:t>
      </w:r>
      <w:r w:rsidRPr="00442E08">
        <w:rPr>
          <w:rFonts w:ascii="Times New Roman" w:hAnsi="Times New Roman" w:cs="Times New Roman"/>
          <w:position w:val="-5"/>
          <w:sz w:val="21"/>
          <w:szCs w:val="21"/>
        </w:rPr>
        <w:t xml:space="preserve"> к Договору </w:t>
      </w:r>
    </w:p>
    <w:p w14:paraId="4294DF98" w14:textId="77777777" w:rsidR="00C87003" w:rsidRPr="00442E08" w:rsidRDefault="00C87003" w:rsidP="00C87003">
      <w:pPr>
        <w:kinsoku w:val="0"/>
        <w:overflowPunct w:val="0"/>
        <w:spacing w:after="0" w:afterAutospacing="0" w:line="240" w:lineRule="auto"/>
        <w:jc w:val="right"/>
        <w:rPr>
          <w:rFonts w:ascii="Times New Roman" w:hAnsi="Times New Roman" w:cs="Times New Roman"/>
          <w:position w:val="-5"/>
          <w:sz w:val="21"/>
          <w:szCs w:val="21"/>
        </w:rPr>
      </w:pPr>
      <w:r w:rsidRPr="00442E08">
        <w:rPr>
          <w:rFonts w:ascii="Times New Roman" w:hAnsi="Times New Roman" w:cs="Times New Roman"/>
          <w:position w:val="-5"/>
          <w:sz w:val="21"/>
          <w:szCs w:val="21"/>
        </w:rPr>
        <w:t>на транспортно-экспедиционное обслуживание</w:t>
      </w:r>
    </w:p>
    <w:p w14:paraId="6452AB19" w14:textId="77777777" w:rsidR="00C87003" w:rsidRDefault="00C87003" w:rsidP="00C87003">
      <w:pPr>
        <w:kinsoku w:val="0"/>
        <w:overflowPunct w:val="0"/>
        <w:spacing w:after="0" w:afterAutospacing="0" w:line="240" w:lineRule="auto"/>
        <w:jc w:val="center"/>
        <w:rPr>
          <w:rFonts w:ascii="Times New Roman" w:hAnsi="Times New Roman" w:cs="Times New Roman"/>
          <w:b/>
          <w:position w:val="-5"/>
          <w:szCs w:val="21"/>
        </w:rPr>
      </w:pPr>
      <w:r w:rsidRPr="00B7205E">
        <w:rPr>
          <w:rFonts w:ascii="Times New Roman" w:hAnsi="Times New Roman" w:cs="Times New Roman"/>
          <w:b/>
          <w:position w:val="-5"/>
          <w:szCs w:val="21"/>
        </w:rPr>
        <w:t xml:space="preserve">Форма </w:t>
      </w:r>
      <w:r>
        <w:rPr>
          <w:rFonts w:ascii="Times New Roman" w:hAnsi="Times New Roman" w:cs="Times New Roman"/>
          <w:b/>
          <w:position w:val="-5"/>
          <w:szCs w:val="21"/>
        </w:rPr>
        <w:t>Экспедиторской расписки</w:t>
      </w:r>
    </w:p>
    <w:p w14:paraId="527AD8F7" w14:textId="6FF41397" w:rsidR="00A7455F" w:rsidRPr="00C87003" w:rsidRDefault="00F3489C" w:rsidP="00C87003">
      <w:pPr>
        <w:kinsoku w:val="0"/>
        <w:overflowPunct w:val="0"/>
        <w:spacing w:after="0" w:afterAutospacing="0" w:line="240" w:lineRule="auto"/>
        <w:jc w:val="center"/>
        <w:rPr>
          <w:rFonts w:ascii="Times New Roman" w:hAnsi="Times New Roman" w:cs="Times New Roman"/>
          <w:b/>
          <w:position w:val="-5"/>
          <w:szCs w:val="21"/>
        </w:rPr>
      </w:pPr>
      <w:r>
        <w:rPr>
          <w:rFonts w:ascii="Times New Roman" w:hAnsi="Times New Roman" w:cs="Times New Roman"/>
          <w:b/>
          <w:noProof/>
          <w:position w:val="-5"/>
          <w:szCs w:val="21"/>
          <w:lang w:eastAsia="ru-RU"/>
        </w:rPr>
        <w:drawing>
          <wp:inline distT="0" distB="0" distL="0" distR="0" wp14:anchorId="01A06931" wp14:editId="01F02E7B">
            <wp:extent cx="6721917" cy="9271458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022" cy="927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455F" w:rsidRPr="00C87003" w:rsidSect="00442E08">
      <w:footerReference w:type="default" r:id="rId15"/>
      <w:type w:val="continuous"/>
      <w:pgSz w:w="11907" w:h="16840"/>
      <w:pgMar w:top="567" w:right="567" w:bottom="426" w:left="567" w:header="285" w:footer="24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96A3C" w14:textId="77777777" w:rsidR="00F570D5" w:rsidRDefault="00F570D5" w:rsidP="00D4509E">
      <w:pPr>
        <w:spacing w:after="0" w:line="240" w:lineRule="auto"/>
      </w:pPr>
      <w:r>
        <w:separator/>
      </w:r>
    </w:p>
  </w:endnote>
  <w:endnote w:type="continuationSeparator" w:id="0">
    <w:p w14:paraId="211722E4" w14:textId="77777777" w:rsidR="00F570D5" w:rsidRDefault="00F570D5" w:rsidP="00D4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8A564" w14:textId="77777777" w:rsidR="00A7455F" w:rsidRPr="00D4509E" w:rsidRDefault="00A7455F" w:rsidP="00FE3C68">
    <w:pPr>
      <w:pStyle w:val="a8"/>
      <w:spacing w:after="100"/>
      <w:contextualSpacing/>
      <w:rPr>
        <w:rFonts w:ascii="Times New Roman" w:hAnsi="Times New Roman" w:cs="Times New Roman"/>
        <w:i/>
        <w:color w:val="17365D" w:themeColor="text2" w:themeShade="BF"/>
        <w:sz w:val="14"/>
        <w:szCs w:val="14"/>
      </w:rPr>
    </w:pPr>
    <w:r>
      <w:rPr>
        <w:rFonts w:ascii="Times New Roman" w:hAnsi="Times New Roman" w:cs="Times New Roman"/>
        <w:i/>
        <w:color w:val="17365D" w:themeColor="text2" w:themeShade="BF"/>
        <w:sz w:val="14"/>
        <w:szCs w:val="14"/>
      </w:rPr>
      <w:t xml:space="preserve">ЭКСПЕДИТОР___________________________                                                            КЛИЕНТ___________________________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4C62A" w14:textId="77777777" w:rsidR="00A7455F" w:rsidRPr="00D4509E" w:rsidRDefault="00A7455F" w:rsidP="00FE3C68">
    <w:pPr>
      <w:pStyle w:val="a8"/>
      <w:spacing w:after="100"/>
      <w:contextualSpacing/>
      <w:rPr>
        <w:rFonts w:ascii="Times New Roman" w:hAnsi="Times New Roman" w:cs="Times New Roman"/>
        <w:i/>
        <w:color w:val="17365D" w:themeColor="text2" w:themeShade="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E90A9" w14:textId="77777777" w:rsidR="00F570D5" w:rsidRDefault="00F570D5" w:rsidP="00D4509E">
      <w:pPr>
        <w:spacing w:after="0" w:line="240" w:lineRule="auto"/>
      </w:pPr>
      <w:r>
        <w:separator/>
      </w:r>
    </w:p>
  </w:footnote>
  <w:footnote w:type="continuationSeparator" w:id="0">
    <w:p w14:paraId="5B4FFD7F" w14:textId="77777777" w:rsidR="00F570D5" w:rsidRDefault="00F570D5" w:rsidP="00D4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57234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124"/>
    <w:multiLevelType w:val="hybridMultilevel"/>
    <w:tmpl w:val="E646A3AE"/>
    <w:lvl w:ilvl="0" w:tplc="EE4EDF96">
      <w:start w:val="1"/>
      <w:numFmt w:val="bullet"/>
      <w:lvlText w:val="•"/>
      <w:lvlJc w:val="left"/>
    </w:lvl>
    <w:lvl w:ilvl="1" w:tplc="09DCAD9E">
      <w:numFmt w:val="decimal"/>
      <w:lvlText w:val=""/>
      <w:lvlJc w:val="left"/>
    </w:lvl>
    <w:lvl w:ilvl="2" w:tplc="246EDDD6">
      <w:numFmt w:val="decimal"/>
      <w:lvlText w:val=""/>
      <w:lvlJc w:val="left"/>
    </w:lvl>
    <w:lvl w:ilvl="3" w:tplc="19F42E30">
      <w:numFmt w:val="decimal"/>
      <w:lvlText w:val=""/>
      <w:lvlJc w:val="left"/>
    </w:lvl>
    <w:lvl w:ilvl="4" w:tplc="63C29452">
      <w:numFmt w:val="decimal"/>
      <w:lvlText w:val=""/>
      <w:lvlJc w:val="left"/>
    </w:lvl>
    <w:lvl w:ilvl="5" w:tplc="70D05CEC">
      <w:numFmt w:val="decimal"/>
      <w:lvlText w:val=""/>
      <w:lvlJc w:val="left"/>
    </w:lvl>
    <w:lvl w:ilvl="6" w:tplc="653C23B8">
      <w:numFmt w:val="decimal"/>
      <w:lvlText w:val=""/>
      <w:lvlJc w:val="left"/>
    </w:lvl>
    <w:lvl w:ilvl="7" w:tplc="D6BCA170">
      <w:numFmt w:val="decimal"/>
      <w:lvlText w:val=""/>
      <w:lvlJc w:val="left"/>
    </w:lvl>
    <w:lvl w:ilvl="8" w:tplc="C8BC6020">
      <w:numFmt w:val="decimal"/>
      <w:lvlText w:val=""/>
      <w:lvlJc w:val="left"/>
    </w:lvl>
  </w:abstractNum>
  <w:abstractNum w:abstractNumId="2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183"/>
      </w:pPr>
      <w:rPr>
        <w:rFonts w:ascii="Times New Roman" w:hAnsi="Times New Roman" w:cs="Times New Roman"/>
        <w:b/>
        <w:bC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ind w:hanging="339"/>
      </w:pPr>
      <w:rPr>
        <w:rFonts w:ascii="Times New Roman" w:hAnsi="Times New Roman" w:cs="Times New Roman"/>
        <w:b w:val="0"/>
        <w:bCs w:val="0"/>
        <w:spacing w:val="1"/>
        <w:sz w:val="18"/>
        <w:szCs w:val="18"/>
      </w:rPr>
    </w:lvl>
    <w:lvl w:ilvl="2">
      <w:start w:val="1"/>
      <w:numFmt w:val="decimal"/>
      <w:lvlText w:val="%1.%2.%3."/>
      <w:lvlJc w:val="left"/>
      <w:pPr>
        <w:ind w:hanging="637"/>
      </w:pPr>
      <w:rPr>
        <w:rFonts w:ascii="Times New Roman" w:hAnsi="Times New Roman" w:cs="Times New Roman"/>
        <w:b w:val="0"/>
        <w:bCs w:val="0"/>
        <w:spacing w:val="1"/>
        <w:sz w:val="18"/>
        <w:szCs w:val="1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hanging="3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320"/>
      </w:pPr>
      <w:rPr>
        <w:rFonts w:ascii="Times New Roman" w:hAnsi="Times New Roman" w:cs="Times New Roman"/>
        <w:b/>
        <w:bCs/>
        <w:spacing w:val="1"/>
        <w:sz w:val="18"/>
        <w:szCs w:val="18"/>
      </w:rPr>
    </w:lvl>
    <w:lvl w:ilvl="2">
      <w:start w:val="1"/>
      <w:numFmt w:val="decimal"/>
      <w:lvlText w:val="%1.%2.%3."/>
      <w:lvlJc w:val="left"/>
      <w:pPr>
        <w:ind w:hanging="457"/>
      </w:pPr>
      <w:rPr>
        <w:rFonts w:ascii="Times New Roman" w:hAnsi="Times New Roman" w:cs="Times New Roman"/>
        <w:b w:val="0"/>
        <w:bCs w:val="0"/>
        <w:spacing w:val="1"/>
        <w:sz w:val="18"/>
        <w:szCs w:val="1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hanging="32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hanging="320"/>
      </w:pPr>
      <w:rPr>
        <w:rFonts w:ascii="Times New Roman" w:hAnsi="Times New Roman" w:cs="Times New Roman"/>
        <w:b/>
        <w:bCs/>
        <w:spacing w:val="1"/>
        <w:sz w:val="18"/>
        <w:szCs w:val="18"/>
      </w:rPr>
    </w:lvl>
    <w:lvl w:ilvl="2">
      <w:start w:val="1"/>
      <w:numFmt w:val="decimal"/>
      <w:lvlText w:val="%1.%2.%3."/>
      <w:lvlJc w:val="left"/>
      <w:pPr>
        <w:ind w:hanging="456"/>
      </w:pPr>
      <w:rPr>
        <w:rFonts w:ascii="Times New Roman" w:hAnsi="Times New Roman" w:cs="Times New Roman"/>
        <w:b w:val="0"/>
        <w:bCs w:val="0"/>
        <w:spacing w:val="1"/>
        <w:sz w:val="18"/>
        <w:szCs w:val="1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390C"/>
    <w:multiLevelType w:val="hybridMultilevel"/>
    <w:tmpl w:val="281C1846"/>
    <w:lvl w:ilvl="0" w:tplc="81EA4B7C">
      <w:start w:val="1"/>
      <w:numFmt w:val="bullet"/>
      <w:lvlText w:val="№"/>
      <w:lvlJc w:val="left"/>
    </w:lvl>
    <w:lvl w:ilvl="1" w:tplc="4D5045E8">
      <w:start w:val="1"/>
      <w:numFmt w:val="bullet"/>
      <w:lvlText w:val="•"/>
      <w:lvlJc w:val="left"/>
    </w:lvl>
    <w:lvl w:ilvl="2" w:tplc="33D012C4">
      <w:numFmt w:val="decimal"/>
      <w:lvlText w:val=""/>
      <w:lvlJc w:val="left"/>
    </w:lvl>
    <w:lvl w:ilvl="3" w:tplc="33A22B98">
      <w:numFmt w:val="decimal"/>
      <w:lvlText w:val=""/>
      <w:lvlJc w:val="left"/>
    </w:lvl>
    <w:lvl w:ilvl="4" w:tplc="ED58F908">
      <w:numFmt w:val="decimal"/>
      <w:lvlText w:val=""/>
      <w:lvlJc w:val="left"/>
    </w:lvl>
    <w:lvl w:ilvl="5" w:tplc="602E1B2E">
      <w:numFmt w:val="decimal"/>
      <w:lvlText w:val=""/>
      <w:lvlJc w:val="left"/>
    </w:lvl>
    <w:lvl w:ilvl="6" w:tplc="3E4692D8">
      <w:numFmt w:val="decimal"/>
      <w:lvlText w:val=""/>
      <w:lvlJc w:val="left"/>
    </w:lvl>
    <w:lvl w:ilvl="7" w:tplc="D79651FA">
      <w:numFmt w:val="decimal"/>
      <w:lvlText w:val=""/>
      <w:lvlJc w:val="left"/>
    </w:lvl>
    <w:lvl w:ilvl="8" w:tplc="5F0A8298">
      <w:numFmt w:val="decimal"/>
      <w:lvlText w:val=""/>
      <w:lvlJc w:val="left"/>
    </w:lvl>
  </w:abstractNum>
  <w:abstractNum w:abstractNumId="6" w15:restartNumberingAfterBreak="0">
    <w:nsid w:val="04457D6A"/>
    <w:multiLevelType w:val="multilevel"/>
    <w:tmpl w:val="262E24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042F09"/>
    <w:multiLevelType w:val="hybridMultilevel"/>
    <w:tmpl w:val="31C833DA"/>
    <w:lvl w:ilvl="0" w:tplc="2B84C89A">
      <w:start w:val="6"/>
      <w:numFmt w:val="decimal"/>
      <w:lvlText w:val="%1."/>
      <w:lvlJc w:val="left"/>
      <w:pPr>
        <w:ind w:left="9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8" w15:restartNumberingAfterBreak="0">
    <w:nsid w:val="115D40A7"/>
    <w:multiLevelType w:val="multilevel"/>
    <w:tmpl w:val="94CCE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9" w15:restartNumberingAfterBreak="0">
    <w:nsid w:val="1ACB2210"/>
    <w:multiLevelType w:val="hybridMultilevel"/>
    <w:tmpl w:val="CB949C34"/>
    <w:lvl w:ilvl="0" w:tplc="1D662A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793EA1"/>
    <w:multiLevelType w:val="multilevel"/>
    <w:tmpl w:val="B0264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3265027D"/>
    <w:multiLevelType w:val="hybridMultilevel"/>
    <w:tmpl w:val="5E44F3D2"/>
    <w:lvl w:ilvl="0" w:tplc="1D662A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75956"/>
    <w:multiLevelType w:val="multilevel"/>
    <w:tmpl w:val="1B18BA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3" w15:restartNumberingAfterBreak="0">
    <w:nsid w:val="556C5DF0"/>
    <w:multiLevelType w:val="hybridMultilevel"/>
    <w:tmpl w:val="35B6F83C"/>
    <w:lvl w:ilvl="0" w:tplc="1D662A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22A2BD4"/>
    <w:multiLevelType w:val="multilevel"/>
    <w:tmpl w:val="3468F098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5" w15:restartNumberingAfterBreak="0">
    <w:nsid w:val="62701BDB"/>
    <w:multiLevelType w:val="multilevel"/>
    <w:tmpl w:val="A6524AE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4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16" w15:restartNumberingAfterBreak="0">
    <w:nsid w:val="6DAF2A57"/>
    <w:multiLevelType w:val="hybridMultilevel"/>
    <w:tmpl w:val="A1FEFC32"/>
    <w:lvl w:ilvl="0" w:tplc="E294CFC0">
      <w:start w:val="6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7A9C73A8"/>
    <w:multiLevelType w:val="multilevel"/>
    <w:tmpl w:val="AAB08C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4"/>
  </w:num>
  <w:num w:numId="5">
    <w:abstractNumId w:val="7"/>
  </w:num>
  <w:num w:numId="6">
    <w:abstractNumId w:val="16"/>
  </w:num>
  <w:num w:numId="7">
    <w:abstractNumId w:val="10"/>
  </w:num>
  <w:num w:numId="8">
    <w:abstractNumId w:val="12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13"/>
  </w:num>
  <w:num w:numId="14">
    <w:abstractNumId w:val="1"/>
  </w:num>
  <w:num w:numId="15">
    <w:abstractNumId w:val="17"/>
  </w:num>
  <w:num w:numId="16">
    <w:abstractNumId w:val="14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8E"/>
    <w:rsid w:val="000075D1"/>
    <w:rsid w:val="000463CF"/>
    <w:rsid w:val="00055529"/>
    <w:rsid w:val="000606FF"/>
    <w:rsid w:val="00086AA6"/>
    <w:rsid w:val="000A65FF"/>
    <w:rsid w:val="000D46F4"/>
    <w:rsid w:val="00110B46"/>
    <w:rsid w:val="00111C27"/>
    <w:rsid w:val="00120B2F"/>
    <w:rsid w:val="00122EC7"/>
    <w:rsid w:val="00124FA8"/>
    <w:rsid w:val="0014481B"/>
    <w:rsid w:val="00154D18"/>
    <w:rsid w:val="0016626E"/>
    <w:rsid w:val="001675A5"/>
    <w:rsid w:val="00167D5C"/>
    <w:rsid w:val="001734FC"/>
    <w:rsid w:val="00174DBA"/>
    <w:rsid w:val="00175248"/>
    <w:rsid w:val="00185B8B"/>
    <w:rsid w:val="0018663C"/>
    <w:rsid w:val="001A0A1B"/>
    <w:rsid w:val="001D04BA"/>
    <w:rsid w:val="001D3048"/>
    <w:rsid w:val="001D3D96"/>
    <w:rsid w:val="001F3F81"/>
    <w:rsid w:val="00200E9F"/>
    <w:rsid w:val="002240DD"/>
    <w:rsid w:val="0022632A"/>
    <w:rsid w:val="00227B51"/>
    <w:rsid w:val="002331AA"/>
    <w:rsid w:val="00235DC1"/>
    <w:rsid w:val="00241B0D"/>
    <w:rsid w:val="00241BE3"/>
    <w:rsid w:val="00251BAC"/>
    <w:rsid w:val="00252E02"/>
    <w:rsid w:val="00261CE9"/>
    <w:rsid w:val="00262735"/>
    <w:rsid w:val="0027037A"/>
    <w:rsid w:val="00273FBC"/>
    <w:rsid w:val="00277008"/>
    <w:rsid w:val="00280163"/>
    <w:rsid w:val="00281465"/>
    <w:rsid w:val="002A5E8B"/>
    <w:rsid w:val="002C0DAD"/>
    <w:rsid w:val="002D1481"/>
    <w:rsid w:val="002D57A3"/>
    <w:rsid w:val="002D7E6D"/>
    <w:rsid w:val="002E15EE"/>
    <w:rsid w:val="002F0844"/>
    <w:rsid w:val="002F7733"/>
    <w:rsid w:val="00307C0E"/>
    <w:rsid w:val="00315214"/>
    <w:rsid w:val="00316044"/>
    <w:rsid w:val="003239C6"/>
    <w:rsid w:val="0032441F"/>
    <w:rsid w:val="00324CB8"/>
    <w:rsid w:val="003278ED"/>
    <w:rsid w:val="003339CD"/>
    <w:rsid w:val="003422A5"/>
    <w:rsid w:val="003551F1"/>
    <w:rsid w:val="00364485"/>
    <w:rsid w:val="003729A0"/>
    <w:rsid w:val="00372CFE"/>
    <w:rsid w:val="0037584C"/>
    <w:rsid w:val="00381E84"/>
    <w:rsid w:val="00382340"/>
    <w:rsid w:val="00385295"/>
    <w:rsid w:val="003C2EF3"/>
    <w:rsid w:val="003C3328"/>
    <w:rsid w:val="003D093D"/>
    <w:rsid w:val="003D4DB6"/>
    <w:rsid w:val="003F18E0"/>
    <w:rsid w:val="003F4A5E"/>
    <w:rsid w:val="003F7724"/>
    <w:rsid w:val="00403C34"/>
    <w:rsid w:val="0041632E"/>
    <w:rsid w:val="00436E77"/>
    <w:rsid w:val="00442E08"/>
    <w:rsid w:val="00452403"/>
    <w:rsid w:val="00467DE3"/>
    <w:rsid w:val="00474690"/>
    <w:rsid w:val="00482220"/>
    <w:rsid w:val="00484E8E"/>
    <w:rsid w:val="004B6361"/>
    <w:rsid w:val="004C0CDA"/>
    <w:rsid w:val="004C12FA"/>
    <w:rsid w:val="004C2240"/>
    <w:rsid w:val="004D3427"/>
    <w:rsid w:val="004D7A9D"/>
    <w:rsid w:val="005141A0"/>
    <w:rsid w:val="005205F9"/>
    <w:rsid w:val="00542569"/>
    <w:rsid w:val="00544EB5"/>
    <w:rsid w:val="00547F02"/>
    <w:rsid w:val="0055017D"/>
    <w:rsid w:val="00564DC3"/>
    <w:rsid w:val="005709E9"/>
    <w:rsid w:val="00576FAA"/>
    <w:rsid w:val="005A1403"/>
    <w:rsid w:val="005A4431"/>
    <w:rsid w:val="005B49C8"/>
    <w:rsid w:val="005C5E0F"/>
    <w:rsid w:val="005D153F"/>
    <w:rsid w:val="005D5078"/>
    <w:rsid w:val="005D59EC"/>
    <w:rsid w:val="005F297C"/>
    <w:rsid w:val="005F467B"/>
    <w:rsid w:val="005F7B6E"/>
    <w:rsid w:val="00624DBD"/>
    <w:rsid w:val="00626164"/>
    <w:rsid w:val="00626629"/>
    <w:rsid w:val="006820F0"/>
    <w:rsid w:val="00686A58"/>
    <w:rsid w:val="006A3771"/>
    <w:rsid w:val="006A7ABB"/>
    <w:rsid w:val="006B3ABD"/>
    <w:rsid w:val="006D4632"/>
    <w:rsid w:val="006F5A69"/>
    <w:rsid w:val="006F5CF2"/>
    <w:rsid w:val="0070204F"/>
    <w:rsid w:val="00705085"/>
    <w:rsid w:val="00713517"/>
    <w:rsid w:val="0071619C"/>
    <w:rsid w:val="007171C6"/>
    <w:rsid w:val="007237B4"/>
    <w:rsid w:val="00730A21"/>
    <w:rsid w:val="00743A2B"/>
    <w:rsid w:val="007538A3"/>
    <w:rsid w:val="0076158E"/>
    <w:rsid w:val="00770E2E"/>
    <w:rsid w:val="00772B43"/>
    <w:rsid w:val="007B092C"/>
    <w:rsid w:val="007D57E7"/>
    <w:rsid w:val="007E0F32"/>
    <w:rsid w:val="00811CF2"/>
    <w:rsid w:val="00816B0F"/>
    <w:rsid w:val="00820EE7"/>
    <w:rsid w:val="008218DD"/>
    <w:rsid w:val="00821F2C"/>
    <w:rsid w:val="008249CA"/>
    <w:rsid w:val="00854FBA"/>
    <w:rsid w:val="00855095"/>
    <w:rsid w:val="008620FE"/>
    <w:rsid w:val="00873A8D"/>
    <w:rsid w:val="00881B49"/>
    <w:rsid w:val="00885C18"/>
    <w:rsid w:val="00895ADE"/>
    <w:rsid w:val="008D2221"/>
    <w:rsid w:val="008E460D"/>
    <w:rsid w:val="008E6F0D"/>
    <w:rsid w:val="00904B4C"/>
    <w:rsid w:val="0092256A"/>
    <w:rsid w:val="00940E8E"/>
    <w:rsid w:val="00980D2C"/>
    <w:rsid w:val="00981314"/>
    <w:rsid w:val="00981F53"/>
    <w:rsid w:val="00997F1C"/>
    <w:rsid w:val="009A020E"/>
    <w:rsid w:val="009B77E0"/>
    <w:rsid w:val="009C3F32"/>
    <w:rsid w:val="009C6E09"/>
    <w:rsid w:val="009E07DC"/>
    <w:rsid w:val="009E3E57"/>
    <w:rsid w:val="00A17A89"/>
    <w:rsid w:val="00A211E1"/>
    <w:rsid w:val="00A33C06"/>
    <w:rsid w:val="00A4271F"/>
    <w:rsid w:val="00A50CA9"/>
    <w:rsid w:val="00A636E3"/>
    <w:rsid w:val="00A7455F"/>
    <w:rsid w:val="00A83263"/>
    <w:rsid w:val="00A834E7"/>
    <w:rsid w:val="00A916B0"/>
    <w:rsid w:val="00AA025C"/>
    <w:rsid w:val="00AA1A9D"/>
    <w:rsid w:val="00AB4FE3"/>
    <w:rsid w:val="00AC0313"/>
    <w:rsid w:val="00AC0EC7"/>
    <w:rsid w:val="00AC6B2B"/>
    <w:rsid w:val="00AD3AA3"/>
    <w:rsid w:val="00AD6432"/>
    <w:rsid w:val="00AE5410"/>
    <w:rsid w:val="00AF7266"/>
    <w:rsid w:val="00AF7C03"/>
    <w:rsid w:val="00B07839"/>
    <w:rsid w:val="00B24FB5"/>
    <w:rsid w:val="00B414D2"/>
    <w:rsid w:val="00B54390"/>
    <w:rsid w:val="00B675D4"/>
    <w:rsid w:val="00B67DFE"/>
    <w:rsid w:val="00B7205E"/>
    <w:rsid w:val="00B83E23"/>
    <w:rsid w:val="00B84900"/>
    <w:rsid w:val="00B93174"/>
    <w:rsid w:val="00B94C47"/>
    <w:rsid w:val="00B95F86"/>
    <w:rsid w:val="00BA56C1"/>
    <w:rsid w:val="00BB583A"/>
    <w:rsid w:val="00BE190D"/>
    <w:rsid w:val="00BE7DA7"/>
    <w:rsid w:val="00BF10A0"/>
    <w:rsid w:val="00BF11DE"/>
    <w:rsid w:val="00BF1961"/>
    <w:rsid w:val="00BF2E98"/>
    <w:rsid w:val="00C00D38"/>
    <w:rsid w:val="00C04759"/>
    <w:rsid w:val="00C110B8"/>
    <w:rsid w:val="00C261F0"/>
    <w:rsid w:val="00C34DED"/>
    <w:rsid w:val="00C361B0"/>
    <w:rsid w:val="00C373B6"/>
    <w:rsid w:val="00C74A83"/>
    <w:rsid w:val="00C81419"/>
    <w:rsid w:val="00C85917"/>
    <w:rsid w:val="00C87003"/>
    <w:rsid w:val="00C93382"/>
    <w:rsid w:val="00C95ABD"/>
    <w:rsid w:val="00C9795A"/>
    <w:rsid w:val="00CA0735"/>
    <w:rsid w:val="00CB078B"/>
    <w:rsid w:val="00CB66E8"/>
    <w:rsid w:val="00CC45B4"/>
    <w:rsid w:val="00CC6904"/>
    <w:rsid w:val="00CC7F44"/>
    <w:rsid w:val="00CD27FA"/>
    <w:rsid w:val="00CE7D41"/>
    <w:rsid w:val="00CF5324"/>
    <w:rsid w:val="00CF78AA"/>
    <w:rsid w:val="00D11C41"/>
    <w:rsid w:val="00D17CA7"/>
    <w:rsid w:val="00D2406A"/>
    <w:rsid w:val="00D247A5"/>
    <w:rsid w:val="00D4509E"/>
    <w:rsid w:val="00D469ED"/>
    <w:rsid w:val="00D52859"/>
    <w:rsid w:val="00D53CCF"/>
    <w:rsid w:val="00D54E45"/>
    <w:rsid w:val="00D55D33"/>
    <w:rsid w:val="00D625D5"/>
    <w:rsid w:val="00D644AE"/>
    <w:rsid w:val="00D67FE3"/>
    <w:rsid w:val="00D70D14"/>
    <w:rsid w:val="00D8462F"/>
    <w:rsid w:val="00D8769B"/>
    <w:rsid w:val="00D94010"/>
    <w:rsid w:val="00DA5DA2"/>
    <w:rsid w:val="00DB2E6C"/>
    <w:rsid w:val="00DB3D71"/>
    <w:rsid w:val="00DB50E9"/>
    <w:rsid w:val="00DB5F34"/>
    <w:rsid w:val="00DC5CD0"/>
    <w:rsid w:val="00DD099B"/>
    <w:rsid w:val="00DE2658"/>
    <w:rsid w:val="00DF4A5E"/>
    <w:rsid w:val="00E12C0F"/>
    <w:rsid w:val="00E222C7"/>
    <w:rsid w:val="00E379E2"/>
    <w:rsid w:val="00E4656A"/>
    <w:rsid w:val="00E506C0"/>
    <w:rsid w:val="00EA4621"/>
    <w:rsid w:val="00EB4392"/>
    <w:rsid w:val="00EC1677"/>
    <w:rsid w:val="00ED4C02"/>
    <w:rsid w:val="00EE3D4A"/>
    <w:rsid w:val="00EE5FC3"/>
    <w:rsid w:val="00EE6DBB"/>
    <w:rsid w:val="00EE79B1"/>
    <w:rsid w:val="00EF3F54"/>
    <w:rsid w:val="00EF6102"/>
    <w:rsid w:val="00F3489C"/>
    <w:rsid w:val="00F47427"/>
    <w:rsid w:val="00F54CBD"/>
    <w:rsid w:val="00F568DA"/>
    <w:rsid w:val="00F570D5"/>
    <w:rsid w:val="00F64AEB"/>
    <w:rsid w:val="00F723E1"/>
    <w:rsid w:val="00F73095"/>
    <w:rsid w:val="00F7648F"/>
    <w:rsid w:val="00F8750E"/>
    <w:rsid w:val="00FA174D"/>
    <w:rsid w:val="00FA5B08"/>
    <w:rsid w:val="00FA69A1"/>
    <w:rsid w:val="00FC1D73"/>
    <w:rsid w:val="00FE21B7"/>
    <w:rsid w:val="00FE3C68"/>
    <w:rsid w:val="00FE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A043C"/>
  <w15:docId w15:val="{612E58AE-9137-4D82-9544-D51F72BF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3C06"/>
  </w:style>
  <w:style w:type="paragraph" w:styleId="1">
    <w:name w:val="heading 1"/>
    <w:basedOn w:val="a0"/>
    <w:next w:val="a0"/>
    <w:link w:val="10"/>
    <w:qFormat/>
    <w:rsid w:val="00DB5F34"/>
    <w:pPr>
      <w:keepNext/>
      <w:spacing w:after="0" w:afterAutospacing="0" w:line="200" w:lineRule="exact"/>
      <w:ind w:firstLine="284"/>
      <w:outlineLvl w:val="0"/>
    </w:pPr>
    <w:rPr>
      <w:rFonts w:ascii="Arial" w:eastAsia="Times New Roman" w:hAnsi="Arial" w:cs="Times New Roman"/>
      <w:b/>
      <w:color w:val="000000"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qFormat/>
    <w:rsid w:val="0076158E"/>
    <w:pPr>
      <w:widowControl w:val="0"/>
      <w:autoSpaceDE w:val="0"/>
      <w:autoSpaceDN w:val="0"/>
      <w:adjustRightInd w:val="0"/>
      <w:spacing w:after="0" w:afterAutospacing="0" w:line="240" w:lineRule="auto"/>
      <w:ind w:left="107"/>
      <w:jc w:val="left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customStyle="1" w:styleId="a5">
    <w:name w:val="Основной текст Знак"/>
    <w:basedOn w:val="a1"/>
    <w:link w:val="a4"/>
    <w:uiPriority w:val="1"/>
    <w:rsid w:val="0076158E"/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61">
    <w:name w:val="Заголовок 61"/>
    <w:basedOn w:val="a0"/>
    <w:uiPriority w:val="1"/>
    <w:qFormat/>
    <w:rsid w:val="00C85917"/>
    <w:pPr>
      <w:widowControl w:val="0"/>
      <w:autoSpaceDE w:val="0"/>
      <w:autoSpaceDN w:val="0"/>
      <w:adjustRightInd w:val="0"/>
      <w:spacing w:after="0" w:afterAutospacing="0" w:line="240" w:lineRule="auto"/>
      <w:ind w:left="208" w:hanging="183"/>
      <w:jc w:val="left"/>
      <w:outlineLvl w:val="5"/>
    </w:pPr>
    <w:rPr>
      <w:rFonts w:ascii="Times New Roman" w:eastAsiaTheme="minorEastAsia" w:hAnsi="Times New Roman" w:cs="Times New Roman"/>
      <w:b/>
      <w:bCs/>
      <w:sz w:val="18"/>
      <w:szCs w:val="18"/>
      <w:lang w:eastAsia="ru-RU"/>
    </w:rPr>
  </w:style>
  <w:style w:type="paragraph" w:styleId="a6">
    <w:name w:val="header"/>
    <w:basedOn w:val="a0"/>
    <w:link w:val="a7"/>
    <w:uiPriority w:val="99"/>
    <w:unhideWhenUsed/>
    <w:rsid w:val="00D4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4509E"/>
  </w:style>
  <w:style w:type="paragraph" w:styleId="a8">
    <w:name w:val="footer"/>
    <w:basedOn w:val="a0"/>
    <w:link w:val="a9"/>
    <w:uiPriority w:val="99"/>
    <w:unhideWhenUsed/>
    <w:rsid w:val="00D4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4509E"/>
  </w:style>
  <w:style w:type="paragraph" w:styleId="aa">
    <w:name w:val="Balloon Text"/>
    <w:basedOn w:val="a0"/>
    <w:link w:val="ab"/>
    <w:uiPriority w:val="99"/>
    <w:semiHidden/>
    <w:unhideWhenUsed/>
    <w:rsid w:val="0038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381E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F34"/>
    <w:rPr>
      <w:rFonts w:ascii="Arial" w:eastAsia="Times New Roman" w:hAnsi="Arial" w:cs="Times New Roman"/>
      <w:b/>
      <w:color w:val="000000"/>
      <w:sz w:val="18"/>
      <w:szCs w:val="20"/>
      <w:lang w:eastAsia="ru-RU"/>
    </w:rPr>
  </w:style>
  <w:style w:type="paragraph" w:styleId="ac">
    <w:name w:val="No Spacing"/>
    <w:link w:val="ad"/>
    <w:uiPriority w:val="1"/>
    <w:qFormat/>
    <w:rsid w:val="009E3E57"/>
    <w:pPr>
      <w:spacing w:after="0" w:afterAutospacing="0" w:line="240" w:lineRule="auto"/>
      <w:jc w:val="left"/>
    </w:pPr>
    <w:rPr>
      <w:rFonts w:eastAsiaTheme="minorEastAsia"/>
    </w:rPr>
  </w:style>
  <w:style w:type="character" w:customStyle="1" w:styleId="ad">
    <w:name w:val="Без интервала Знак"/>
    <w:basedOn w:val="a1"/>
    <w:link w:val="ac"/>
    <w:uiPriority w:val="1"/>
    <w:rsid w:val="009E3E57"/>
    <w:rPr>
      <w:rFonts w:eastAsiaTheme="minorEastAsia"/>
    </w:rPr>
  </w:style>
  <w:style w:type="character" w:styleId="ae">
    <w:name w:val="Hyperlink"/>
    <w:basedOn w:val="a1"/>
    <w:uiPriority w:val="99"/>
    <w:unhideWhenUsed/>
    <w:rsid w:val="00AC0313"/>
    <w:rPr>
      <w:color w:val="0000FF" w:themeColor="hyperlink"/>
      <w:u w:val="single"/>
    </w:rPr>
  </w:style>
  <w:style w:type="paragraph" w:styleId="af">
    <w:name w:val="List Paragraph"/>
    <w:basedOn w:val="a0"/>
    <w:uiPriority w:val="34"/>
    <w:qFormat/>
    <w:rsid w:val="00CD27FA"/>
    <w:pPr>
      <w:ind w:left="720"/>
      <w:contextualSpacing/>
    </w:pPr>
  </w:style>
  <w:style w:type="paragraph" w:styleId="2">
    <w:name w:val="List 2"/>
    <w:basedOn w:val="a0"/>
    <w:rsid w:val="00CD27FA"/>
    <w:pPr>
      <w:spacing w:after="0" w:afterAutospacing="0" w:line="240" w:lineRule="auto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0"/>
    <w:uiPriority w:val="99"/>
    <w:unhideWhenUsed/>
    <w:rsid w:val="00D11C41"/>
    <w:pPr>
      <w:ind w:left="849" w:hanging="283"/>
      <w:contextualSpacing/>
    </w:pPr>
  </w:style>
  <w:style w:type="paragraph" w:customStyle="1" w:styleId="ConsNormal">
    <w:name w:val="ConsNormal"/>
    <w:rsid w:val="00DB2E6C"/>
    <w:pPr>
      <w:widowControl w:val="0"/>
      <w:spacing w:after="0" w:afterAutospacing="0" w:line="240" w:lineRule="auto"/>
      <w:ind w:firstLine="720"/>
      <w:jc w:val="left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table" w:styleId="af0">
    <w:name w:val="Table Grid"/>
    <w:basedOn w:val="a2"/>
    <w:uiPriority w:val="59"/>
    <w:rsid w:val="00C110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1">
    <w:name w:val="Содержимое таблицы"/>
    <w:basedOn w:val="a0"/>
    <w:rsid w:val="000A65FF"/>
    <w:pPr>
      <w:suppressLineNumbers/>
      <w:suppressAutoHyphens/>
      <w:spacing w:after="0" w:afterAutospacing="0" w:line="240" w:lineRule="auto"/>
      <w:jc w:val="left"/>
    </w:pPr>
    <w:rPr>
      <w:rFonts w:ascii="Times New Roman" w:hAnsi="Times New Roman" w:cs="Times New Roman"/>
    </w:rPr>
  </w:style>
  <w:style w:type="paragraph" w:customStyle="1" w:styleId="Iniiaiieoaeno2">
    <w:name w:val="Iniiaiie oaeno 2"/>
    <w:basedOn w:val="a0"/>
    <w:uiPriority w:val="99"/>
    <w:rsid w:val="00DE2658"/>
    <w:pPr>
      <w:widowControl w:val="0"/>
      <w:overflowPunct w:val="0"/>
      <w:autoSpaceDE w:val="0"/>
      <w:autoSpaceDN w:val="0"/>
      <w:adjustRightInd w:val="0"/>
      <w:spacing w:after="0" w:afterAutospacing="0" w:line="240" w:lineRule="auto"/>
      <w:textAlignment w:val="baseline"/>
    </w:pPr>
    <w:rPr>
      <w:rFonts w:ascii="Arial Narrow" w:eastAsia="Calibri" w:hAnsi="Arial Narrow" w:cs="Times New Roman"/>
      <w:sz w:val="20"/>
      <w:szCs w:val="20"/>
      <w:lang w:eastAsia="ru-RU"/>
    </w:rPr>
  </w:style>
  <w:style w:type="paragraph" w:customStyle="1" w:styleId="11">
    <w:name w:val="Абзац списка1"/>
    <w:basedOn w:val="a0"/>
    <w:rsid w:val="00DE2658"/>
    <w:pPr>
      <w:spacing w:after="200" w:afterAutospacing="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paragraph" w:styleId="a">
    <w:name w:val="List Bullet"/>
    <w:basedOn w:val="a0"/>
    <w:uiPriority w:val="99"/>
    <w:unhideWhenUsed/>
    <w:rsid w:val="009E07DC"/>
    <w:pPr>
      <w:numPr>
        <w:numId w:val="18"/>
      </w:numPr>
      <w:contextualSpacing/>
    </w:pPr>
  </w:style>
  <w:style w:type="paragraph" w:styleId="af2">
    <w:name w:val="Normal (Web)"/>
    <w:basedOn w:val="a0"/>
    <w:uiPriority w:val="99"/>
    <w:semiHidden/>
    <w:unhideWhenUsed/>
    <w:rsid w:val="00A7455F"/>
    <w:pPr>
      <w:spacing w:before="100" w:before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331AA"/>
    <w:pPr>
      <w:autoSpaceDE w:val="0"/>
      <w:autoSpaceDN w:val="0"/>
      <w:adjustRightInd w:val="0"/>
      <w:spacing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z@logist24.com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uz@logist24.com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E8D03-6ADB-43E4-978F-E813DE1A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manager02</cp:lastModifiedBy>
  <cp:revision>7</cp:revision>
  <cp:lastPrinted>2016-08-30T09:04:00Z</cp:lastPrinted>
  <dcterms:created xsi:type="dcterms:W3CDTF">2020-02-03T02:15:00Z</dcterms:created>
  <dcterms:modified xsi:type="dcterms:W3CDTF">2020-03-06T07:59:00Z</dcterms:modified>
</cp:coreProperties>
</file>